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5B" w:rsidRDefault="00CE7D5B" w:rsidP="00CE7D5B">
      <w:pPr>
        <w:suppressAutoHyphens/>
        <w:autoSpaceDN w:val="0"/>
        <w:spacing w:after="200" w:line="240" w:lineRule="auto"/>
        <w:ind w:left="0" w:right="0" w:firstLine="0"/>
        <w:jc w:val="right"/>
        <w:textAlignment w:val="baseline"/>
        <w:rPr>
          <w:rFonts w:ascii="Calibri" w:eastAsia="SimSun" w:hAnsi="Calibri" w:cs="Calibri"/>
          <w:color w:val="auto"/>
          <w:kern w:val="3"/>
          <w:sz w:val="22"/>
          <w:lang w:eastAsia="en-US"/>
        </w:rPr>
      </w:pPr>
      <w:r>
        <w:rPr>
          <w:rFonts w:eastAsia="Calibri"/>
          <w:kern w:val="3"/>
          <w:szCs w:val="28"/>
          <w:lang w:eastAsia="en-US"/>
        </w:rPr>
        <w:t>ПРОЕКТ</w:t>
      </w:r>
    </w:p>
    <w:p w:rsidR="00CE7D5B" w:rsidRDefault="00CE7D5B" w:rsidP="00CE7D5B">
      <w:pPr>
        <w:suppressAutoHyphens/>
        <w:autoSpaceDN w:val="0"/>
        <w:spacing w:after="0" w:line="240" w:lineRule="auto"/>
        <w:ind w:left="0" w:right="0" w:firstLine="0"/>
        <w:jc w:val="center"/>
        <w:textAlignment w:val="baseline"/>
        <w:rPr>
          <w:rFonts w:eastAsia="Calibri"/>
          <w:kern w:val="3"/>
          <w:szCs w:val="28"/>
          <w:lang w:eastAsia="en-US"/>
        </w:rPr>
      </w:pPr>
    </w:p>
    <w:p w:rsidR="00CE7D5B" w:rsidRDefault="00CE7D5B" w:rsidP="00CE7D5B">
      <w:pPr>
        <w:suppressAutoHyphens/>
        <w:autoSpaceDN w:val="0"/>
        <w:spacing w:after="0" w:line="240" w:lineRule="auto"/>
        <w:ind w:left="0" w:right="0" w:firstLine="0"/>
        <w:jc w:val="center"/>
        <w:textAlignment w:val="baseline"/>
        <w:rPr>
          <w:rFonts w:ascii="Calibri" w:eastAsia="SimSun" w:hAnsi="Calibri" w:cs="Calibri"/>
          <w:color w:val="auto"/>
          <w:kern w:val="3"/>
          <w:sz w:val="22"/>
          <w:lang w:eastAsia="en-US"/>
        </w:rPr>
      </w:pPr>
      <w:r>
        <w:rPr>
          <w:rFonts w:eastAsia="Calibri"/>
          <w:kern w:val="3"/>
          <w:szCs w:val="28"/>
          <w:lang w:eastAsia="en-US"/>
        </w:rPr>
        <w:t>РОССИЙСКАЯ ФЕДЕРАЦИЯ</w:t>
      </w:r>
    </w:p>
    <w:p w:rsidR="00CE7D5B" w:rsidRDefault="00CE7D5B" w:rsidP="00CE7D5B">
      <w:pPr>
        <w:suppressAutoHyphens/>
        <w:autoSpaceDN w:val="0"/>
        <w:spacing w:after="0" w:line="240" w:lineRule="auto"/>
        <w:ind w:left="0" w:right="0" w:firstLine="0"/>
        <w:jc w:val="center"/>
        <w:textAlignment w:val="baseline"/>
        <w:rPr>
          <w:rFonts w:ascii="Calibri" w:eastAsia="SimSun" w:hAnsi="Calibri" w:cs="Calibri"/>
          <w:color w:val="auto"/>
          <w:kern w:val="3"/>
          <w:sz w:val="22"/>
          <w:lang w:eastAsia="en-US"/>
        </w:rPr>
      </w:pPr>
      <w:r>
        <w:rPr>
          <w:rFonts w:eastAsia="Calibri"/>
          <w:kern w:val="3"/>
          <w:szCs w:val="28"/>
          <w:lang w:eastAsia="en-US"/>
        </w:rPr>
        <w:t>ПРАВИТЕЛЬСТВО КАРАЧАЕВО-ЧЕРКЕССКОЙ РЕСПУБЛИКИ</w:t>
      </w:r>
    </w:p>
    <w:p w:rsidR="00CE7D5B" w:rsidRDefault="00CE7D5B" w:rsidP="00CE7D5B">
      <w:pPr>
        <w:suppressAutoHyphens/>
        <w:autoSpaceDN w:val="0"/>
        <w:spacing w:after="0" w:line="240" w:lineRule="auto"/>
        <w:ind w:left="0" w:right="0" w:firstLine="0"/>
        <w:jc w:val="center"/>
        <w:textAlignment w:val="baseline"/>
        <w:rPr>
          <w:rFonts w:eastAsia="Calibri"/>
          <w:b/>
          <w:kern w:val="3"/>
          <w:sz w:val="16"/>
          <w:szCs w:val="16"/>
          <w:lang w:eastAsia="en-US"/>
        </w:rPr>
      </w:pPr>
    </w:p>
    <w:p w:rsidR="00CE7D5B" w:rsidRDefault="00CE7D5B" w:rsidP="00CE7D5B">
      <w:pPr>
        <w:suppressAutoHyphens/>
        <w:autoSpaceDN w:val="0"/>
        <w:spacing w:after="0" w:line="240" w:lineRule="auto"/>
        <w:ind w:left="0" w:right="0" w:firstLine="0"/>
        <w:jc w:val="center"/>
        <w:textAlignment w:val="baseline"/>
        <w:rPr>
          <w:rFonts w:ascii="Calibri" w:eastAsia="SimSun" w:hAnsi="Calibri" w:cs="Calibri"/>
          <w:color w:val="auto"/>
          <w:kern w:val="3"/>
          <w:sz w:val="22"/>
          <w:lang w:eastAsia="en-US"/>
        </w:rPr>
      </w:pPr>
      <w:r>
        <w:rPr>
          <w:rFonts w:eastAsia="Calibri"/>
          <w:kern w:val="3"/>
          <w:szCs w:val="28"/>
          <w:lang w:eastAsia="en-US"/>
        </w:rPr>
        <w:t>ПОСТАНОВЛЕНИЕ</w:t>
      </w:r>
    </w:p>
    <w:p w:rsidR="00CE7D5B" w:rsidRDefault="00CE7D5B" w:rsidP="00CE7D5B">
      <w:pPr>
        <w:suppressAutoHyphens/>
        <w:autoSpaceDN w:val="0"/>
        <w:spacing w:after="0" w:line="240" w:lineRule="auto"/>
        <w:ind w:left="0" w:right="0" w:firstLine="0"/>
        <w:jc w:val="left"/>
        <w:textAlignment w:val="baseline"/>
        <w:rPr>
          <w:rFonts w:eastAsia="Calibri"/>
          <w:kern w:val="3"/>
          <w:szCs w:val="28"/>
          <w:lang w:eastAsia="en-US"/>
        </w:rPr>
      </w:pPr>
    </w:p>
    <w:p w:rsidR="00CE7D5B" w:rsidRDefault="00CE7D5B" w:rsidP="00CE7D5B">
      <w:pPr>
        <w:suppressAutoHyphens/>
        <w:autoSpaceDN w:val="0"/>
        <w:spacing w:after="0" w:line="240" w:lineRule="auto"/>
        <w:ind w:left="0" w:right="0" w:firstLine="0"/>
        <w:jc w:val="left"/>
        <w:textAlignment w:val="baseline"/>
        <w:rPr>
          <w:rFonts w:ascii="Calibri" w:eastAsia="SimSun" w:hAnsi="Calibri" w:cs="Calibri"/>
          <w:color w:val="auto"/>
          <w:kern w:val="3"/>
          <w:sz w:val="22"/>
          <w:lang w:eastAsia="en-US"/>
        </w:rPr>
      </w:pPr>
      <w:r>
        <w:rPr>
          <w:rFonts w:eastAsia="Calibri"/>
          <w:kern w:val="3"/>
          <w:szCs w:val="28"/>
          <w:lang w:eastAsia="en-US"/>
        </w:rPr>
        <w:t>_________2019                                г. Черкесск                                             №  ___</w:t>
      </w:r>
    </w:p>
    <w:p w:rsidR="00CE7D5B" w:rsidRDefault="00CE7D5B" w:rsidP="00CE7D5B">
      <w:pPr>
        <w:spacing w:after="19" w:line="256" w:lineRule="auto"/>
        <w:ind w:left="57" w:right="0" w:firstLine="0"/>
        <w:jc w:val="center"/>
        <w:rPr>
          <w:color w:val="auto"/>
        </w:rPr>
      </w:pPr>
    </w:p>
    <w:p w:rsidR="004C6A67" w:rsidRPr="00E06E7A" w:rsidRDefault="004C6A67" w:rsidP="007A5F17">
      <w:pPr>
        <w:pStyle w:val="ConsPlusTitle"/>
        <w:ind w:left="-284" w:right="-284" w:firstLine="710"/>
        <w:jc w:val="center"/>
        <w:rPr>
          <w:rFonts w:ascii="Times New Roman" w:hAnsi="Times New Roman" w:cs="Times New Roman"/>
          <w:b w:val="0"/>
          <w:bCs/>
          <w:sz w:val="28"/>
          <w:szCs w:val="28"/>
        </w:rPr>
      </w:pPr>
      <w:r w:rsidRPr="00E06E7A">
        <w:rPr>
          <w:rFonts w:ascii="Times New Roman" w:hAnsi="Times New Roman" w:cs="Times New Roman"/>
          <w:b w:val="0"/>
          <w:bCs/>
          <w:sz w:val="28"/>
          <w:szCs w:val="28"/>
        </w:rPr>
        <w:t>Об установлении порядка определения объема и предоставления</w:t>
      </w:r>
    </w:p>
    <w:p w:rsidR="004C6A67" w:rsidRPr="00E06E7A" w:rsidRDefault="004C6A67" w:rsidP="007A5F17">
      <w:pPr>
        <w:pStyle w:val="ConsPlusTitle"/>
        <w:ind w:left="-284" w:right="-284" w:firstLine="710"/>
        <w:jc w:val="center"/>
        <w:rPr>
          <w:rFonts w:ascii="Times New Roman" w:hAnsi="Times New Roman" w:cs="Times New Roman"/>
          <w:b w:val="0"/>
          <w:bCs/>
          <w:sz w:val="28"/>
          <w:szCs w:val="28"/>
        </w:rPr>
      </w:pPr>
      <w:r w:rsidRPr="00E06E7A">
        <w:rPr>
          <w:rFonts w:ascii="Times New Roman" w:hAnsi="Times New Roman" w:cs="Times New Roman"/>
          <w:b w:val="0"/>
          <w:bCs/>
          <w:sz w:val="28"/>
          <w:szCs w:val="28"/>
        </w:rPr>
        <w:t xml:space="preserve">субсидий </w:t>
      </w:r>
      <w:bookmarkStart w:id="0" w:name="_Hlk24818978"/>
      <w:bookmarkStart w:id="1" w:name="_Hlk24812492"/>
      <w:r w:rsidR="00085525" w:rsidRPr="00E06E7A">
        <w:rPr>
          <w:rFonts w:ascii="Times New Roman" w:hAnsi="Times New Roman" w:cs="Times New Roman"/>
          <w:b w:val="0"/>
          <w:bCs/>
          <w:sz w:val="28"/>
          <w:szCs w:val="28"/>
        </w:rPr>
        <w:t xml:space="preserve">автономному учреждению Карачаево-Черкесской </w:t>
      </w:r>
      <w:r w:rsidR="006E4DEC" w:rsidRPr="00E06E7A">
        <w:rPr>
          <w:rFonts w:ascii="Times New Roman" w:hAnsi="Times New Roman" w:cs="Times New Roman"/>
          <w:b w:val="0"/>
          <w:bCs/>
          <w:sz w:val="28"/>
          <w:szCs w:val="28"/>
        </w:rPr>
        <w:t xml:space="preserve">Республики </w:t>
      </w:r>
      <w:r w:rsidR="00085525" w:rsidRPr="00E06E7A">
        <w:rPr>
          <w:rFonts w:ascii="Times New Roman" w:hAnsi="Times New Roman" w:cs="Times New Roman"/>
          <w:b w:val="0"/>
          <w:bCs/>
          <w:sz w:val="28"/>
          <w:szCs w:val="28"/>
        </w:rPr>
        <w:t>«</w:t>
      </w:r>
      <w:r w:rsidRPr="00E06E7A">
        <w:rPr>
          <w:rFonts w:ascii="Times New Roman" w:hAnsi="Times New Roman" w:cs="Times New Roman"/>
          <w:b w:val="0"/>
          <w:bCs/>
          <w:sz w:val="28"/>
          <w:szCs w:val="28"/>
        </w:rPr>
        <w:t>Центр поддержки предпринимательства</w:t>
      </w:r>
      <w:r w:rsidR="00085525" w:rsidRPr="00E06E7A">
        <w:rPr>
          <w:rFonts w:ascii="Times New Roman" w:hAnsi="Times New Roman" w:cs="Times New Roman"/>
          <w:b w:val="0"/>
          <w:bCs/>
          <w:sz w:val="28"/>
          <w:szCs w:val="28"/>
        </w:rPr>
        <w:t xml:space="preserve"> Карачаево-Черкесской Республики</w:t>
      </w:r>
      <w:r w:rsidR="006E4DEC" w:rsidRPr="00E06E7A">
        <w:rPr>
          <w:rFonts w:ascii="Times New Roman" w:hAnsi="Times New Roman" w:cs="Times New Roman"/>
          <w:b w:val="0"/>
          <w:bCs/>
          <w:sz w:val="28"/>
          <w:szCs w:val="28"/>
        </w:rPr>
        <w:t>»</w:t>
      </w:r>
    </w:p>
    <w:p w:rsidR="004C6A67" w:rsidRPr="00E06E7A" w:rsidRDefault="004C6A67" w:rsidP="007A5F17">
      <w:pPr>
        <w:pStyle w:val="ConsPlusTitle"/>
        <w:ind w:left="-284" w:right="-284" w:firstLine="710"/>
        <w:jc w:val="center"/>
        <w:rPr>
          <w:rFonts w:ascii="Times New Roman" w:hAnsi="Times New Roman" w:cs="Times New Roman"/>
          <w:b w:val="0"/>
          <w:bCs/>
          <w:sz w:val="28"/>
          <w:szCs w:val="28"/>
        </w:rPr>
      </w:pPr>
      <w:proofErr w:type="gramStart"/>
      <w:r w:rsidRPr="00E06E7A">
        <w:rPr>
          <w:rFonts w:ascii="Times New Roman" w:hAnsi="Times New Roman" w:cs="Times New Roman"/>
          <w:b w:val="0"/>
          <w:bCs/>
          <w:sz w:val="28"/>
          <w:szCs w:val="28"/>
        </w:rPr>
        <w:t>(Центру компетенций в сфере сельскохозяйственной кооперации</w:t>
      </w:r>
      <w:proofErr w:type="gramEnd"/>
    </w:p>
    <w:p w:rsidR="004C6A67" w:rsidRPr="00E06E7A" w:rsidRDefault="004C6A67" w:rsidP="007A5F17">
      <w:pPr>
        <w:pStyle w:val="ConsPlusTitle"/>
        <w:ind w:left="-284" w:right="-284" w:firstLine="710"/>
        <w:jc w:val="center"/>
        <w:rPr>
          <w:rFonts w:ascii="Times New Roman" w:hAnsi="Times New Roman" w:cs="Times New Roman"/>
          <w:b w:val="0"/>
          <w:bCs/>
          <w:sz w:val="28"/>
          <w:szCs w:val="28"/>
        </w:rPr>
      </w:pPr>
      <w:r w:rsidRPr="00E06E7A">
        <w:rPr>
          <w:rFonts w:ascii="Times New Roman" w:hAnsi="Times New Roman" w:cs="Times New Roman"/>
          <w:b w:val="0"/>
          <w:bCs/>
          <w:sz w:val="28"/>
          <w:szCs w:val="28"/>
        </w:rPr>
        <w:t xml:space="preserve">и поддержки фермеров </w:t>
      </w:r>
      <w:r w:rsidR="006E4DEC" w:rsidRPr="00E06E7A">
        <w:rPr>
          <w:rFonts w:ascii="Times New Roman" w:hAnsi="Times New Roman" w:cs="Times New Roman"/>
          <w:b w:val="0"/>
          <w:bCs/>
          <w:sz w:val="28"/>
          <w:szCs w:val="28"/>
        </w:rPr>
        <w:t>Карачаево-Черкесской Республики</w:t>
      </w:r>
      <w:r w:rsidRPr="00E06E7A">
        <w:rPr>
          <w:rFonts w:ascii="Times New Roman" w:hAnsi="Times New Roman" w:cs="Times New Roman"/>
          <w:b w:val="0"/>
          <w:bCs/>
          <w:sz w:val="28"/>
          <w:szCs w:val="28"/>
        </w:rPr>
        <w:t>)</w:t>
      </w:r>
      <w:bookmarkEnd w:id="0"/>
    </w:p>
    <w:bookmarkEnd w:id="1"/>
    <w:p w:rsidR="004C6A67" w:rsidRPr="00CE7D5B" w:rsidRDefault="004C6A67" w:rsidP="007A5F17">
      <w:pPr>
        <w:pStyle w:val="ConsPlusNormal"/>
        <w:ind w:left="-284" w:right="-284" w:firstLine="710"/>
        <w:jc w:val="both"/>
        <w:rPr>
          <w:rFonts w:ascii="Times New Roman" w:hAnsi="Times New Roman" w:cs="Times New Roman"/>
          <w:sz w:val="20"/>
        </w:rPr>
      </w:pPr>
    </w:p>
    <w:p w:rsidR="004C6A67" w:rsidRPr="00E06E7A" w:rsidRDefault="004C6A67" w:rsidP="00CE7D5B">
      <w:pPr>
        <w:pStyle w:val="ConsPlusNormal"/>
        <w:ind w:left="-284" w:right="-284" w:firstLine="710"/>
        <w:jc w:val="both"/>
        <w:rPr>
          <w:rFonts w:ascii="Times New Roman" w:hAnsi="Times New Roman" w:cs="Times New Roman"/>
          <w:sz w:val="28"/>
          <w:szCs w:val="28"/>
        </w:rPr>
      </w:pPr>
      <w:proofErr w:type="gramStart"/>
      <w:r w:rsidRPr="00E06E7A">
        <w:rPr>
          <w:rFonts w:ascii="Times New Roman" w:hAnsi="Times New Roman" w:cs="Times New Roman"/>
          <w:sz w:val="28"/>
          <w:szCs w:val="28"/>
        </w:rPr>
        <w:t xml:space="preserve">В соответствии с </w:t>
      </w:r>
      <w:hyperlink r:id="rId7" w:history="1">
        <w:r w:rsidRPr="00E06E7A">
          <w:rPr>
            <w:rFonts w:ascii="Times New Roman" w:hAnsi="Times New Roman" w:cs="Times New Roman"/>
            <w:sz w:val="28"/>
            <w:szCs w:val="28"/>
          </w:rPr>
          <w:t>абзацем третьим пункта 2 статьи 78</w:t>
        </w:r>
      </w:hyperlink>
      <w:r w:rsidRPr="00E06E7A">
        <w:rPr>
          <w:rFonts w:ascii="Times New Roman" w:hAnsi="Times New Roman" w:cs="Times New Roman"/>
          <w:sz w:val="28"/>
          <w:szCs w:val="28"/>
        </w:rPr>
        <w:t xml:space="preserve"> Бюджетного кодекса Российской Федерации, </w:t>
      </w:r>
      <w:hyperlink r:id="rId8" w:history="1">
        <w:r w:rsidRPr="00E06E7A">
          <w:rPr>
            <w:rFonts w:ascii="Times New Roman" w:hAnsi="Times New Roman" w:cs="Times New Roman"/>
            <w:sz w:val="28"/>
            <w:szCs w:val="28"/>
          </w:rPr>
          <w:t>постановлением</w:t>
        </w:r>
      </w:hyperlink>
      <w:r w:rsidRPr="00E06E7A">
        <w:rPr>
          <w:rFonts w:ascii="Times New Roman" w:hAnsi="Times New Roman" w:cs="Times New Roman"/>
          <w:sz w:val="28"/>
          <w:szCs w:val="28"/>
        </w:rPr>
        <w:t xml:space="preserve"> Правительства Российской Федерации от 20 апреля 2019 года </w:t>
      </w:r>
      <w:r w:rsidR="00085525" w:rsidRPr="00E06E7A">
        <w:rPr>
          <w:rFonts w:ascii="Times New Roman" w:hAnsi="Times New Roman" w:cs="Times New Roman"/>
          <w:sz w:val="28"/>
          <w:szCs w:val="28"/>
        </w:rPr>
        <w:t>№</w:t>
      </w:r>
      <w:r w:rsidRPr="00E06E7A">
        <w:rPr>
          <w:rFonts w:ascii="Times New Roman" w:hAnsi="Times New Roman" w:cs="Times New Roman"/>
          <w:sz w:val="28"/>
          <w:szCs w:val="28"/>
        </w:rPr>
        <w:t xml:space="preserve"> 476 </w:t>
      </w:r>
      <w:r w:rsidR="00085525" w:rsidRPr="00E06E7A">
        <w:rPr>
          <w:rFonts w:ascii="Times New Roman" w:hAnsi="Times New Roman" w:cs="Times New Roman"/>
          <w:sz w:val="28"/>
          <w:szCs w:val="28"/>
        </w:rPr>
        <w:t>«</w:t>
      </w:r>
      <w:r w:rsidRPr="00E06E7A">
        <w:rPr>
          <w:rFonts w:ascii="Times New Roman" w:hAnsi="Times New Roman" w:cs="Times New Roman"/>
          <w:sz w:val="28"/>
          <w:szCs w:val="28"/>
        </w:rPr>
        <w: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w:t>
      </w:r>
      <w:r w:rsidR="00085525" w:rsidRPr="00CE7D5B">
        <w:rPr>
          <w:rFonts w:ascii="Times New Roman" w:hAnsi="Times New Roman" w:cs="Times New Roman"/>
          <w:sz w:val="28"/>
          <w:szCs w:val="28"/>
        </w:rPr>
        <w:t>»</w:t>
      </w:r>
      <w:r w:rsidRPr="00CE7D5B">
        <w:rPr>
          <w:rFonts w:ascii="Times New Roman" w:hAnsi="Times New Roman" w:cs="Times New Roman"/>
          <w:sz w:val="28"/>
          <w:szCs w:val="28"/>
        </w:rPr>
        <w:t xml:space="preserve">, </w:t>
      </w:r>
      <w:r w:rsidR="00CE7D5B">
        <w:rPr>
          <w:rFonts w:ascii="Times New Roman" w:hAnsi="Times New Roman" w:cs="Times New Roman"/>
          <w:sz w:val="28"/>
          <w:szCs w:val="28"/>
        </w:rPr>
        <w:t>региональным проектом «</w:t>
      </w:r>
      <w:r w:rsidR="00CE7D5B" w:rsidRPr="00CE7D5B">
        <w:rPr>
          <w:rFonts w:ascii="Times New Roman" w:hAnsi="Times New Roman" w:cs="Times New Roman"/>
          <w:sz w:val="28"/>
          <w:szCs w:val="28"/>
        </w:rPr>
        <w:t>Создание системы поддержки фермеров</w:t>
      </w:r>
      <w:r w:rsidR="00CE7D5B">
        <w:rPr>
          <w:rFonts w:ascii="Times New Roman" w:hAnsi="Times New Roman" w:cs="Times New Roman"/>
          <w:sz w:val="28"/>
          <w:szCs w:val="28"/>
        </w:rPr>
        <w:t xml:space="preserve"> </w:t>
      </w:r>
      <w:r w:rsidR="00CE7D5B" w:rsidRPr="00CE7D5B">
        <w:rPr>
          <w:rFonts w:ascii="Times New Roman" w:hAnsi="Times New Roman" w:cs="Times New Roman"/>
          <w:sz w:val="28"/>
          <w:szCs w:val="28"/>
        </w:rPr>
        <w:t>и развитие сельской кооперации</w:t>
      </w:r>
      <w:r w:rsidR="00CE7D5B">
        <w:rPr>
          <w:rFonts w:ascii="Times New Roman" w:hAnsi="Times New Roman" w:cs="Times New Roman"/>
          <w:sz w:val="28"/>
          <w:szCs w:val="28"/>
        </w:rPr>
        <w:t>»,</w:t>
      </w:r>
      <w:r w:rsidR="00CE7D5B">
        <w:rPr>
          <w:rFonts w:ascii="Times New Roman" w:hAnsi="Times New Roman" w:cs="Times New Roman"/>
          <w:color w:val="FF0000"/>
          <w:sz w:val="28"/>
          <w:szCs w:val="28"/>
        </w:rPr>
        <w:t xml:space="preserve"> </w:t>
      </w:r>
      <w:r w:rsidRPr="00E06E7A">
        <w:rPr>
          <w:rFonts w:ascii="Times New Roman" w:hAnsi="Times New Roman" w:cs="Times New Roman"/>
          <w:sz w:val="28"/>
          <w:szCs w:val="28"/>
        </w:rPr>
        <w:t xml:space="preserve">Правительство </w:t>
      </w:r>
      <w:r w:rsidR="00085525" w:rsidRPr="00E06E7A">
        <w:rPr>
          <w:rFonts w:ascii="Times New Roman" w:hAnsi="Times New Roman" w:cs="Times New Roman"/>
          <w:sz w:val="28"/>
          <w:szCs w:val="28"/>
        </w:rPr>
        <w:t>Карачаево-Черкесской</w:t>
      </w:r>
      <w:proofErr w:type="gramEnd"/>
      <w:r w:rsidR="00085525" w:rsidRPr="00E06E7A">
        <w:rPr>
          <w:rFonts w:ascii="Times New Roman" w:hAnsi="Times New Roman" w:cs="Times New Roman"/>
          <w:sz w:val="28"/>
          <w:szCs w:val="28"/>
        </w:rPr>
        <w:t xml:space="preserve"> Республики</w:t>
      </w:r>
    </w:p>
    <w:p w:rsidR="004C6A67" w:rsidRPr="00E06E7A" w:rsidRDefault="004C6A67" w:rsidP="00085525">
      <w:pPr>
        <w:pStyle w:val="ConsPlusNormal"/>
        <w:ind w:left="-284" w:right="-284" w:firstLine="710"/>
        <w:rPr>
          <w:rFonts w:ascii="Times New Roman" w:hAnsi="Times New Roman" w:cs="Times New Roman"/>
          <w:sz w:val="28"/>
          <w:szCs w:val="28"/>
        </w:rPr>
      </w:pPr>
      <w:r w:rsidRPr="00E06E7A">
        <w:rPr>
          <w:rFonts w:ascii="Times New Roman" w:hAnsi="Times New Roman" w:cs="Times New Roman"/>
          <w:sz w:val="28"/>
          <w:szCs w:val="28"/>
        </w:rPr>
        <w:t>ПОСТАНОВЛЯЕТ:</w:t>
      </w:r>
    </w:p>
    <w:p w:rsidR="00CE7D5B" w:rsidRPr="00CE7D5B" w:rsidRDefault="004C6A67" w:rsidP="00CE7D5B">
      <w:pPr>
        <w:pStyle w:val="ConsPlusNormal"/>
        <w:numPr>
          <w:ilvl w:val="0"/>
          <w:numId w:val="2"/>
        </w:numPr>
        <w:ind w:left="-284" w:right="-284" w:firstLine="426"/>
        <w:jc w:val="both"/>
        <w:rPr>
          <w:rFonts w:ascii="Times New Roman" w:hAnsi="Times New Roman" w:cs="Times New Roman"/>
          <w:sz w:val="28"/>
          <w:szCs w:val="28"/>
        </w:rPr>
      </w:pPr>
      <w:r w:rsidRPr="00CE7D5B">
        <w:rPr>
          <w:rFonts w:ascii="Times New Roman" w:hAnsi="Times New Roman" w:cs="Times New Roman"/>
          <w:sz w:val="28"/>
          <w:szCs w:val="28"/>
        </w:rPr>
        <w:t xml:space="preserve">Установить </w:t>
      </w:r>
      <w:hyperlink w:anchor="P33" w:history="1">
        <w:r w:rsidRPr="00CE7D5B">
          <w:rPr>
            <w:rFonts w:ascii="Times New Roman" w:hAnsi="Times New Roman" w:cs="Times New Roman"/>
            <w:sz w:val="28"/>
            <w:szCs w:val="28"/>
          </w:rPr>
          <w:t>порядок</w:t>
        </w:r>
      </w:hyperlink>
      <w:r w:rsidRPr="00CE7D5B">
        <w:rPr>
          <w:rFonts w:ascii="Times New Roman" w:hAnsi="Times New Roman" w:cs="Times New Roman"/>
          <w:sz w:val="28"/>
          <w:szCs w:val="28"/>
        </w:rPr>
        <w:t xml:space="preserve"> определения объема и предоставления субсидий </w:t>
      </w:r>
      <w:r w:rsidR="006E4DEC" w:rsidRPr="00CE7D5B">
        <w:rPr>
          <w:rFonts w:ascii="Times New Roman" w:hAnsi="Times New Roman" w:cs="Times New Roman"/>
          <w:sz w:val="28"/>
          <w:szCs w:val="28"/>
        </w:rPr>
        <w:t>автономному учреждению Карачаево-Черкесской Республики «Центр поддержки предпринимательства Карачаево-Черкесской Республики» (Центру компетенций в сфере сельскохозяйственной кооперации и поддержки фермеров Карачаево-Черкесской Республики)</w:t>
      </w:r>
      <w:r w:rsidRPr="00CE7D5B">
        <w:rPr>
          <w:rFonts w:ascii="Times New Roman" w:hAnsi="Times New Roman" w:cs="Times New Roman"/>
          <w:sz w:val="28"/>
          <w:szCs w:val="28"/>
        </w:rPr>
        <w:t xml:space="preserve"> согласно приложению.</w:t>
      </w:r>
    </w:p>
    <w:p w:rsidR="00CE7D5B" w:rsidRPr="00CE7D5B" w:rsidRDefault="00CE7D5B" w:rsidP="00CE7D5B">
      <w:pPr>
        <w:pStyle w:val="ConsPlusNormal"/>
        <w:numPr>
          <w:ilvl w:val="0"/>
          <w:numId w:val="2"/>
        </w:numPr>
        <w:ind w:left="-284" w:right="-284" w:firstLine="426"/>
        <w:jc w:val="both"/>
        <w:rPr>
          <w:rFonts w:ascii="Times New Roman" w:hAnsi="Times New Roman" w:cs="Times New Roman"/>
          <w:sz w:val="28"/>
          <w:szCs w:val="28"/>
        </w:rPr>
      </w:pPr>
      <w:proofErr w:type="gramStart"/>
      <w:r w:rsidRPr="00CE7D5B">
        <w:rPr>
          <w:rFonts w:ascii="Times New Roman" w:hAnsi="Times New Roman" w:cs="Times New Roman"/>
          <w:sz w:val="28"/>
          <w:szCs w:val="28"/>
        </w:rPr>
        <w:t>Контроль за</w:t>
      </w:r>
      <w:proofErr w:type="gramEnd"/>
      <w:r w:rsidRPr="00CE7D5B">
        <w:rPr>
          <w:rFonts w:ascii="Times New Roman" w:hAnsi="Times New Roman" w:cs="Times New Roman"/>
          <w:sz w:val="28"/>
          <w:szCs w:val="28"/>
        </w:rPr>
        <w:t xml:space="preserve"> выполнением настоящего постановления возложить на Первого заместителя Председателя Правительства Карачаево-Черкесской Республики, курирующего вопросы сельского хозяйства.</w:t>
      </w:r>
    </w:p>
    <w:p w:rsidR="00CE7D5B" w:rsidRDefault="00CE7D5B" w:rsidP="00CE7D5B">
      <w:pPr>
        <w:spacing w:after="0" w:line="256" w:lineRule="auto"/>
        <w:ind w:left="-284" w:right="-284" w:firstLine="0"/>
        <w:jc w:val="left"/>
        <w:rPr>
          <w:color w:val="auto"/>
        </w:rPr>
      </w:pPr>
    </w:p>
    <w:p w:rsidR="00CE7D5B" w:rsidRDefault="00CE7D5B" w:rsidP="00CE7D5B">
      <w:pPr>
        <w:spacing w:after="0" w:line="256" w:lineRule="auto"/>
        <w:ind w:left="-284" w:right="-284" w:firstLine="0"/>
        <w:jc w:val="left"/>
        <w:rPr>
          <w:color w:val="auto"/>
        </w:rPr>
      </w:pPr>
    </w:p>
    <w:p w:rsidR="00CE7D5B" w:rsidRDefault="00CE7D5B" w:rsidP="00CE7D5B">
      <w:pPr>
        <w:spacing w:after="0" w:line="256" w:lineRule="auto"/>
        <w:ind w:left="-284" w:right="-284" w:firstLine="0"/>
        <w:jc w:val="left"/>
        <w:rPr>
          <w:color w:val="auto"/>
        </w:rPr>
      </w:pPr>
    </w:p>
    <w:p w:rsidR="00CE7D5B" w:rsidRDefault="00CE7D5B" w:rsidP="00CE7D5B">
      <w:pPr>
        <w:spacing w:after="0" w:line="240" w:lineRule="auto"/>
        <w:ind w:left="-284" w:right="-284" w:firstLine="0"/>
        <w:jc w:val="left"/>
        <w:rPr>
          <w:color w:val="auto"/>
        </w:rPr>
      </w:pPr>
      <w:r>
        <w:rPr>
          <w:color w:val="auto"/>
        </w:rPr>
        <w:t>Председатель Правительства</w:t>
      </w:r>
    </w:p>
    <w:p w:rsidR="00CE7D5B" w:rsidRDefault="00CE7D5B" w:rsidP="00CE7D5B">
      <w:pPr>
        <w:spacing w:line="240" w:lineRule="auto"/>
        <w:ind w:left="-284" w:right="-284" w:firstLine="0"/>
        <w:rPr>
          <w:color w:val="auto"/>
        </w:rPr>
      </w:pPr>
      <w:r>
        <w:rPr>
          <w:color w:val="auto"/>
        </w:rPr>
        <w:t>Карачаево-Черкесской Республики</w:t>
      </w:r>
      <w:r>
        <w:rPr>
          <w:color w:val="auto"/>
        </w:rPr>
        <w:tab/>
      </w:r>
      <w:r>
        <w:rPr>
          <w:color w:val="auto"/>
        </w:rPr>
        <w:tab/>
        <w:t xml:space="preserve">               </w:t>
      </w:r>
      <w:r>
        <w:rPr>
          <w:color w:val="auto"/>
        </w:rPr>
        <w:tab/>
        <w:t xml:space="preserve">                             А.А. </w:t>
      </w:r>
      <w:proofErr w:type="spellStart"/>
      <w:r>
        <w:rPr>
          <w:color w:val="auto"/>
        </w:rPr>
        <w:t>Озов</w:t>
      </w:r>
      <w:proofErr w:type="spellEnd"/>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r>
        <w:rPr>
          <w:color w:val="auto"/>
        </w:rPr>
        <w:t>Проект согласован:</w:t>
      </w: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r>
        <w:rPr>
          <w:color w:val="auto"/>
        </w:rPr>
        <w:t>Руководитель Администрации</w:t>
      </w:r>
    </w:p>
    <w:p w:rsidR="00CE7D5B" w:rsidRDefault="00CE7D5B" w:rsidP="00CE7D5B">
      <w:pPr>
        <w:spacing w:line="240" w:lineRule="auto"/>
        <w:ind w:left="-284" w:right="-284" w:firstLine="0"/>
        <w:rPr>
          <w:color w:val="auto"/>
        </w:rPr>
      </w:pPr>
      <w:r>
        <w:rPr>
          <w:color w:val="auto"/>
        </w:rPr>
        <w:t>Главы и Правительства</w:t>
      </w:r>
    </w:p>
    <w:p w:rsidR="00CE7D5B" w:rsidRDefault="00CE7D5B" w:rsidP="00CE7D5B">
      <w:pPr>
        <w:spacing w:line="240" w:lineRule="auto"/>
        <w:ind w:left="-284" w:right="-284" w:firstLine="0"/>
        <w:rPr>
          <w:color w:val="auto"/>
        </w:rPr>
      </w:pPr>
      <w:r>
        <w:rPr>
          <w:color w:val="auto"/>
        </w:rPr>
        <w:t>Карачаево-Черкесской Республики</w:t>
      </w:r>
      <w:r>
        <w:rPr>
          <w:color w:val="auto"/>
        </w:rPr>
        <w:tab/>
        <w:t xml:space="preserve">                    </w:t>
      </w:r>
      <w:r>
        <w:rPr>
          <w:color w:val="auto"/>
        </w:rPr>
        <w:tab/>
        <w:t xml:space="preserve">                                      М.Н. </w:t>
      </w:r>
      <w:proofErr w:type="spellStart"/>
      <w:r>
        <w:rPr>
          <w:color w:val="auto"/>
        </w:rPr>
        <w:t>Озов</w:t>
      </w:r>
      <w:proofErr w:type="spellEnd"/>
      <w:r>
        <w:rPr>
          <w:color w:val="auto"/>
        </w:rPr>
        <w:t xml:space="preserve">                                  </w:t>
      </w: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r>
        <w:rPr>
          <w:color w:val="auto"/>
        </w:rPr>
        <w:lastRenderedPageBreak/>
        <w:t>Первый заместитель</w:t>
      </w:r>
    </w:p>
    <w:p w:rsidR="00CE7D5B" w:rsidRDefault="00CE7D5B" w:rsidP="00CE7D5B">
      <w:pPr>
        <w:spacing w:line="240" w:lineRule="auto"/>
        <w:ind w:left="-284" w:right="-284" w:firstLine="0"/>
        <w:rPr>
          <w:color w:val="auto"/>
        </w:rPr>
      </w:pPr>
      <w:r>
        <w:rPr>
          <w:color w:val="auto"/>
        </w:rPr>
        <w:t>Председателя Правительства</w:t>
      </w:r>
    </w:p>
    <w:p w:rsidR="00CE7D5B" w:rsidRDefault="00CE7D5B" w:rsidP="00CE7D5B">
      <w:pPr>
        <w:spacing w:line="240" w:lineRule="auto"/>
        <w:ind w:left="-284" w:right="-284" w:firstLine="0"/>
        <w:rPr>
          <w:color w:val="auto"/>
        </w:rPr>
      </w:pPr>
      <w:r>
        <w:rPr>
          <w:color w:val="auto"/>
        </w:rPr>
        <w:t xml:space="preserve">Карачаево-Черкесской Республики   </w:t>
      </w:r>
      <w:r>
        <w:rPr>
          <w:color w:val="auto"/>
        </w:rPr>
        <w:tab/>
      </w:r>
      <w:r>
        <w:rPr>
          <w:color w:val="auto"/>
        </w:rPr>
        <w:tab/>
        <w:t xml:space="preserve">                                         Э.П.  </w:t>
      </w:r>
      <w:proofErr w:type="spellStart"/>
      <w:r>
        <w:rPr>
          <w:color w:val="auto"/>
        </w:rPr>
        <w:t>Байчоров</w:t>
      </w:r>
      <w:proofErr w:type="spellEnd"/>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r>
        <w:rPr>
          <w:color w:val="auto"/>
        </w:rPr>
        <w:t>Заместитель</w:t>
      </w:r>
    </w:p>
    <w:p w:rsidR="00CE7D5B" w:rsidRDefault="00CE7D5B" w:rsidP="00CE7D5B">
      <w:pPr>
        <w:spacing w:line="240" w:lineRule="auto"/>
        <w:ind w:left="-284" w:right="-284" w:firstLine="0"/>
        <w:rPr>
          <w:color w:val="auto"/>
        </w:rPr>
      </w:pPr>
      <w:r>
        <w:rPr>
          <w:color w:val="auto"/>
        </w:rPr>
        <w:t>Председателя Правительства</w:t>
      </w:r>
    </w:p>
    <w:p w:rsidR="00CE7D5B" w:rsidRDefault="00CE7D5B" w:rsidP="00CE7D5B">
      <w:pPr>
        <w:spacing w:line="240" w:lineRule="auto"/>
        <w:ind w:left="-284" w:right="-284" w:firstLine="0"/>
        <w:rPr>
          <w:color w:val="auto"/>
        </w:rPr>
      </w:pPr>
      <w:r>
        <w:rPr>
          <w:color w:val="auto"/>
        </w:rPr>
        <w:t>Карачаево-Черкесской Республики,</w:t>
      </w:r>
    </w:p>
    <w:p w:rsidR="00CE7D5B" w:rsidRDefault="00CE7D5B" w:rsidP="00CE7D5B">
      <w:pPr>
        <w:spacing w:line="240" w:lineRule="auto"/>
        <w:ind w:left="-284" w:right="-284" w:firstLine="0"/>
        <w:rPr>
          <w:color w:val="auto"/>
        </w:rPr>
      </w:pPr>
      <w:r>
        <w:rPr>
          <w:color w:val="auto"/>
        </w:rPr>
        <w:t>Министр финансов</w:t>
      </w:r>
    </w:p>
    <w:p w:rsidR="00CE7D5B" w:rsidRDefault="00CE7D5B" w:rsidP="00CE7D5B">
      <w:pPr>
        <w:spacing w:line="240" w:lineRule="auto"/>
        <w:ind w:left="-284" w:right="-284" w:firstLine="0"/>
        <w:rPr>
          <w:color w:val="auto"/>
        </w:rPr>
      </w:pPr>
      <w:r>
        <w:rPr>
          <w:color w:val="auto"/>
        </w:rPr>
        <w:t xml:space="preserve">Карачаево-Черкесской Республики                                                        М.Х. </w:t>
      </w:r>
      <w:proofErr w:type="spellStart"/>
      <w:r>
        <w:rPr>
          <w:color w:val="auto"/>
        </w:rPr>
        <w:t>Суюнчев</w:t>
      </w:r>
      <w:proofErr w:type="spellEnd"/>
      <w:r>
        <w:rPr>
          <w:color w:val="auto"/>
        </w:rPr>
        <w:t xml:space="preserve"> </w:t>
      </w: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r>
        <w:rPr>
          <w:color w:val="auto"/>
        </w:rPr>
        <w:t xml:space="preserve">Заместитель </w:t>
      </w:r>
    </w:p>
    <w:p w:rsidR="00CE7D5B" w:rsidRDefault="00CE7D5B" w:rsidP="00CE7D5B">
      <w:pPr>
        <w:spacing w:line="240" w:lineRule="auto"/>
        <w:ind w:left="-284" w:right="-284" w:firstLine="0"/>
        <w:rPr>
          <w:color w:val="auto"/>
        </w:rPr>
      </w:pPr>
      <w:r>
        <w:rPr>
          <w:color w:val="auto"/>
        </w:rPr>
        <w:t>Председателя Правительства</w:t>
      </w:r>
    </w:p>
    <w:p w:rsidR="00CE7D5B" w:rsidRDefault="00CE7D5B" w:rsidP="00CE7D5B">
      <w:pPr>
        <w:spacing w:line="240" w:lineRule="auto"/>
        <w:ind w:left="-284" w:right="-284" w:firstLine="0"/>
        <w:rPr>
          <w:color w:val="auto"/>
        </w:rPr>
      </w:pPr>
      <w:r>
        <w:rPr>
          <w:color w:val="auto"/>
        </w:rPr>
        <w:t>Карачаево-Черкесской Республики</w:t>
      </w:r>
      <w:r>
        <w:rPr>
          <w:color w:val="auto"/>
        </w:rPr>
        <w:tab/>
      </w:r>
      <w:r>
        <w:rPr>
          <w:color w:val="auto"/>
        </w:rPr>
        <w:tab/>
      </w:r>
      <w:r>
        <w:rPr>
          <w:color w:val="auto"/>
        </w:rPr>
        <w:tab/>
      </w:r>
      <w:r>
        <w:rPr>
          <w:color w:val="auto"/>
        </w:rPr>
        <w:tab/>
      </w:r>
      <w:r>
        <w:rPr>
          <w:color w:val="auto"/>
        </w:rPr>
        <w:tab/>
        <w:t xml:space="preserve">             Е.С. Поляков</w:t>
      </w: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r>
        <w:rPr>
          <w:color w:val="auto"/>
        </w:rPr>
        <w:t>Заместитель Руководителя</w:t>
      </w:r>
    </w:p>
    <w:p w:rsidR="00CE7D5B" w:rsidRDefault="00CE7D5B" w:rsidP="00CE7D5B">
      <w:pPr>
        <w:spacing w:line="240" w:lineRule="auto"/>
        <w:ind w:left="-284" w:right="-284" w:firstLine="0"/>
        <w:rPr>
          <w:color w:val="auto"/>
        </w:rPr>
      </w:pPr>
      <w:r>
        <w:rPr>
          <w:color w:val="auto"/>
        </w:rPr>
        <w:t>Администрации Главы и Правительства</w:t>
      </w:r>
    </w:p>
    <w:p w:rsidR="00CE7D5B" w:rsidRDefault="00CE7D5B" w:rsidP="00CE7D5B">
      <w:pPr>
        <w:spacing w:line="240" w:lineRule="auto"/>
        <w:ind w:left="-284" w:right="-284" w:firstLine="0"/>
        <w:rPr>
          <w:color w:val="auto"/>
        </w:rPr>
      </w:pPr>
      <w:r>
        <w:rPr>
          <w:color w:val="auto"/>
        </w:rPr>
        <w:t>Карачаево-Черкесской Республики,</w:t>
      </w:r>
    </w:p>
    <w:p w:rsidR="00CE7D5B" w:rsidRDefault="00CE7D5B" w:rsidP="00CE7D5B">
      <w:pPr>
        <w:spacing w:line="240" w:lineRule="auto"/>
        <w:ind w:left="-284" w:right="-284" w:firstLine="0"/>
        <w:rPr>
          <w:color w:val="auto"/>
        </w:rPr>
      </w:pPr>
      <w:r>
        <w:rPr>
          <w:color w:val="auto"/>
        </w:rPr>
        <w:t>Начальник Управления документационного</w:t>
      </w:r>
    </w:p>
    <w:p w:rsidR="00CE7D5B" w:rsidRDefault="00CE7D5B" w:rsidP="00CE7D5B">
      <w:pPr>
        <w:spacing w:line="240" w:lineRule="auto"/>
        <w:ind w:left="-284" w:right="-284" w:firstLine="0"/>
        <w:rPr>
          <w:color w:val="auto"/>
        </w:rPr>
      </w:pPr>
      <w:r>
        <w:rPr>
          <w:color w:val="auto"/>
        </w:rPr>
        <w:t>обеспечения Главы и Правительства</w:t>
      </w:r>
    </w:p>
    <w:p w:rsidR="00CE7D5B" w:rsidRDefault="00CE7D5B" w:rsidP="00CE7D5B">
      <w:pPr>
        <w:spacing w:line="240" w:lineRule="auto"/>
        <w:ind w:left="-284" w:right="-284" w:firstLine="0"/>
        <w:rPr>
          <w:color w:val="auto"/>
        </w:rPr>
      </w:pPr>
      <w:r>
        <w:rPr>
          <w:color w:val="auto"/>
        </w:rPr>
        <w:t xml:space="preserve">Карачаево-Черкесской Республики          </w:t>
      </w:r>
      <w:r>
        <w:rPr>
          <w:color w:val="auto"/>
        </w:rPr>
        <w:tab/>
        <w:t xml:space="preserve">                                         Ф.Я. </w:t>
      </w:r>
      <w:proofErr w:type="spellStart"/>
      <w:r>
        <w:rPr>
          <w:color w:val="auto"/>
        </w:rPr>
        <w:t>Астежева</w:t>
      </w:r>
      <w:proofErr w:type="spellEnd"/>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r>
        <w:rPr>
          <w:color w:val="auto"/>
        </w:rPr>
        <w:t>Министр экономического развития</w:t>
      </w:r>
    </w:p>
    <w:p w:rsidR="00CE7D5B" w:rsidRDefault="00CE7D5B" w:rsidP="00CE7D5B">
      <w:pPr>
        <w:spacing w:line="240" w:lineRule="auto"/>
        <w:ind w:left="-284" w:right="-284" w:firstLine="0"/>
        <w:rPr>
          <w:color w:val="auto"/>
        </w:rPr>
      </w:pPr>
      <w:r>
        <w:rPr>
          <w:color w:val="auto"/>
        </w:rPr>
        <w:t xml:space="preserve">Карачаево-Черкесской Республики                                                          А.Х. </w:t>
      </w:r>
      <w:proofErr w:type="spellStart"/>
      <w:r>
        <w:rPr>
          <w:color w:val="auto"/>
        </w:rPr>
        <w:t>Накохов</w:t>
      </w:r>
      <w:proofErr w:type="spellEnd"/>
      <w:r>
        <w:rPr>
          <w:color w:val="auto"/>
        </w:rPr>
        <w:t xml:space="preserve">    </w:t>
      </w: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p>
    <w:p w:rsidR="00CE7D5B" w:rsidRDefault="00CE7D5B" w:rsidP="00CE7D5B">
      <w:pPr>
        <w:spacing w:line="240" w:lineRule="auto"/>
        <w:ind w:left="-284" w:right="-284" w:firstLine="0"/>
        <w:rPr>
          <w:color w:val="auto"/>
        </w:rPr>
      </w:pPr>
      <w:r>
        <w:rPr>
          <w:color w:val="auto"/>
        </w:rPr>
        <w:t xml:space="preserve">Начальник </w:t>
      </w:r>
      <w:proofErr w:type="gramStart"/>
      <w:r>
        <w:rPr>
          <w:color w:val="auto"/>
        </w:rPr>
        <w:t>Государственно-правового</w:t>
      </w:r>
      <w:proofErr w:type="gramEnd"/>
    </w:p>
    <w:p w:rsidR="00CE7D5B" w:rsidRDefault="00CE7D5B" w:rsidP="00CE7D5B">
      <w:pPr>
        <w:spacing w:line="240" w:lineRule="auto"/>
        <w:ind w:left="-284" w:right="-284" w:firstLine="0"/>
        <w:rPr>
          <w:color w:val="auto"/>
        </w:rPr>
      </w:pPr>
      <w:r>
        <w:rPr>
          <w:color w:val="auto"/>
        </w:rPr>
        <w:t>Управления Главы и Правительства</w:t>
      </w:r>
    </w:p>
    <w:p w:rsidR="00CE7D5B" w:rsidRDefault="00CE7D5B" w:rsidP="00CE7D5B">
      <w:pPr>
        <w:spacing w:line="240" w:lineRule="auto"/>
        <w:ind w:left="-284" w:right="-284" w:firstLine="0"/>
        <w:rPr>
          <w:color w:val="auto"/>
        </w:rPr>
      </w:pPr>
      <w:r>
        <w:rPr>
          <w:color w:val="auto"/>
        </w:rPr>
        <w:t xml:space="preserve">Карачаево-Черкесской Республики                                                          А.А. </w:t>
      </w:r>
      <w:proofErr w:type="spellStart"/>
      <w:r>
        <w:rPr>
          <w:color w:val="auto"/>
        </w:rPr>
        <w:t>Тлишев</w:t>
      </w:r>
      <w:proofErr w:type="spellEnd"/>
    </w:p>
    <w:p w:rsidR="00CE7D5B" w:rsidRDefault="00CE7D5B" w:rsidP="00CE7D5B">
      <w:pPr>
        <w:spacing w:line="240" w:lineRule="auto"/>
        <w:ind w:left="-284" w:right="0" w:firstLine="0"/>
        <w:rPr>
          <w:color w:val="auto"/>
        </w:rPr>
      </w:pPr>
    </w:p>
    <w:p w:rsidR="00CE7D5B" w:rsidRDefault="00CE7D5B" w:rsidP="00CE7D5B">
      <w:pPr>
        <w:spacing w:line="240" w:lineRule="auto"/>
        <w:ind w:left="-284" w:right="0" w:firstLine="0"/>
        <w:rPr>
          <w:color w:val="auto"/>
        </w:rPr>
      </w:pPr>
    </w:p>
    <w:p w:rsidR="00CE7D5B" w:rsidRDefault="00CE7D5B" w:rsidP="00CE7D5B">
      <w:pPr>
        <w:spacing w:line="240" w:lineRule="auto"/>
        <w:ind w:left="-284" w:right="0" w:firstLine="0"/>
        <w:rPr>
          <w:color w:val="auto"/>
        </w:rPr>
      </w:pPr>
      <w:r>
        <w:rPr>
          <w:color w:val="auto"/>
        </w:rPr>
        <w:t xml:space="preserve">Проект подготовлен Министерством сельского хозяйства Карачаево-Черкесской Республики  </w:t>
      </w:r>
    </w:p>
    <w:p w:rsidR="00CE7D5B" w:rsidRDefault="00CE7D5B" w:rsidP="00CE7D5B">
      <w:pPr>
        <w:spacing w:line="240" w:lineRule="auto"/>
        <w:ind w:left="-284" w:right="0" w:firstLine="0"/>
        <w:rPr>
          <w:color w:val="auto"/>
        </w:rPr>
      </w:pPr>
    </w:p>
    <w:p w:rsidR="00CE7D5B" w:rsidRDefault="00CE7D5B" w:rsidP="00CE7D5B">
      <w:pPr>
        <w:spacing w:line="240" w:lineRule="auto"/>
        <w:ind w:left="-284" w:right="0" w:firstLine="0"/>
        <w:rPr>
          <w:color w:val="auto"/>
        </w:rPr>
      </w:pPr>
      <w:r>
        <w:rPr>
          <w:color w:val="auto"/>
        </w:rPr>
        <w:t>Министр сельского хозяйства</w:t>
      </w:r>
    </w:p>
    <w:p w:rsidR="00CE7D5B" w:rsidRDefault="00CE7D5B" w:rsidP="00CE7D5B">
      <w:pPr>
        <w:spacing w:line="240" w:lineRule="auto"/>
        <w:ind w:left="-284" w:right="-284" w:firstLine="0"/>
        <w:rPr>
          <w:color w:val="auto"/>
        </w:rPr>
      </w:pPr>
      <w:r>
        <w:rPr>
          <w:color w:val="auto"/>
        </w:rPr>
        <w:t xml:space="preserve">Карачаево-Черкесской Республики                                                          А.А. Боташев </w:t>
      </w:r>
    </w:p>
    <w:p w:rsidR="004C6A67" w:rsidRPr="00E06E7A" w:rsidRDefault="004C6A67" w:rsidP="007A5F17">
      <w:pPr>
        <w:pStyle w:val="ConsPlusNormal"/>
        <w:ind w:left="-284" w:right="-284" w:firstLine="710"/>
        <w:jc w:val="both"/>
        <w:rPr>
          <w:rFonts w:ascii="Times New Roman" w:hAnsi="Times New Roman" w:cs="Times New Roman"/>
          <w:sz w:val="28"/>
          <w:szCs w:val="28"/>
        </w:rPr>
      </w:pPr>
    </w:p>
    <w:p w:rsidR="006E4DEC" w:rsidRPr="00E06E7A" w:rsidRDefault="006E4DEC" w:rsidP="007A5F17">
      <w:pPr>
        <w:pStyle w:val="ConsPlusNormal"/>
        <w:ind w:left="-284" w:right="-284" w:firstLine="710"/>
        <w:jc w:val="both"/>
        <w:rPr>
          <w:rFonts w:ascii="Times New Roman" w:hAnsi="Times New Roman" w:cs="Times New Roman"/>
          <w:sz w:val="28"/>
          <w:szCs w:val="28"/>
        </w:rPr>
      </w:pPr>
    </w:p>
    <w:p w:rsidR="004C6A67" w:rsidRPr="00E06E7A" w:rsidRDefault="004C6A67" w:rsidP="007A5F17">
      <w:pPr>
        <w:pStyle w:val="ConsPlusNormal"/>
        <w:ind w:left="-284" w:right="-284" w:firstLine="710"/>
        <w:jc w:val="both"/>
        <w:rPr>
          <w:rFonts w:ascii="Times New Roman" w:hAnsi="Times New Roman" w:cs="Times New Roman"/>
          <w:sz w:val="28"/>
          <w:szCs w:val="28"/>
        </w:rPr>
      </w:pPr>
    </w:p>
    <w:p w:rsidR="004C6A67" w:rsidRPr="00E06E7A" w:rsidRDefault="004C6A67" w:rsidP="007A5F17">
      <w:pPr>
        <w:pStyle w:val="ConsPlusNormal"/>
        <w:ind w:left="-284" w:right="-284" w:firstLine="710"/>
        <w:jc w:val="both"/>
        <w:rPr>
          <w:rFonts w:ascii="Times New Roman" w:hAnsi="Times New Roman" w:cs="Times New Roman"/>
          <w:sz w:val="28"/>
          <w:szCs w:val="28"/>
        </w:rPr>
      </w:pPr>
    </w:p>
    <w:p w:rsidR="00EF2442" w:rsidRPr="00E06E7A" w:rsidRDefault="00EF2442" w:rsidP="007A5F17">
      <w:pPr>
        <w:pStyle w:val="ConsPlusNormal"/>
        <w:ind w:left="-284" w:right="-284" w:firstLine="710"/>
        <w:jc w:val="right"/>
        <w:rPr>
          <w:rFonts w:ascii="Times New Roman" w:hAnsi="Times New Roman" w:cs="Times New Roman"/>
          <w:sz w:val="28"/>
          <w:szCs w:val="28"/>
        </w:rPr>
      </w:pPr>
      <w:r w:rsidRPr="00E06E7A">
        <w:rPr>
          <w:rFonts w:ascii="Times New Roman" w:hAnsi="Times New Roman" w:cs="Times New Roman"/>
          <w:sz w:val="28"/>
          <w:szCs w:val="28"/>
        </w:rPr>
        <w:lastRenderedPageBreak/>
        <w:t xml:space="preserve">Приложение </w:t>
      </w:r>
    </w:p>
    <w:p w:rsidR="004C6A67" w:rsidRPr="00E06E7A" w:rsidRDefault="00EF2442" w:rsidP="007A5F17">
      <w:pPr>
        <w:pStyle w:val="ConsPlusNormal"/>
        <w:ind w:left="-284" w:right="-284" w:firstLine="710"/>
        <w:jc w:val="right"/>
        <w:rPr>
          <w:rFonts w:ascii="Times New Roman" w:hAnsi="Times New Roman" w:cs="Times New Roman"/>
          <w:sz w:val="28"/>
          <w:szCs w:val="28"/>
        </w:rPr>
      </w:pPr>
      <w:r w:rsidRPr="00E06E7A">
        <w:rPr>
          <w:rFonts w:ascii="Times New Roman" w:hAnsi="Times New Roman" w:cs="Times New Roman"/>
          <w:sz w:val="28"/>
          <w:szCs w:val="28"/>
        </w:rPr>
        <w:t xml:space="preserve">к постановлению </w:t>
      </w:r>
      <w:r w:rsidR="004C6A67" w:rsidRPr="00E06E7A">
        <w:rPr>
          <w:rFonts w:ascii="Times New Roman" w:hAnsi="Times New Roman" w:cs="Times New Roman"/>
          <w:sz w:val="28"/>
          <w:szCs w:val="28"/>
        </w:rPr>
        <w:t>Правительства</w:t>
      </w:r>
    </w:p>
    <w:p w:rsidR="006E4DEC" w:rsidRPr="00E06E7A" w:rsidRDefault="006E4DEC" w:rsidP="006E4DEC">
      <w:pPr>
        <w:pStyle w:val="ConsPlusNormal"/>
        <w:ind w:left="-284" w:right="-284" w:firstLine="710"/>
        <w:jc w:val="right"/>
        <w:rPr>
          <w:rFonts w:ascii="Times New Roman" w:hAnsi="Times New Roman" w:cs="Times New Roman"/>
          <w:sz w:val="28"/>
          <w:szCs w:val="28"/>
        </w:rPr>
      </w:pPr>
      <w:r w:rsidRPr="00E06E7A">
        <w:rPr>
          <w:rFonts w:ascii="Times New Roman" w:hAnsi="Times New Roman" w:cs="Times New Roman"/>
          <w:sz w:val="28"/>
          <w:szCs w:val="28"/>
        </w:rPr>
        <w:t>Карачаево-Черкесской Республики</w:t>
      </w:r>
    </w:p>
    <w:p w:rsidR="004C6A67" w:rsidRDefault="00CE7D5B" w:rsidP="00CE7D5B">
      <w:pPr>
        <w:pStyle w:val="ConsPlusNormal"/>
        <w:ind w:left="-284" w:right="-284" w:firstLine="710"/>
        <w:jc w:val="right"/>
        <w:rPr>
          <w:rFonts w:ascii="Times New Roman" w:hAnsi="Times New Roman" w:cs="Times New Roman"/>
          <w:sz w:val="28"/>
          <w:szCs w:val="28"/>
        </w:rPr>
      </w:pPr>
      <w:r w:rsidRPr="00CE7D5B">
        <w:rPr>
          <w:rFonts w:ascii="Times New Roman" w:hAnsi="Times New Roman" w:cs="Times New Roman"/>
          <w:sz w:val="28"/>
          <w:szCs w:val="28"/>
        </w:rPr>
        <w:t xml:space="preserve">от _______2019 г. № __  </w:t>
      </w:r>
    </w:p>
    <w:p w:rsidR="00CE7D5B" w:rsidRPr="00E06E7A" w:rsidRDefault="00CE7D5B" w:rsidP="00CE7D5B">
      <w:pPr>
        <w:pStyle w:val="ConsPlusNormal"/>
        <w:ind w:left="-284" w:right="-284" w:firstLine="710"/>
        <w:jc w:val="right"/>
        <w:rPr>
          <w:rFonts w:ascii="Times New Roman" w:hAnsi="Times New Roman" w:cs="Times New Roman"/>
          <w:sz w:val="28"/>
          <w:szCs w:val="28"/>
        </w:rPr>
      </w:pPr>
    </w:p>
    <w:p w:rsidR="004C6A67" w:rsidRPr="00E06E7A" w:rsidRDefault="004C6A67" w:rsidP="007A5F17">
      <w:pPr>
        <w:pStyle w:val="ConsPlusTitle"/>
        <w:ind w:left="-284" w:right="-284" w:firstLine="710"/>
        <w:jc w:val="center"/>
        <w:rPr>
          <w:rFonts w:ascii="Times New Roman" w:hAnsi="Times New Roman" w:cs="Times New Roman"/>
          <w:b w:val="0"/>
          <w:bCs/>
          <w:sz w:val="28"/>
          <w:szCs w:val="28"/>
        </w:rPr>
      </w:pPr>
      <w:bookmarkStart w:id="2" w:name="P33"/>
      <w:bookmarkEnd w:id="2"/>
      <w:r w:rsidRPr="00E06E7A">
        <w:rPr>
          <w:rFonts w:ascii="Times New Roman" w:hAnsi="Times New Roman" w:cs="Times New Roman"/>
          <w:b w:val="0"/>
          <w:bCs/>
          <w:sz w:val="28"/>
          <w:szCs w:val="28"/>
        </w:rPr>
        <w:t>ПОРЯДОК</w:t>
      </w:r>
    </w:p>
    <w:p w:rsidR="006E4DEC" w:rsidRPr="00E06E7A" w:rsidRDefault="004C6A67" w:rsidP="006E4DEC">
      <w:pPr>
        <w:pStyle w:val="ConsPlusTitle"/>
        <w:ind w:left="-284" w:right="-284" w:firstLine="710"/>
        <w:jc w:val="center"/>
        <w:rPr>
          <w:rFonts w:ascii="Times New Roman" w:hAnsi="Times New Roman" w:cs="Times New Roman"/>
          <w:b w:val="0"/>
          <w:bCs/>
          <w:sz w:val="28"/>
          <w:szCs w:val="28"/>
        </w:rPr>
      </w:pPr>
      <w:r w:rsidRPr="00E06E7A">
        <w:rPr>
          <w:rFonts w:ascii="Times New Roman" w:hAnsi="Times New Roman" w:cs="Times New Roman"/>
          <w:b w:val="0"/>
          <w:bCs/>
          <w:sz w:val="28"/>
          <w:szCs w:val="28"/>
        </w:rPr>
        <w:t xml:space="preserve">определения объема и предоставления субсидий </w:t>
      </w:r>
      <w:r w:rsidR="006E4DEC" w:rsidRPr="00E06E7A">
        <w:rPr>
          <w:rFonts w:ascii="Times New Roman" w:hAnsi="Times New Roman" w:cs="Times New Roman"/>
          <w:b w:val="0"/>
          <w:bCs/>
          <w:sz w:val="28"/>
          <w:szCs w:val="28"/>
        </w:rPr>
        <w:t>автономному учреждению Карачаево-Черкесской Республики «Центр поддержки предпринимательства Карачаево-Черкесской Республики»</w:t>
      </w:r>
    </w:p>
    <w:p w:rsidR="006E4DEC" w:rsidRPr="00E06E7A" w:rsidRDefault="006E4DEC" w:rsidP="006E4DEC">
      <w:pPr>
        <w:pStyle w:val="ConsPlusTitle"/>
        <w:ind w:left="-284" w:right="-284" w:firstLine="710"/>
        <w:jc w:val="center"/>
        <w:rPr>
          <w:rFonts w:ascii="Times New Roman" w:hAnsi="Times New Roman" w:cs="Times New Roman"/>
          <w:b w:val="0"/>
          <w:bCs/>
          <w:sz w:val="28"/>
          <w:szCs w:val="28"/>
        </w:rPr>
      </w:pPr>
      <w:proofErr w:type="gramStart"/>
      <w:r w:rsidRPr="00E06E7A">
        <w:rPr>
          <w:rFonts w:ascii="Times New Roman" w:hAnsi="Times New Roman" w:cs="Times New Roman"/>
          <w:b w:val="0"/>
          <w:bCs/>
          <w:sz w:val="28"/>
          <w:szCs w:val="28"/>
        </w:rPr>
        <w:t>(Центру компетенций в сфере сельскохозяйственной кооперации</w:t>
      </w:r>
      <w:proofErr w:type="gramEnd"/>
    </w:p>
    <w:p w:rsidR="004C6A67" w:rsidRPr="00E06E7A" w:rsidRDefault="006E4DEC" w:rsidP="006E4DEC">
      <w:pPr>
        <w:pStyle w:val="ConsPlusTitle"/>
        <w:ind w:left="-284" w:right="-284" w:firstLine="710"/>
        <w:jc w:val="center"/>
        <w:rPr>
          <w:rFonts w:ascii="Times New Roman" w:hAnsi="Times New Roman" w:cs="Times New Roman"/>
          <w:b w:val="0"/>
          <w:bCs/>
          <w:sz w:val="28"/>
          <w:szCs w:val="28"/>
        </w:rPr>
      </w:pPr>
      <w:r w:rsidRPr="00E06E7A">
        <w:rPr>
          <w:rFonts w:ascii="Times New Roman" w:hAnsi="Times New Roman" w:cs="Times New Roman"/>
          <w:b w:val="0"/>
          <w:bCs/>
          <w:sz w:val="28"/>
          <w:szCs w:val="28"/>
        </w:rPr>
        <w:t>и поддержки фермеров Карачаево-Черкесской Республики)</w:t>
      </w:r>
    </w:p>
    <w:p w:rsidR="006E4DEC" w:rsidRPr="00E06E7A" w:rsidRDefault="006E4DEC" w:rsidP="006E4DEC">
      <w:pPr>
        <w:pStyle w:val="ConsPlusTitle"/>
        <w:ind w:left="-284" w:right="-284" w:firstLine="710"/>
        <w:jc w:val="center"/>
        <w:rPr>
          <w:rFonts w:ascii="Times New Roman" w:hAnsi="Times New Roman" w:cs="Times New Roman"/>
          <w:b w:val="0"/>
          <w:bCs/>
          <w:sz w:val="28"/>
          <w:szCs w:val="28"/>
        </w:rPr>
      </w:pPr>
    </w:p>
    <w:p w:rsidR="004C6A67" w:rsidRPr="00E06E7A" w:rsidRDefault="004C6A67" w:rsidP="007A5F17">
      <w:pPr>
        <w:pStyle w:val="ConsPlusTitle"/>
        <w:ind w:left="-284" w:right="-284" w:firstLine="710"/>
        <w:jc w:val="center"/>
        <w:outlineLvl w:val="1"/>
        <w:rPr>
          <w:rFonts w:ascii="Times New Roman" w:hAnsi="Times New Roman" w:cs="Times New Roman"/>
          <w:b w:val="0"/>
          <w:bCs/>
          <w:sz w:val="28"/>
          <w:szCs w:val="28"/>
        </w:rPr>
      </w:pPr>
      <w:r w:rsidRPr="00E06E7A">
        <w:rPr>
          <w:rFonts w:ascii="Times New Roman" w:hAnsi="Times New Roman" w:cs="Times New Roman"/>
          <w:b w:val="0"/>
          <w:bCs/>
          <w:sz w:val="28"/>
          <w:szCs w:val="28"/>
        </w:rPr>
        <w:t>Глава 1. ОБЩИЕ ПОЛОЖЕНИЯ</w:t>
      </w:r>
    </w:p>
    <w:p w:rsidR="004C6A67" w:rsidRPr="00E06E7A" w:rsidRDefault="004C6A67" w:rsidP="007A5F17">
      <w:pPr>
        <w:pStyle w:val="ConsPlusNormal"/>
        <w:ind w:left="-284" w:right="-284" w:firstLine="710"/>
        <w:jc w:val="both"/>
        <w:rPr>
          <w:rFonts w:ascii="Times New Roman" w:hAnsi="Times New Roman" w:cs="Times New Roman"/>
          <w:sz w:val="28"/>
          <w:szCs w:val="28"/>
        </w:rPr>
      </w:pPr>
    </w:p>
    <w:p w:rsidR="004C6A67" w:rsidRPr="00E06E7A" w:rsidRDefault="004C6A67" w:rsidP="00EF2442">
      <w:pPr>
        <w:pStyle w:val="ConsPlusNormal"/>
        <w:ind w:left="-284" w:right="-284" w:firstLine="710"/>
        <w:jc w:val="both"/>
        <w:rPr>
          <w:rFonts w:ascii="Times New Roman" w:hAnsi="Times New Roman" w:cs="Times New Roman"/>
          <w:sz w:val="28"/>
          <w:szCs w:val="28"/>
        </w:rPr>
      </w:pPr>
      <w:r w:rsidRPr="00CE7D5B">
        <w:rPr>
          <w:rFonts w:ascii="Times New Roman" w:hAnsi="Times New Roman" w:cs="Times New Roman"/>
          <w:sz w:val="28"/>
          <w:szCs w:val="28"/>
        </w:rPr>
        <w:t xml:space="preserve">1. </w:t>
      </w:r>
      <w:proofErr w:type="gramStart"/>
      <w:r w:rsidRPr="00CE7D5B">
        <w:rPr>
          <w:rFonts w:ascii="Times New Roman" w:hAnsi="Times New Roman" w:cs="Times New Roman"/>
          <w:sz w:val="28"/>
          <w:szCs w:val="28"/>
        </w:rPr>
        <w:t xml:space="preserve">Настоящий порядок устанавливает условия и порядок предоставления субсидий </w:t>
      </w:r>
      <w:r w:rsidR="00EF2442" w:rsidRPr="00CE7D5B">
        <w:rPr>
          <w:rFonts w:ascii="Times New Roman" w:hAnsi="Times New Roman" w:cs="Times New Roman"/>
          <w:sz w:val="28"/>
          <w:szCs w:val="28"/>
        </w:rPr>
        <w:t>автономному учреждению Карачаево-Черкесской Республики «Центр поддержки предпринимательства Карачаево-Черкесской Республики» (Центру компетенций в сфере сельскохозяйственной кооперации и поддержки фермеров Карачаево-Черкесской Республики)</w:t>
      </w:r>
      <w:r w:rsidRPr="00CE7D5B">
        <w:rPr>
          <w:rFonts w:ascii="Times New Roman" w:hAnsi="Times New Roman" w:cs="Times New Roman"/>
          <w:sz w:val="28"/>
          <w:szCs w:val="28"/>
        </w:rPr>
        <w:t xml:space="preserve"> (далее - центр) на </w:t>
      </w:r>
      <w:proofErr w:type="spellStart"/>
      <w:r w:rsidRPr="00CE7D5B">
        <w:rPr>
          <w:rFonts w:ascii="Times New Roman" w:hAnsi="Times New Roman" w:cs="Times New Roman"/>
          <w:sz w:val="28"/>
          <w:szCs w:val="28"/>
        </w:rPr>
        <w:t>софинансирование</w:t>
      </w:r>
      <w:proofErr w:type="spellEnd"/>
      <w:r w:rsidRPr="00CE7D5B">
        <w:rPr>
          <w:rFonts w:ascii="Times New Roman" w:hAnsi="Times New Roman" w:cs="Times New Roman"/>
          <w:sz w:val="28"/>
          <w:szCs w:val="28"/>
        </w:rPr>
        <w:t xml:space="preserve"> затрат, связанных с осуществлением текущей деятельности центра, в рамках реализации </w:t>
      </w:r>
      <w:r w:rsidR="00E06E7A" w:rsidRPr="00CE7D5B">
        <w:rPr>
          <w:rFonts w:ascii="Times New Roman" w:hAnsi="Times New Roman" w:cs="Times New Roman"/>
          <w:sz w:val="28"/>
          <w:szCs w:val="28"/>
        </w:rPr>
        <w:t>регионально</w:t>
      </w:r>
      <w:r w:rsidR="00CE7D5B" w:rsidRPr="00CE7D5B">
        <w:rPr>
          <w:rFonts w:ascii="Times New Roman" w:hAnsi="Times New Roman" w:cs="Times New Roman"/>
          <w:sz w:val="28"/>
          <w:szCs w:val="28"/>
        </w:rPr>
        <w:t>го</w:t>
      </w:r>
      <w:r w:rsidR="00E06E7A" w:rsidRPr="00CE7D5B">
        <w:rPr>
          <w:rFonts w:ascii="Times New Roman" w:hAnsi="Times New Roman" w:cs="Times New Roman"/>
          <w:sz w:val="28"/>
          <w:szCs w:val="28"/>
        </w:rPr>
        <w:t xml:space="preserve"> </w:t>
      </w:r>
      <w:r w:rsidR="00CE7D5B" w:rsidRPr="00CE7D5B">
        <w:rPr>
          <w:rFonts w:ascii="Times New Roman" w:hAnsi="Times New Roman" w:cs="Times New Roman"/>
          <w:sz w:val="28"/>
          <w:szCs w:val="28"/>
        </w:rPr>
        <w:t>проекта «Создание системы поддержки фермеров и развитие сельской кооперации»</w:t>
      </w:r>
      <w:r w:rsidRPr="00CE7D5B">
        <w:rPr>
          <w:rFonts w:ascii="Times New Roman" w:hAnsi="Times New Roman" w:cs="Times New Roman"/>
          <w:sz w:val="28"/>
          <w:szCs w:val="28"/>
        </w:rPr>
        <w:t xml:space="preserve">, (далее соответственно </w:t>
      </w:r>
      <w:r w:rsidR="00CE7D5B" w:rsidRPr="00CE7D5B">
        <w:rPr>
          <w:rFonts w:ascii="Times New Roman" w:hAnsi="Times New Roman" w:cs="Times New Roman"/>
          <w:sz w:val="28"/>
          <w:szCs w:val="28"/>
        </w:rPr>
        <w:t>–</w:t>
      </w:r>
      <w:r w:rsidRPr="00CE7D5B">
        <w:rPr>
          <w:rFonts w:ascii="Times New Roman" w:hAnsi="Times New Roman" w:cs="Times New Roman"/>
          <w:sz w:val="28"/>
          <w:szCs w:val="28"/>
        </w:rPr>
        <w:t xml:space="preserve"> региональн</w:t>
      </w:r>
      <w:r w:rsidR="00CE7D5B" w:rsidRPr="00CE7D5B">
        <w:rPr>
          <w:rFonts w:ascii="Times New Roman" w:hAnsi="Times New Roman" w:cs="Times New Roman"/>
          <w:sz w:val="28"/>
          <w:szCs w:val="28"/>
        </w:rPr>
        <w:t>ый проект</w:t>
      </w:r>
      <w:r w:rsidRPr="00E06E7A">
        <w:rPr>
          <w:rFonts w:ascii="Times New Roman" w:hAnsi="Times New Roman" w:cs="Times New Roman"/>
          <w:sz w:val="28"/>
          <w:szCs w:val="28"/>
        </w:rPr>
        <w:t>, субсидии).</w:t>
      </w:r>
      <w:proofErr w:type="gramEnd"/>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2. </w:t>
      </w:r>
      <w:proofErr w:type="gramStart"/>
      <w:r w:rsidRPr="00E06E7A">
        <w:rPr>
          <w:rFonts w:ascii="Times New Roman" w:hAnsi="Times New Roman" w:cs="Times New Roman"/>
          <w:sz w:val="28"/>
          <w:szCs w:val="28"/>
        </w:rPr>
        <w:t>Субсидии предоставляются в соответствии с планом расходов центра на один финансовый год, составленным по форме</w:t>
      </w:r>
      <w:r w:rsidR="008F233B" w:rsidRPr="008F233B">
        <w:rPr>
          <w:rFonts w:ascii="Times New Roman" w:hAnsi="Times New Roman" w:cs="Times New Roman"/>
          <w:sz w:val="28"/>
          <w:szCs w:val="28"/>
        </w:rPr>
        <w:t>, утверждаемой приложением 3 к настоящему Порядку</w:t>
      </w:r>
      <w:r w:rsidRPr="00E06E7A">
        <w:rPr>
          <w:rFonts w:ascii="Times New Roman" w:hAnsi="Times New Roman" w:cs="Times New Roman"/>
          <w:sz w:val="28"/>
          <w:szCs w:val="28"/>
        </w:rPr>
        <w:t xml:space="preserve">, содержащим наименования статей расходов на обеспечение деятельности центра (приобретение имущества, выполнение работ, оказание услуг), а также информацию об объеме услуг крестьянским (фермерским) хозяйствам и кооперативам, финансовое обеспечение которых осуществляется с участием средств </w:t>
      </w:r>
      <w:r w:rsidR="00D764F6">
        <w:rPr>
          <w:rFonts w:ascii="Times New Roman" w:hAnsi="Times New Roman" w:cs="Times New Roman"/>
          <w:sz w:val="28"/>
          <w:szCs w:val="28"/>
        </w:rPr>
        <w:t>республиканского</w:t>
      </w:r>
      <w:r w:rsidRPr="00E06E7A">
        <w:rPr>
          <w:rFonts w:ascii="Times New Roman" w:hAnsi="Times New Roman" w:cs="Times New Roman"/>
          <w:sz w:val="28"/>
          <w:szCs w:val="28"/>
        </w:rPr>
        <w:t xml:space="preserve"> бюджета (далее - план расходов).</w:t>
      </w:r>
      <w:proofErr w:type="gramEnd"/>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3. Перечень затрат центра, </w:t>
      </w:r>
      <w:proofErr w:type="spellStart"/>
      <w:r w:rsidRPr="00E06E7A">
        <w:rPr>
          <w:rFonts w:ascii="Times New Roman" w:hAnsi="Times New Roman" w:cs="Times New Roman"/>
          <w:sz w:val="28"/>
          <w:szCs w:val="28"/>
        </w:rPr>
        <w:t>софинансирование</w:t>
      </w:r>
      <w:proofErr w:type="spellEnd"/>
      <w:r w:rsidRPr="00E06E7A">
        <w:rPr>
          <w:rFonts w:ascii="Times New Roman" w:hAnsi="Times New Roman" w:cs="Times New Roman"/>
          <w:sz w:val="28"/>
          <w:szCs w:val="28"/>
        </w:rPr>
        <w:t xml:space="preserve"> которых осуществляется за счет средств субсидий, определяется Министерством сельского хозяйства Российской Федерации.</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bookmarkStart w:id="3" w:name="P45"/>
      <w:bookmarkEnd w:id="3"/>
      <w:r w:rsidRPr="00E06E7A">
        <w:rPr>
          <w:rFonts w:ascii="Times New Roman" w:hAnsi="Times New Roman" w:cs="Times New Roman"/>
          <w:sz w:val="28"/>
          <w:szCs w:val="28"/>
        </w:rPr>
        <w:t xml:space="preserve">4. Субсидии предоставляются </w:t>
      </w:r>
      <w:r w:rsidR="008F233B" w:rsidRPr="008F233B">
        <w:rPr>
          <w:rFonts w:ascii="Times New Roman" w:hAnsi="Times New Roman" w:cs="Times New Roman"/>
          <w:sz w:val="28"/>
          <w:szCs w:val="28"/>
        </w:rPr>
        <w:t>Министерством сельского хозяйства Карачаево-Черкесской Республики (далее - Министерство)</w:t>
      </w:r>
      <w:r w:rsidRPr="00E06E7A">
        <w:rPr>
          <w:rFonts w:ascii="Times New Roman" w:hAnsi="Times New Roman" w:cs="Times New Roman"/>
          <w:sz w:val="28"/>
          <w:szCs w:val="28"/>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Субсидии предоставляются в пределах бюджетных ассигнований, предусмотренных Министерству в соответствующем финансовом году законом </w:t>
      </w:r>
      <w:r w:rsidR="00E06E7A" w:rsidRPr="00E06E7A">
        <w:rPr>
          <w:rFonts w:ascii="Times New Roman" w:hAnsi="Times New Roman" w:cs="Times New Roman"/>
          <w:sz w:val="28"/>
          <w:szCs w:val="28"/>
        </w:rPr>
        <w:t xml:space="preserve">Карачаево-Черкесской Республики </w:t>
      </w:r>
      <w:r w:rsidR="00E06E7A">
        <w:rPr>
          <w:rFonts w:ascii="Times New Roman" w:hAnsi="Times New Roman" w:cs="Times New Roman"/>
          <w:sz w:val="28"/>
          <w:szCs w:val="28"/>
        </w:rPr>
        <w:t>о республиканском</w:t>
      </w:r>
      <w:r w:rsidRPr="00E06E7A">
        <w:rPr>
          <w:rFonts w:ascii="Times New Roman" w:hAnsi="Times New Roman" w:cs="Times New Roman"/>
          <w:sz w:val="28"/>
          <w:szCs w:val="28"/>
        </w:rPr>
        <w:t xml:space="preserve"> бюджете на соответствующий финансовый год и на плановый период и (или) сводной </w:t>
      </w:r>
      <w:r w:rsidRPr="00E06E7A">
        <w:rPr>
          <w:rFonts w:ascii="Times New Roman" w:hAnsi="Times New Roman" w:cs="Times New Roman"/>
          <w:sz w:val="28"/>
          <w:szCs w:val="28"/>
        </w:rPr>
        <w:lastRenderedPageBreak/>
        <w:t xml:space="preserve">бюджетной росписью </w:t>
      </w:r>
      <w:r w:rsidR="00E06E7A">
        <w:rPr>
          <w:rFonts w:ascii="Times New Roman" w:hAnsi="Times New Roman" w:cs="Times New Roman"/>
          <w:sz w:val="28"/>
          <w:szCs w:val="28"/>
        </w:rPr>
        <w:t>республиканского</w:t>
      </w:r>
      <w:r w:rsidRPr="00E06E7A">
        <w:rPr>
          <w:rFonts w:ascii="Times New Roman" w:hAnsi="Times New Roman" w:cs="Times New Roman"/>
          <w:sz w:val="28"/>
          <w:szCs w:val="28"/>
        </w:rPr>
        <w:t xml:space="preserve"> бюджета.</w:t>
      </w:r>
    </w:p>
    <w:p w:rsidR="004C6A67" w:rsidRPr="00E06E7A" w:rsidRDefault="004C6A67" w:rsidP="007A5F17">
      <w:pPr>
        <w:pStyle w:val="ConsPlusNormal"/>
        <w:ind w:left="-284" w:right="-284" w:firstLine="710"/>
        <w:jc w:val="both"/>
        <w:rPr>
          <w:rFonts w:ascii="Times New Roman" w:hAnsi="Times New Roman" w:cs="Times New Roman"/>
          <w:sz w:val="28"/>
          <w:szCs w:val="28"/>
        </w:rPr>
      </w:pPr>
    </w:p>
    <w:p w:rsidR="004C6A67" w:rsidRPr="00E06E7A" w:rsidRDefault="004C6A67" w:rsidP="007A5F17">
      <w:pPr>
        <w:pStyle w:val="ConsPlusTitle"/>
        <w:ind w:left="-284" w:right="-284" w:firstLine="710"/>
        <w:jc w:val="center"/>
        <w:outlineLvl w:val="1"/>
        <w:rPr>
          <w:rFonts w:ascii="Times New Roman" w:hAnsi="Times New Roman" w:cs="Times New Roman"/>
          <w:sz w:val="28"/>
          <w:szCs w:val="28"/>
        </w:rPr>
      </w:pPr>
      <w:r w:rsidRPr="00E06E7A">
        <w:rPr>
          <w:rFonts w:ascii="Times New Roman" w:hAnsi="Times New Roman" w:cs="Times New Roman"/>
          <w:sz w:val="28"/>
          <w:szCs w:val="28"/>
        </w:rPr>
        <w:t>Глава 2. УСЛОВИЯ И ПОРЯДОК ПРЕДОСТАВЛЕНИЯ СУБСИДИЙ</w:t>
      </w:r>
    </w:p>
    <w:p w:rsidR="004C6A67" w:rsidRPr="00E06E7A" w:rsidRDefault="004C6A67" w:rsidP="007A5F17">
      <w:pPr>
        <w:pStyle w:val="ConsPlusNormal"/>
        <w:ind w:left="-284" w:right="-284" w:firstLine="710"/>
        <w:jc w:val="both"/>
        <w:rPr>
          <w:rFonts w:ascii="Times New Roman" w:hAnsi="Times New Roman" w:cs="Times New Roman"/>
          <w:sz w:val="28"/>
          <w:szCs w:val="28"/>
        </w:rPr>
      </w:pPr>
    </w:p>
    <w:p w:rsidR="004C6A67" w:rsidRPr="00E06E7A" w:rsidRDefault="004C6A67" w:rsidP="007A5F17">
      <w:pPr>
        <w:pStyle w:val="ConsPlusNormal"/>
        <w:ind w:left="-284" w:right="-284" w:firstLine="710"/>
        <w:jc w:val="both"/>
        <w:rPr>
          <w:rFonts w:ascii="Times New Roman" w:hAnsi="Times New Roman" w:cs="Times New Roman"/>
          <w:sz w:val="28"/>
          <w:szCs w:val="28"/>
        </w:rPr>
      </w:pPr>
      <w:bookmarkStart w:id="4" w:name="P50"/>
      <w:bookmarkEnd w:id="4"/>
      <w:r w:rsidRPr="00E06E7A">
        <w:rPr>
          <w:rFonts w:ascii="Times New Roman" w:hAnsi="Times New Roman" w:cs="Times New Roman"/>
          <w:sz w:val="28"/>
          <w:szCs w:val="28"/>
        </w:rPr>
        <w:t xml:space="preserve">5. Для получения субсидий центр ежегодно </w:t>
      </w:r>
      <w:r w:rsidRPr="00146BAE">
        <w:rPr>
          <w:rFonts w:ascii="Times New Roman" w:hAnsi="Times New Roman" w:cs="Times New Roman"/>
          <w:sz w:val="28"/>
          <w:szCs w:val="28"/>
        </w:rPr>
        <w:t xml:space="preserve">до 1 </w:t>
      </w:r>
      <w:r w:rsidR="00146BAE" w:rsidRPr="00146BAE">
        <w:rPr>
          <w:rFonts w:ascii="Times New Roman" w:hAnsi="Times New Roman" w:cs="Times New Roman"/>
          <w:sz w:val="28"/>
          <w:szCs w:val="28"/>
        </w:rPr>
        <w:t>сентября</w:t>
      </w:r>
      <w:r w:rsidRPr="00146BAE">
        <w:rPr>
          <w:rFonts w:ascii="Times New Roman" w:hAnsi="Times New Roman" w:cs="Times New Roman"/>
          <w:sz w:val="28"/>
          <w:szCs w:val="28"/>
        </w:rPr>
        <w:t xml:space="preserve"> </w:t>
      </w:r>
      <w:r w:rsidRPr="00E06E7A">
        <w:rPr>
          <w:rFonts w:ascii="Times New Roman" w:hAnsi="Times New Roman" w:cs="Times New Roman"/>
          <w:sz w:val="28"/>
          <w:szCs w:val="28"/>
        </w:rPr>
        <w:t xml:space="preserve">представляет в </w:t>
      </w:r>
      <w:r w:rsidR="00E06E7A">
        <w:rPr>
          <w:rFonts w:ascii="Times New Roman" w:hAnsi="Times New Roman" w:cs="Times New Roman"/>
          <w:sz w:val="28"/>
          <w:szCs w:val="28"/>
        </w:rPr>
        <w:t>Министерство</w:t>
      </w:r>
      <w:r w:rsidRPr="00E06E7A">
        <w:rPr>
          <w:rFonts w:ascii="Times New Roman" w:hAnsi="Times New Roman" w:cs="Times New Roman"/>
          <w:sz w:val="28"/>
          <w:szCs w:val="28"/>
        </w:rPr>
        <w:t xml:space="preserve"> следующие документы:</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1) заявление </w:t>
      </w:r>
      <w:r w:rsidR="001F4917" w:rsidRPr="001F4917">
        <w:rPr>
          <w:rFonts w:ascii="Times New Roman" w:hAnsi="Times New Roman" w:cs="Times New Roman"/>
          <w:sz w:val="28"/>
          <w:szCs w:val="28"/>
        </w:rPr>
        <w:t>по форме, утверждаемой приложением 1 к настоящему Порядку</w:t>
      </w:r>
      <w:r w:rsidRPr="00E06E7A">
        <w:rPr>
          <w:rFonts w:ascii="Times New Roman" w:hAnsi="Times New Roman" w:cs="Times New Roman"/>
          <w:sz w:val="28"/>
          <w:szCs w:val="28"/>
        </w:rPr>
        <w:t>;</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2) справку-расчет на предоставление субсидий по форме, утверждаемой </w:t>
      </w:r>
      <w:r w:rsidR="001F4917" w:rsidRPr="001F4917">
        <w:rPr>
          <w:rFonts w:ascii="Times New Roman" w:hAnsi="Times New Roman" w:cs="Times New Roman"/>
          <w:sz w:val="28"/>
          <w:szCs w:val="28"/>
        </w:rPr>
        <w:t xml:space="preserve">приложением </w:t>
      </w:r>
      <w:r w:rsidR="001F4917">
        <w:rPr>
          <w:rFonts w:ascii="Times New Roman" w:hAnsi="Times New Roman" w:cs="Times New Roman"/>
          <w:sz w:val="28"/>
          <w:szCs w:val="28"/>
        </w:rPr>
        <w:t>2</w:t>
      </w:r>
      <w:r w:rsidR="001F4917" w:rsidRPr="001F4917">
        <w:rPr>
          <w:rFonts w:ascii="Times New Roman" w:hAnsi="Times New Roman" w:cs="Times New Roman"/>
          <w:sz w:val="28"/>
          <w:szCs w:val="28"/>
        </w:rPr>
        <w:t xml:space="preserve"> к настоящему Порядку</w:t>
      </w:r>
      <w:r w:rsidRPr="00E06E7A">
        <w:rPr>
          <w:rFonts w:ascii="Times New Roman" w:hAnsi="Times New Roman" w:cs="Times New Roman"/>
          <w:sz w:val="28"/>
          <w:szCs w:val="28"/>
        </w:rPr>
        <w:t>;</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3) копию устава центра;</w:t>
      </w:r>
    </w:p>
    <w:p w:rsidR="00065514"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4) план расходов</w:t>
      </w:r>
      <w:r w:rsidR="00065514">
        <w:rPr>
          <w:rFonts w:ascii="Times New Roman" w:hAnsi="Times New Roman" w:cs="Times New Roman"/>
          <w:sz w:val="28"/>
          <w:szCs w:val="28"/>
        </w:rPr>
        <w:t>;</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5) документы, необходимые для оценки соответствия центра положениям Стандарта деятельности центров компетенций в сфере сельскохозяйственной кооперации и поддержки фермеров, утвержденного проектным комитетом по национальному проекту </w:t>
      </w:r>
      <w:r w:rsidR="009F1001">
        <w:rPr>
          <w:rFonts w:ascii="Times New Roman" w:hAnsi="Times New Roman" w:cs="Times New Roman"/>
          <w:sz w:val="28"/>
          <w:szCs w:val="28"/>
        </w:rPr>
        <w:t>«</w:t>
      </w:r>
      <w:r w:rsidRPr="00E06E7A">
        <w:rPr>
          <w:rFonts w:ascii="Times New Roman" w:hAnsi="Times New Roman" w:cs="Times New Roman"/>
          <w:sz w:val="28"/>
          <w:szCs w:val="28"/>
        </w:rPr>
        <w:t>Малый бизнес и поддержка индивидуальной предпринимательской инициативы</w:t>
      </w:r>
      <w:r w:rsidR="009F1001">
        <w:rPr>
          <w:rFonts w:ascii="Times New Roman" w:hAnsi="Times New Roman" w:cs="Times New Roman"/>
          <w:sz w:val="28"/>
          <w:szCs w:val="28"/>
        </w:rPr>
        <w:t>»</w:t>
      </w:r>
      <w:r w:rsidRPr="00E06E7A">
        <w:rPr>
          <w:rFonts w:ascii="Times New Roman" w:hAnsi="Times New Roman" w:cs="Times New Roman"/>
          <w:sz w:val="28"/>
          <w:szCs w:val="28"/>
        </w:rPr>
        <w:t xml:space="preserve"> (протокол от 21 марта 2019 года </w:t>
      </w:r>
      <w:r w:rsidR="00E06E7A">
        <w:rPr>
          <w:rFonts w:ascii="Times New Roman" w:hAnsi="Times New Roman" w:cs="Times New Roman"/>
          <w:sz w:val="28"/>
          <w:szCs w:val="28"/>
        </w:rPr>
        <w:t>№</w:t>
      </w:r>
      <w:r w:rsidRPr="00E06E7A">
        <w:rPr>
          <w:rFonts w:ascii="Times New Roman" w:hAnsi="Times New Roman" w:cs="Times New Roman"/>
          <w:sz w:val="28"/>
          <w:szCs w:val="28"/>
        </w:rPr>
        <w:t xml:space="preserve"> 1) (далее - стандарт):</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1F4917">
        <w:rPr>
          <w:rFonts w:ascii="Times New Roman" w:hAnsi="Times New Roman" w:cs="Times New Roman"/>
          <w:sz w:val="28"/>
          <w:szCs w:val="28"/>
        </w:rPr>
        <w:t xml:space="preserve">- копию программы деятельности центра на срок не менее 5 лет, размещенной на официальном сайте (странице) центра и официальном сайте Министерства, соответствующей целям и задачам регионального проекта, государственной </w:t>
      </w:r>
      <w:hyperlink r:id="rId9" w:history="1">
        <w:r w:rsidRPr="001F4917">
          <w:rPr>
            <w:rFonts w:ascii="Times New Roman" w:hAnsi="Times New Roman" w:cs="Times New Roman"/>
            <w:sz w:val="28"/>
            <w:szCs w:val="28"/>
          </w:rPr>
          <w:t>программы</w:t>
        </w:r>
      </w:hyperlink>
      <w:r w:rsidRPr="001F4917">
        <w:rPr>
          <w:rFonts w:ascii="Times New Roman" w:hAnsi="Times New Roman" w:cs="Times New Roman"/>
          <w:sz w:val="28"/>
          <w:szCs w:val="28"/>
        </w:rPr>
        <w:t xml:space="preserve"> </w:t>
      </w:r>
      <w:r w:rsidR="001F4917" w:rsidRPr="001F4917">
        <w:rPr>
          <w:rFonts w:ascii="Times New Roman" w:hAnsi="Times New Roman" w:cs="Times New Roman"/>
          <w:sz w:val="28"/>
          <w:szCs w:val="28"/>
        </w:rPr>
        <w:t>Карачаево-Черкесской Республики</w:t>
      </w:r>
      <w:r w:rsidRPr="001F4917">
        <w:rPr>
          <w:rFonts w:ascii="Times New Roman" w:hAnsi="Times New Roman" w:cs="Times New Roman"/>
          <w:sz w:val="28"/>
          <w:szCs w:val="28"/>
        </w:rPr>
        <w:t xml:space="preserve"> </w:t>
      </w:r>
      <w:r w:rsidR="001F4917" w:rsidRPr="001F4917">
        <w:rPr>
          <w:rFonts w:ascii="Times New Roman" w:hAnsi="Times New Roman" w:cs="Times New Roman"/>
          <w:sz w:val="28"/>
          <w:szCs w:val="28"/>
        </w:rPr>
        <w:t>«</w:t>
      </w:r>
      <w:r w:rsidRPr="001F4917">
        <w:rPr>
          <w:rFonts w:ascii="Times New Roman" w:hAnsi="Times New Roman" w:cs="Times New Roman"/>
          <w:sz w:val="28"/>
          <w:szCs w:val="28"/>
        </w:rPr>
        <w:t>Развитие сельского хозяйства</w:t>
      </w:r>
      <w:r w:rsidR="001F4917" w:rsidRPr="001F4917">
        <w:rPr>
          <w:rFonts w:ascii="Times New Roman" w:hAnsi="Times New Roman" w:cs="Times New Roman"/>
          <w:sz w:val="28"/>
          <w:szCs w:val="28"/>
        </w:rPr>
        <w:t>»</w:t>
      </w:r>
      <w:r w:rsidRPr="001F4917">
        <w:rPr>
          <w:rFonts w:ascii="Times New Roman" w:hAnsi="Times New Roman" w:cs="Times New Roman"/>
          <w:sz w:val="28"/>
          <w:szCs w:val="28"/>
        </w:rPr>
        <w:t xml:space="preserve">, утвержденной постановлением Правительства </w:t>
      </w:r>
      <w:r w:rsidR="001F4917" w:rsidRPr="001F4917">
        <w:rPr>
          <w:rFonts w:ascii="Times New Roman" w:hAnsi="Times New Roman" w:cs="Times New Roman"/>
          <w:sz w:val="28"/>
          <w:szCs w:val="28"/>
        </w:rPr>
        <w:t>Карачаево-Черкесской Республики</w:t>
      </w:r>
      <w:r w:rsidRPr="001F4917">
        <w:rPr>
          <w:rFonts w:ascii="Times New Roman" w:hAnsi="Times New Roman" w:cs="Times New Roman"/>
          <w:sz w:val="28"/>
          <w:szCs w:val="28"/>
        </w:rPr>
        <w:t xml:space="preserve"> </w:t>
      </w:r>
      <w:r w:rsidR="00CD5E83">
        <w:rPr>
          <w:rFonts w:ascii="Times New Roman" w:hAnsi="Times New Roman" w:cs="Times New Roman"/>
          <w:sz w:val="28"/>
          <w:szCs w:val="28"/>
        </w:rPr>
        <w:t xml:space="preserve">от </w:t>
      </w:r>
      <w:r w:rsidR="001F4917" w:rsidRPr="001F4917">
        <w:rPr>
          <w:rFonts w:ascii="Times New Roman" w:hAnsi="Times New Roman" w:cs="Times New Roman"/>
          <w:sz w:val="28"/>
          <w:szCs w:val="28"/>
        </w:rPr>
        <w:t>22.01.2019 № 13</w:t>
      </w:r>
      <w:r w:rsidRPr="00E06E7A">
        <w:rPr>
          <w:rFonts w:ascii="Times New Roman" w:hAnsi="Times New Roman" w:cs="Times New Roman"/>
          <w:color w:val="FF0000"/>
          <w:sz w:val="28"/>
          <w:szCs w:val="28"/>
        </w:rPr>
        <w:t xml:space="preserve"> </w:t>
      </w:r>
      <w:r w:rsidRPr="00E06E7A">
        <w:rPr>
          <w:rFonts w:ascii="Times New Roman" w:hAnsi="Times New Roman" w:cs="Times New Roman"/>
          <w:sz w:val="28"/>
          <w:szCs w:val="28"/>
        </w:rPr>
        <w:t>(согласованной с Министерством и Министерством сельского хозяйства Российской Федерации);</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 копию положения о центре, согласованного с </w:t>
      </w:r>
      <w:r w:rsidR="00E06E7A">
        <w:rPr>
          <w:rFonts w:ascii="Times New Roman" w:hAnsi="Times New Roman" w:cs="Times New Roman"/>
          <w:sz w:val="28"/>
          <w:szCs w:val="28"/>
        </w:rPr>
        <w:t xml:space="preserve">Министерством экономического развития Карачаево-Черкесской Республики, </w:t>
      </w:r>
      <w:r w:rsidRPr="00E06E7A">
        <w:rPr>
          <w:rFonts w:ascii="Times New Roman" w:hAnsi="Times New Roman" w:cs="Times New Roman"/>
          <w:sz w:val="28"/>
          <w:szCs w:val="28"/>
        </w:rPr>
        <w:t>Министерством и соответствующего требованиям стандарта;</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 копию штатного расписания </w:t>
      </w:r>
      <w:r w:rsidR="00D56A57" w:rsidRPr="00D56A57">
        <w:rPr>
          <w:rFonts w:ascii="Times New Roman" w:hAnsi="Times New Roman" w:cs="Times New Roman"/>
          <w:sz w:val="28"/>
          <w:szCs w:val="28"/>
        </w:rPr>
        <w:t>автономного учреждения Карачаево-Черкесской Республики «Це</w:t>
      </w:r>
      <w:r w:rsidR="00D56A57" w:rsidRPr="00E06E7A">
        <w:rPr>
          <w:rFonts w:ascii="Times New Roman" w:hAnsi="Times New Roman" w:cs="Times New Roman"/>
          <w:sz w:val="28"/>
          <w:szCs w:val="28"/>
        </w:rPr>
        <w:t>нтр поддержки предпринимательства Карачаево-Черкесской Республики»</w:t>
      </w:r>
      <w:r w:rsidRPr="00E06E7A">
        <w:rPr>
          <w:rFonts w:ascii="Times New Roman" w:hAnsi="Times New Roman" w:cs="Times New Roman"/>
          <w:sz w:val="28"/>
          <w:szCs w:val="28"/>
        </w:rPr>
        <w:t>;</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 копии правоустанавливающих и (или) </w:t>
      </w:r>
      <w:proofErr w:type="spellStart"/>
      <w:r w:rsidRPr="00E06E7A">
        <w:rPr>
          <w:rFonts w:ascii="Times New Roman" w:hAnsi="Times New Roman" w:cs="Times New Roman"/>
          <w:sz w:val="28"/>
          <w:szCs w:val="28"/>
        </w:rPr>
        <w:t>правоподтвер</w:t>
      </w:r>
      <w:bookmarkStart w:id="5" w:name="_GoBack"/>
      <w:bookmarkEnd w:id="5"/>
      <w:r w:rsidRPr="00E06E7A">
        <w:rPr>
          <w:rFonts w:ascii="Times New Roman" w:hAnsi="Times New Roman" w:cs="Times New Roman"/>
          <w:sz w:val="28"/>
          <w:szCs w:val="28"/>
        </w:rPr>
        <w:t>ждающих</w:t>
      </w:r>
      <w:proofErr w:type="spellEnd"/>
      <w:r w:rsidRPr="00E06E7A">
        <w:rPr>
          <w:rFonts w:ascii="Times New Roman" w:hAnsi="Times New Roman" w:cs="Times New Roman"/>
          <w:sz w:val="28"/>
          <w:szCs w:val="28"/>
        </w:rPr>
        <w:t xml:space="preserve"> документов на помещения, предназначенные для осуществления центром своей деятельности;</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proofErr w:type="gramStart"/>
      <w:r w:rsidRPr="00E06E7A">
        <w:rPr>
          <w:rFonts w:ascii="Times New Roman" w:hAnsi="Times New Roman" w:cs="Times New Roman"/>
          <w:sz w:val="28"/>
          <w:szCs w:val="28"/>
        </w:rPr>
        <w:t>6) соглашение о предоставлении субсидии, заполненное в части, касающейся центра,</w:t>
      </w:r>
      <w:r w:rsidR="00E06E7A">
        <w:rPr>
          <w:rFonts w:ascii="Times New Roman" w:hAnsi="Times New Roman" w:cs="Times New Roman"/>
          <w:sz w:val="28"/>
          <w:szCs w:val="28"/>
        </w:rPr>
        <w:t xml:space="preserve"> </w:t>
      </w:r>
      <w:r w:rsidRPr="00E06E7A">
        <w:rPr>
          <w:rFonts w:ascii="Times New Roman" w:hAnsi="Times New Roman" w:cs="Times New Roman"/>
          <w:sz w:val="28"/>
          <w:szCs w:val="28"/>
        </w:rPr>
        <w:t>в соответствии с типовой формой</w:t>
      </w:r>
      <w:r w:rsidR="00B408ED">
        <w:rPr>
          <w:rFonts w:ascii="Times New Roman" w:hAnsi="Times New Roman" w:cs="Times New Roman"/>
          <w:sz w:val="28"/>
          <w:szCs w:val="28"/>
        </w:rPr>
        <w:t xml:space="preserve"> </w:t>
      </w:r>
      <w:r w:rsidR="001F4917" w:rsidRPr="001F4917">
        <w:rPr>
          <w:rFonts w:ascii="Times New Roman" w:hAnsi="Times New Roman" w:cs="Times New Roman"/>
          <w:sz w:val="28"/>
          <w:szCs w:val="28"/>
        </w:rPr>
        <w:t xml:space="preserve">утверждаемой приложением </w:t>
      </w:r>
      <w:r w:rsidR="001F4917">
        <w:rPr>
          <w:rFonts w:ascii="Times New Roman" w:hAnsi="Times New Roman" w:cs="Times New Roman"/>
          <w:sz w:val="28"/>
          <w:szCs w:val="28"/>
        </w:rPr>
        <w:t>4</w:t>
      </w:r>
      <w:r w:rsidR="001F4917" w:rsidRPr="001F4917">
        <w:rPr>
          <w:rFonts w:ascii="Times New Roman" w:hAnsi="Times New Roman" w:cs="Times New Roman"/>
          <w:sz w:val="28"/>
          <w:szCs w:val="28"/>
        </w:rPr>
        <w:t xml:space="preserve"> к настоящему Порядку</w:t>
      </w:r>
      <w:r w:rsidRPr="00E06E7A">
        <w:rPr>
          <w:rFonts w:ascii="Times New Roman" w:hAnsi="Times New Roman" w:cs="Times New Roman"/>
          <w:sz w:val="28"/>
          <w:szCs w:val="28"/>
        </w:rPr>
        <w:t xml:space="preserve">, в </w:t>
      </w:r>
      <w:r w:rsidR="00B408ED">
        <w:rPr>
          <w:rFonts w:ascii="Times New Roman" w:hAnsi="Times New Roman" w:cs="Times New Roman"/>
          <w:sz w:val="28"/>
          <w:szCs w:val="28"/>
        </w:rPr>
        <w:t>трех</w:t>
      </w:r>
      <w:r w:rsidRPr="00E06E7A">
        <w:rPr>
          <w:rFonts w:ascii="Times New Roman" w:hAnsi="Times New Roman" w:cs="Times New Roman"/>
          <w:sz w:val="28"/>
          <w:szCs w:val="28"/>
        </w:rPr>
        <w:t xml:space="preserve"> экземплярах, подписанное </w:t>
      </w:r>
      <w:r w:rsidR="0074281D">
        <w:rPr>
          <w:rFonts w:ascii="Times New Roman" w:hAnsi="Times New Roman" w:cs="Times New Roman"/>
          <w:sz w:val="28"/>
          <w:szCs w:val="28"/>
        </w:rPr>
        <w:t>Министром экономического развития Карачаево-Черкесской Республики</w:t>
      </w:r>
      <w:r w:rsidR="00D56A57">
        <w:rPr>
          <w:rFonts w:ascii="Times New Roman" w:hAnsi="Times New Roman" w:cs="Times New Roman"/>
          <w:sz w:val="28"/>
          <w:szCs w:val="28"/>
        </w:rPr>
        <w:t xml:space="preserve"> </w:t>
      </w:r>
      <w:r w:rsidR="00D56A57" w:rsidRPr="00E06E7A">
        <w:rPr>
          <w:rFonts w:ascii="Times New Roman" w:hAnsi="Times New Roman" w:cs="Times New Roman"/>
          <w:sz w:val="28"/>
          <w:szCs w:val="28"/>
        </w:rPr>
        <w:t>(иным уполномоченным лицом)</w:t>
      </w:r>
      <w:r w:rsidR="0074281D">
        <w:rPr>
          <w:rFonts w:ascii="Times New Roman" w:hAnsi="Times New Roman" w:cs="Times New Roman"/>
          <w:sz w:val="28"/>
          <w:szCs w:val="28"/>
        </w:rPr>
        <w:t xml:space="preserve">, </w:t>
      </w:r>
      <w:r w:rsidRPr="00D56A57">
        <w:rPr>
          <w:rFonts w:ascii="Times New Roman" w:hAnsi="Times New Roman" w:cs="Times New Roman"/>
          <w:sz w:val="28"/>
          <w:szCs w:val="28"/>
        </w:rPr>
        <w:t xml:space="preserve">руководителем </w:t>
      </w:r>
      <w:r w:rsidR="00146BAE" w:rsidRPr="00D56A57">
        <w:rPr>
          <w:rFonts w:ascii="Times New Roman" w:hAnsi="Times New Roman" w:cs="Times New Roman"/>
          <w:sz w:val="28"/>
          <w:szCs w:val="28"/>
        </w:rPr>
        <w:t>автономного учреждения Карачаево-</w:t>
      </w:r>
      <w:r w:rsidR="00146BAE" w:rsidRPr="00D56A57">
        <w:rPr>
          <w:rFonts w:ascii="Times New Roman" w:hAnsi="Times New Roman" w:cs="Times New Roman"/>
          <w:sz w:val="28"/>
          <w:szCs w:val="28"/>
        </w:rPr>
        <w:lastRenderedPageBreak/>
        <w:t>Черкесской Республики «Це</w:t>
      </w:r>
      <w:r w:rsidR="00146BAE" w:rsidRPr="00E06E7A">
        <w:rPr>
          <w:rFonts w:ascii="Times New Roman" w:hAnsi="Times New Roman" w:cs="Times New Roman"/>
          <w:sz w:val="28"/>
          <w:szCs w:val="28"/>
        </w:rPr>
        <w:t>нтр поддержки предпринимательства Карачаево-Черкесской Республики»</w:t>
      </w:r>
      <w:r w:rsidRPr="00B408ED">
        <w:rPr>
          <w:rFonts w:ascii="Times New Roman" w:hAnsi="Times New Roman" w:cs="Times New Roman"/>
          <w:color w:val="FF0000"/>
          <w:sz w:val="28"/>
          <w:szCs w:val="28"/>
        </w:rPr>
        <w:t xml:space="preserve"> </w:t>
      </w:r>
      <w:r w:rsidRPr="00E06E7A">
        <w:rPr>
          <w:rFonts w:ascii="Times New Roman" w:hAnsi="Times New Roman" w:cs="Times New Roman"/>
          <w:sz w:val="28"/>
          <w:szCs w:val="28"/>
        </w:rPr>
        <w:t>(иным уполномоченным лицом) и заверенное печат</w:t>
      </w:r>
      <w:r w:rsidR="0074281D">
        <w:rPr>
          <w:rFonts w:ascii="Times New Roman" w:hAnsi="Times New Roman" w:cs="Times New Roman"/>
          <w:sz w:val="28"/>
          <w:szCs w:val="28"/>
        </w:rPr>
        <w:t>ями Министерства экономического развития Карачаево-Черкесской Республики,</w:t>
      </w:r>
      <w:r w:rsidRPr="00E06E7A">
        <w:rPr>
          <w:rFonts w:ascii="Times New Roman" w:hAnsi="Times New Roman" w:cs="Times New Roman"/>
          <w:sz w:val="28"/>
          <w:szCs w:val="28"/>
        </w:rPr>
        <w:t xml:space="preserve"> </w:t>
      </w:r>
      <w:r w:rsidR="00D56A57" w:rsidRPr="00D56A57">
        <w:rPr>
          <w:rFonts w:ascii="Times New Roman" w:hAnsi="Times New Roman" w:cs="Times New Roman"/>
          <w:sz w:val="28"/>
          <w:szCs w:val="28"/>
        </w:rPr>
        <w:t>автономного учреждения Карачаево-Черкесской Республики «Це</w:t>
      </w:r>
      <w:r w:rsidR="00D56A57" w:rsidRPr="00E06E7A">
        <w:rPr>
          <w:rFonts w:ascii="Times New Roman" w:hAnsi="Times New Roman" w:cs="Times New Roman"/>
          <w:sz w:val="28"/>
          <w:szCs w:val="28"/>
        </w:rPr>
        <w:t>нтр поддержки</w:t>
      </w:r>
      <w:proofErr w:type="gramEnd"/>
      <w:r w:rsidR="00D56A57" w:rsidRPr="00E06E7A">
        <w:rPr>
          <w:rFonts w:ascii="Times New Roman" w:hAnsi="Times New Roman" w:cs="Times New Roman"/>
          <w:sz w:val="28"/>
          <w:szCs w:val="28"/>
        </w:rPr>
        <w:t xml:space="preserve"> предпринимательства Карачаево-Черкесской Республики»</w:t>
      </w:r>
      <w:r w:rsidRPr="00E06E7A">
        <w:rPr>
          <w:rFonts w:ascii="Times New Roman" w:hAnsi="Times New Roman" w:cs="Times New Roman"/>
          <w:sz w:val="28"/>
          <w:szCs w:val="28"/>
        </w:rPr>
        <w:t>.</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6. Заявитель несет ответственность за достоверность сведений, указанных в представляемых документах на получение субсидии.</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bookmarkStart w:id="6" w:name="P65"/>
      <w:bookmarkEnd w:id="6"/>
      <w:r w:rsidRPr="00E06E7A">
        <w:rPr>
          <w:rFonts w:ascii="Times New Roman" w:hAnsi="Times New Roman" w:cs="Times New Roman"/>
          <w:sz w:val="28"/>
          <w:szCs w:val="28"/>
        </w:rPr>
        <w:t xml:space="preserve">7. </w:t>
      </w:r>
      <w:r w:rsidR="0074281D">
        <w:rPr>
          <w:rFonts w:ascii="Times New Roman" w:hAnsi="Times New Roman" w:cs="Times New Roman"/>
          <w:sz w:val="28"/>
          <w:szCs w:val="28"/>
        </w:rPr>
        <w:t>Министерство</w:t>
      </w:r>
      <w:r w:rsidRPr="00E06E7A">
        <w:rPr>
          <w:rFonts w:ascii="Times New Roman" w:hAnsi="Times New Roman" w:cs="Times New Roman"/>
          <w:sz w:val="28"/>
          <w:szCs w:val="28"/>
        </w:rPr>
        <w:t xml:space="preserve"> </w:t>
      </w:r>
      <w:bookmarkStart w:id="7" w:name="P66"/>
      <w:bookmarkEnd w:id="7"/>
      <w:r w:rsidR="0074281D" w:rsidRPr="00E06E7A">
        <w:rPr>
          <w:rFonts w:ascii="Times New Roman" w:hAnsi="Times New Roman" w:cs="Times New Roman"/>
          <w:sz w:val="28"/>
          <w:szCs w:val="28"/>
        </w:rPr>
        <w:t xml:space="preserve">в течение 5 рабочих дней со дня приема документов, указанных в </w:t>
      </w:r>
      <w:hyperlink w:anchor="P50" w:history="1">
        <w:r w:rsidR="0074281D" w:rsidRPr="00E06E7A">
          <w:rPr>
            <w:rFonts w:ascii="Times New Roman" w:hAnsi="Times New Roman" w:cs="Times New Roman"/>
            <w:sz w:val="28"/>
            <w:szCs w:val="28"/>
          </w:rPr>
          <w:t>пункте 5</w:t>
        </w:r>
      </w:hyperlink>
      <w:r w:rsidR="0074281D" w:rsidRPr="00E06E7A">
        <w:rPr>
          <w:rFonts w:ascii="Times New Roman" w:hAnsi="Times New Roman" w:cs="Times New Roman"/>
          <w:sz w:val="28"/>
          <w:szCs w:val="28"/>
        </w:rPr>
        <w:t xml:space="preserve"> настоящего порядка </w:t>
      </w:r>
      <w:r w:rsidRPr="00E06E7A">
        <w:rPr>
          <w:rFonts w:ascii="Times New Roman" w:hAnsi="Times New Roman" w:cs="Times New Roman"/>
          <w:sz w:val="28"/>
          <w:szCs w:val="28"/>
        </w:rPr>
        <w:t xml:space="preserve">направляет межведомственные запросы посредством системы межведомственного электронного взаимодействия в целях проверки соответствия центра требованиям, установленным </w:t>
      </w:r>
      <w:hyperlink w:anchor="P79" w:history="1">
        <w:r w:rsidRPr="00E06E7A">
          <w:rPr>
            <w:rFonts w:ascii="Times New Roman" w:hAnsi="Times New Roman" w:cs="Times New Roman"/>
            <w:sz w:val="28"/>
            <w:szCs w:val="28"/>
          </w:rPr>
          <w:t>подпунктами 1</w:t>
        </w:r>
      </w:hyperlink>
      <w:r w:rsidRPr="00E06E7A">
        <w:rPr>
          <w:rFonts w:ascii="Times New Roman" w:hAnsi="Times New Roman" w:cs="Times New Roman"/>
          <w:sz w:val="28"/>
          <w:szCs w:val="28"/>
        </w:rPr>
        <w:t xml:space="preserve">, </w:t>
      </w:r>
      <w:hyperlink w:anchor="P81" w:history="1">
        <w:r w:rsidRPr="00E06E7A">
          <w:rPr>
            <w:rFonts w:ascii="Times New Roman" w:hAnsi="Times New Roman" w:cs="Times New Roman"/>
            <w:sz w:val="28"/>
            <w:szCs w:val="28"/>
          </w:rPr>
          <w:t>3</w:t>
        </w:r>
      </w:hyperlink>
      <w:r w:rsidRPr="00E06E7A">
        <w:rPr>
          <w:rFonts w:ascii="Times New Roman" w:hAnsi="Times New Roman" w:cs="Times New Roman"/>
          <w:sz w:val="28"/>
          <w:szCs w:val="28"/>
        </w:rPr>
        <w:t xml:space="preserve">, </w:t>
      </w:r>
      <w:hyperlink w:anchor="P82" w:history="1">
        <w:r w:rsidRPr="00E06E7A">
          <w:rPr>
            <w:rFonts w:ascii="Times New Roman" w:hAnsi="Times New Roman" w:cs="Times New Roman"/>
            <w:sz w:val="28"/>
            <w:szCs w:val="28"/>
          </w:rPr>
          <w:t xml:space="preserve">4 пункта </w:t>
        </w:r>
        <w:r w:rsidRPr="0074281D">
          <w:rPr>
            <w:rFonts w:ascii="Times New Roman" w:hAnsi="Times New Roman" w:cs="Times New Roman"/>
            <w:sz w:val="28"/>
            <w:szCs w:val="28"/>
          </w:rPr>
          <w:t>1</w:t>
        </w:r>
      </w:hyperlink>
      <w:r w:rsidR="0074281D">
        <w:rPr>
          <w:rFonts w:ascii="Times New Roman" w:hAnsi="Times New Roman" w:cs="Times New Roman"/>
          <w:sz w:val="28"/>
          <w:szCs w:val="28"/>
        </w:rPr>
        <w:t>4</w:t>
      </w:r>
      <w:r w:rsidRPr="00E06E7A">
        <w:rPr>
          <w:rFonts w:ascii="Times New Roman" w:hAnsi="Times New Roman" w:cs="Times New Roman"/>
          <w:sz w:val="28"/>
          <w:szCs w:val="28"/>
        </w:rPr>
        <w:t xml:space="preserve"> настоящего порядка.</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8. Министерство в течение 10 рабочих дней с </w:t>
      </w:r>
      <w:r w:rsidR="0074281D">
        <w:rPr>
          <w:rFonts w:ascii="Times New Roman" w:hAnsi="Times New Roman" w:cs="Times New Roman"/>
          <w:sz w:val="28"/>
          <w:szCs w:val="28"/>
        </w:rPr>
        <w:t xml:space="preserve">момента направления запросов, указанных в пункте 7 настоящего порядка, </w:t>
      </w:r>
      <w:r w:rsidRPr="00E06E7A">
        <w:rPr>
          <w:rFonts w:ascii="Times New Roman" w:hAnsi="Times New Roman" w:cs="Times New Roman"/>
          <w:sz w:val="28"/>
          <w:szCs w:val="28"/>
        </w:rPr>
        <w:t>осуществляет рассмотрение</w:t>
      </w:r>
      <w:r w:rsidR="0074281D">
        <w:rPr>
          <w:rFonts w:ascii="Times New Roman" w:hAnsi="Times New Roman" w:cs="Times New Roman"/>
          <w:sz w:val="28"/>
          <w:szCs w:val="28"/>
        </w:rPr>
        <w:t xml:space="preserve"> представленных центром документов, а также ответов на запросы</w:t>
      </w:r>
      <w:r w:rsidRPr="00E06E7A">
        <w:rPr>
          <w:rFonts w:ascii="Times New Roman" w:hAnsi="Times New Roman" w:cs="Times New Roman"/>
          <w:sz w:val="28"/>
          <w:szCs w:val="28"/>
        </w:rPr>
        <w:t>, по результатам которого принимает решение о предоставлении или об отказе в предоставлении субсидии.</w:t>
      </w:r>
    </w:p>
    <w:p w:rsidR="004C6A67" w:rsidRPr="00E06E7A" w:rsidRDefault="0074281D" w:rsidP="007A5F17">
      <w:pPr>
        <w:pStyle w:val="ConsPlusNormal"/>
        <w:spacing w:before="220"/>
        <w:ind w:left="-284" w:right="-284" w:firstLine="710"/>
        <w:jc w:val="both"/>
        <w:rPr>
          <w:rFonts w:ascii="Times New Roman" w:hAnsi="Times New Roman" w:cs="Times New Roman"/>
          <w:sz w:val="28"/>
          <w:szCs w:val="28"/>
        </w:rPr>
      </w:pPr>
      <w:r>
        <w:rPr>
          <w:rFonts w:ascii="Times New Roman" w:hAnsi="Times New Roman" w:cs="Times New Roman"/>
          <w:sz w:val="28"/>
          <w:szCs w:val="28"/>
        </w:rPr>
        <w:t>9</w:t>
      </w:r>
      <w:r w:rsidR="004C6A67" w:rsidRPr="00E06E7A">
        <w:rPr>
          <w:rFonts w:ascii="Times New Roman" w:hAnsi="Times New Roman" w:cs="Times New Roman"/>
          <w:sz w:val="28"/>
          <w:szCs w:val="28"/>
        </w:rPr>
        <w:t>. Основаниями для отказа центру в предоставлении субсидии являются:</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1) непредставление (представление не в полном объеме) центром документов, указанных в </w:t>
      </w:r>
      <w:hyperlink w:anchor="P50" w:history="1">
        <w:r w:rsidRPr="00E06E7A">
          <w:rPr>
            <w:rFonts w:ascii="Times New Roman" w:hAnsi="Times New Roman" w:cs="Times New Roman"/>
            <w:sz w:val="28"/>
            <w:szCs w:val="28"/>
          </w:rPr>
          <w:t>пункте 5</w:t>
        </w:r>
      </w:hyperlink>
      <w:r w:rsidRPr="00E06E7A">
        <w:rPr>
          <w:rFonts w:ascii="Times New Roman" w:hAnsi="Times New Roman" w:cs="Times New Roman"/>
          <w:sz w:val="28"/>
          <w:szCs w:val="28"/>
        </w:rPr>
        <w:t xml:space="preserve"> настоящего порядка;</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2) недостоверность представленной центром информации;</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3) несоответствие центра требованиям, установленным </w:t>
      </w:r>
      <w:hyperlink w:anchor="P78" w:history="1">
        <w:r w:rsidRPr="00E06E7A">
          <w:rPr>
            <w:rFonts w:ascii="Times New Roman" w:hAnsi="Times New Roman" w:cs="Times New Roman"/>
            <w:sz w:val="28"/>
            <w:szCs w:val="28"/>
          </w:rPr>
          <w:t>пунктом 1</w:t>
        </w:r>
        <w:r w:rsidR="0074281D">
          <w:rPr>
            <w:rFonts w:ascii="Times New Roman" w:hAnsi="Times New Roman" w:cs="Times New Roman"/>
            <w:sz w:val="28"/>
            <w:szCs w:val="28"/>
          </w:rPr>
          <w:t>4</w:t>
        </w:r>
      </w:hyperlink>
      <w:r w:rsidRPr="00E06E7A">
        <w:rPr>
          <w:rFonts w:ascii="Times New Roman" w:hAnsi="Times New Roman" w:cs="Times New Roman"/>
          <w:sz w:val="28"/>
          <w:szCs w:val="28"/>
        </w:rPr>
        <w:t xml:space="preserve"> настоящего порядка;</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4) отсутствие бюджетных ассигнований для предоставления субсидии.</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В случае невозможности предоставления субсидии центру в текущем финансовом году в связи с отсутствием бюджетных ассигнований, связанным с недостаточностью лимитов бюджетных обязательств, субсидия центру в очередном финансовом году предоставляется без повторного прохождения проверки на соответствие требованиям, установленным </w:t>
      </w:r>
      <w:hyperlink w:anchor="P78" w:history="1">
        <w:r w:rsidRPr="00E06E7A">
          <w:rPr>
            <w:rFonts w:ascii="Times New Roman" w:hAnsi="Times New Roman" w:cs="Times New Roman"/>
            <w:sz w:val="28"/>
            <w:szCs w:val="28"/>
          </w:rPr>
          <w:t>пунктом 15</w:t>
        </w:r>
      </w:hyperlink>
      <w:r w:rsidRPr="00E06E7A">
        <w:rPr>
          <w:rFonts w:ascii="Times New Roman" w:hAnsi="Times New Roman" w:cs="Times New Roman"/>
          <w:sz w:val="28"/>
          <w:szCs w:val="28"/>
        </w:rPr>
        <w:t xml:space="preserve"> настоящего порядка.</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1</w:t>
      </w:r>
      <w:r w:rsidR="0074281D">
        <w:rPr>
          <w:rFonts w:ascii="Times New Roman" w:hAnsi="Times New Roman" w:cs="Times New Roman"/>
          <w:sz w:val="28"/>
          <w:szCs w:val="28"/>
        </w:rPr>
        <w:t>0</w:t>
      </w:r>
      <w:r w:rsidRPr="00E06E7A">
        <w:rPr>
          <w:rFonts w:ascii="Times New Roman" w:hAnsi="Times New Roman" w:cs="Times New Roman"/>
          <w:sz w:val="28"/>
          <w:szCs w:val="28"/>
        </w:rPr>
        <w:t xml:space="preserve">. В случае принятия решения об отказе в предоставлении субсидии Министерство в течение 2 рабочих дней </w:t>
      </w:r>
      <w:proofErr w:type="gramStart"/>
      <w:r w:rsidRPr="00E06E7A">
        <w:rPr>
          <w:rFonts w:ascii="Times New Roman" w:hAnsi="Times New Roman" w:cs="Times New Roman"/>
          <w:sz w:val="28"/>
          <w:szCs w:val="28"/>
        </w:rPr>
        <w:t>с даты принятия</w:t>
      </w:r>
      <w:proofErr w:type="gramEnd"/>
      <w:r w:rsidRPr="00E06E7A">
        <w:rPr>
          <w:rFonts w:ascii="Times New Roman" w:hAnsi="Times New Roman" w:cs="Times New Roman"/>
          <w:sz w:val="28"/>
          <w:szCs w:val="28"/>
        </w:rPr>
        <w:t xml:space="preserve"> такого решения направляет письменное уведомление центру с указанием причин отказа, а также копию данного уведомления - в уполномоченную организацию.</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1</w:t>
      </w:r>
      <w:r w:rsidR="0074281D">
        <w:rPr>
          <w:rFonts w:ascii="Times New Roman" w:hAnsi="Times New Roman" w:cs="Times New Roman"/>
          <w:sz w:val="28"/>
          <w:szCs w:val="28"/>
        </w:rPr>
        <w:t>1</w:t>
      </w:r>
      <w:r w:rsidRPr="00E06E7A">
        <w:rPr>
          <w:rFonts w:ascii="Times New Roman" w:hAnsi="Times New Roman" w:cs="Times New Roman"/>
          <w:sz w:val="28"/>
          <w:szCs w:val="28"/>
        </w:rPr>
        <w:t xml:space="preserve">. Размер субсидии центру определяется Министерством исходя из представленного центром плана расходов в пределах бюджетных ассигнований, указанных в </w:t>
      </w:r>
      <w:hyperlink w:anchor="P45" w:history="1">
        <w:r w:rsidRPr="00E06E7A">
          <w:rPr>
            <w:rFonts w:ascii="Times New Roman" w:hAnsi="Times New Roman" w:cs="Times New Roman"/>
            <w:sz w:val="28"/>
            <w:szCs w:val="28"/>
          </w:rPr>
          <w:t>пункте 4</w:t>
        </w:r>
      </w:hyperlink>
      <w:r w:rsidRPr="00E06E7A">
        <w:rPr>
          <w:rFonts w:ascii="Times New Roman" w:hAnsi="Times New Roman" w:cs="Times New Roman"/>
          <w:sz w:val="28"/>
          <w:szCs w:val="28"/>
        </w:rPr>
        <w:t xml:space="preserve"> настоящего порядка, но не более 70% затрат, связанных с </w:t>
      </w:r>
      <w:r w:rsidRPr="00E06E7A">
        <w:rPr>
          <w:rFonts w:ascii="Times New Roman" w:hAnsi="Times New Roman" w:cs="Times New Roman"/>
          <w:sz w:val="28"/>
          <w:szCs w:val="28"/>
        </w:rPr>
        <w:lastRenderedPageBreak/>
        <w:t>осуществлением текущей деятельности центра.</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1</w:t>
      </w:r>
      <w:r w:rsidR="0074281D">
        <w:rPr>
          <w:rFonts w:ascii="Times New Roman" w:hAnsi="Times New Roman" w:cs="Times New Roman"/>
          <w:sz w:val="28"/>
          <w:szCs w:val="28"/>
        </w:rPr>
        <w:t>2</w:t>
      </w:r>
      <w:r w:rsidRPr="00E06E7A">
        <w:rPr>
          <w:rFonts w:ascii="Times New Roman" w:hAnsi="Times New Roman" w:cs="Times New Roman"/>
          <w:sz w:val="28"/>
          <w:szCs w:val="28"/>
        </w:rPr>
        <w:t xml:space="preserve">. В случае принятия Министерством решения о предоставлении субсидии в течение 5 рабочих дней со дня принятия такого решения заключается </w:t>
      </w:r>
      <w:r w:rsidR="00FE1CBF">
        <w:rPr>
          <w:rFonts w:ascii="Times New Roman" w:hAnsi="Times New Roman" w:cs="Times New Roman"/>
          <w:sz w:val="28"/>
          <w:szCs w:val="28"/>
        </w:rPr>
        <w:t xml:space="preserve">трехстороннее </w:t>
      </w:r>
      <w:r w:rsidRPr="00E06E7A">
        <w:rPr>
          <w:rFonts w:ascii="Times New Roman" w:hAnsi="Times New Roman" w:cs="Times New Roman"/>
          <w:sz w:val="28"/>
          <w:szCs w:val="28"/>
        </w:rPr>
        <w:t>соглашение между Министерством</w:t>
      </w:r>
      <w:r w:rsidR="00FE1CBF">
        <w:rPr>
          <w:rFonts w:ascii="Times New Roman" w:hAnsi="Times New Roman" w:cs="Times New Roman"/>
          <w:sz w:val="28"/>
          <w:szCs w:val="28"/>
        </w:rPr>
        <w:t xml:space="preserve">, Министерством экономического развития Карачаево-Черкесской Республики </w:t>
      </w:r>
      <w:r w:rsidRPr="00E06E7A">
        <w:rPr>
          <w:rFonts w:ascii="Times New Roman" w:hAnsi="Times New Roman" w:cs="Times New Roman"/>
          <w:sz w:val="28"/>
          <w:szCs w:val="28"/>
        </w:rPr>
        <w:t>и центром о предоставлении субсидии в соответствии с типовой формой</w:t>
      </w:r>
      <w:r w:rsidR="00E443A7">
        <w:rPr>
          <w:rFonts w:ascii="Times New Roman" w:hAnsi="Times New Roman" w:cs="Times New Roman"/>
          <w:sz w:val="28"/>
          <w:szCs w:val="28"/>
        </w:rPr>
        <w:t>, являющейся приложением к настоящему порядку</w:t>
      </w:r>
      <w:r w:rsidRPr="00E06E7A">
        <w:rPr>
          <w:rFonts w:ascii="Times New Roman" w:hAnsi="Times New Roman" w:cs="Times New Roman"/>
          <w:sz w:val="28"/>
          <w:szCs w:val="28"/>
        </w:rPr>
        <w:t>.</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1</w:t>
      </w:r>
      <w:r w:rsidR="00E443A7">
        <w:rPr>
          <w:rFonts w:ascii="Times New Roman" w:hAnsi="Times New Roman" w:cs="Times New Roman"/>
          <w:sz w:val="28"/>
          <w:szCs w:val="28"/>
        </w:rPr>
        <w:t>3</w:t>
      </w:r>
      <w:r w:rsidRPr="00E06E7A">
        <w:rPr>
          <w:rFonts w:ascii="Times New Roman" w:hAnsi="Times New Roman" w:cs="Times New Roman"/>
          <w:sz w:val="28"/>
          <w:szCs w:val="28"/>
        </w:rPr>
        <w:t xml:space="preserve">. Один экземпляр заключенного соглашения остается в Министерстве,  второй </w:t>
      </w:r>
      <w:r w:rsidR="00E443A7">
        <w:rPr>
          <w:rFonts w:ascii="Times New Roman" w:hAnsi="Times New Roman" w:cs="Times New Roman"/>
          <w:sz w:val="28"/>
          <w:szCs w:val="28"/>
        </w:rPr>
        <w:t xml:space="preserve">и третий </w:t>
      </w:r>
      <w:r w:rsidRPr="00E06E7A">
        <w:rPr>
          <w:rFonts w:ascii="Times New Roman" w:hAnsi="Times New Roman" w:cs="Times New Roman"/>
          <w:sz w:val="28"/>
          <w:szCs w:val="28"/>
        </w:rPr>
        <w:t>переда</w:t>
      </w:r>
      <w:r w:rsidR="00E443A7">
        <w:rPr>
          <w:rFonts w:ascii="Times New Roman" w:hAnsi="Times New Roman" w:cs="Times New Roman"/>
          <w:sz w:val="28"/>
          <w:szCs w:val="28"/>
        </w:rPr>
        <w:t>ю</w:t>
      </w:r>
      <w:r w:rsidRPr="00E06E7A">
        <w:rPr>
          <w:rFonts w:ascii="Times New Roman" w:hAnsi="Times New Roman" w:cs="Times New Roman"/>
          <w:sz w:val="28"/>
          <w:szCs w:val="28"/>
        </w:rPr>
        <w:t xml:space="preserve">тся Министерством в </w:t>
      </w:r>
      <w:r w:rsidR="00E443A7">
        <w:rPr>
          <w:rFonts w:ascii="Times New Roman" w:hAnsi="Times New Roman" w:cs="Times New Roman"/>
          <w:sz w:val="28"/>
          <w:szCs w:val="28"/>
        </w:rPr>
        <w:t xml:space="preserve">Министерство экономического развития Карачаево-Черкесской Республики и центр </w:t>
      </w:r>
      <w:r w:rsidRPr="00E06E7A">
        <w:rPr>
          <w:rFonts w:ascii="Times New Roman" w:hAnsi="Times New Roman" w:cs="Times New Roman"/>
          <w:sz w:val="28"/>
          <w:szCs w:val="28"/>
        </w:rPr>
        <w:t>в течение 2 рабочих дней со дня его подписания.</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bookmarkStart w:id="8" w:name="P78"/>
      <w:bookmarkEnd w:id="8"/>
      <w:r w:rsidRPr="00E06E7A">
        <w:rPr>
          <w:rFonts w:ascii="Times New Roman" w:hAnsi="Times New Roman" w:cs="Times New Roman"/>
          <w:sz w:val="28"/>
          <w:szCs w:val="28"/>
        </w:rPr>
        <w:t>1</w:t>
      </w:r>
      <w:r w:rsidR="00E443A7">
        <w:rPr>
          <w:rFonts w:ascii="Times New Roman" w:hAnsi="Times New Roman" w:cs="Times New Roman"/>
          <w:sz w:val="28"/>
          <w:szCs w:val="28"/>
        </w:rPr>
        <w:t>4</w:t>
      </w:r>
      <w:r w:rsidRPr="00E06E7A">
        <w:rPr>
          <w:rFonts w:ascii="Times New Roman" w:hAnsi="Times New Roman" w:cs="Times New Roman"/>
          <w:sz w:val="28"/>
          <w:szCs w:val="28"/>
        </w:rPr>
        <w:t>. Требования, которым должен соответствовать центр на первое число месяца, предшествующего месяцу подачи заявления на получение субсидии:</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bookmarkStart w:id="9" w:name="P79"/>
      <w:bookmarkEnd w:id="9"/>
      <w:r w:rsidRPr="00E06E7A">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2) отсутствие просроченной задолженности по возврату в </w:t>
      </w:r>
      <w:r w:rsidR="00D764F6">
        <w:rPr>
          <w:rFonts w:ascii="Times New Roman" w:hAnsi="Times New Roman" w:cs="Times New Roman"/>
          <w:sz w:val="28"/>
          <w:szCs w:val="28"/>
        </w:rPr>
        <w:t>республиканский</w:t>
      </w:r>
      <w:r w:rsidRPr="00E06E7A">
        <w:rPr>
          <w:rFonts w:ascii="Times New Roman" w:hAnsi="Times New Roman" w:cs="Times New Roman"/>
          <w:sz w:val="28"/>
          <w:szCs w:val="28"/>
        </w:rPr>
        <w:t xml:space="preserve"> бюджет субсидий, бюджетных инвестиций и иной просроченной задолженности перед </w:t>
      </w:r>
      <w:r w:rsidR="00D764F6">
        <w:rPr>
          <w:rFonts w:ascii="Times New Roman" w:hAnsi="Times New Roman" w:cs="Times New Roman"/>
          <w:sz w:val="28"/>
          <w:szCs w:val="28"/>
        </w:rPr>
        <w:t>республиканским</w:t>
      </w:r>
      <w:r w:rsidRPr="00E06E7A">
        <w:rPr>
          <w:rFonts w:ascii="Times New Roman" w:hAnsi="Times New Roman" w:cs="Times New Roman"/>
          <w:sz w:val="28"/>
          <w:szCs w:val="28"/>
        </w:rPr>
        <w:t xml:space="preserve"> бюджетом;</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bookmarkStart w:id="10" w:name="P81"/>
      <w:bookmarkEnd w:id="10"/>
      <w:r w:rsidRPr="00E06E7A">
        <w:rPr>
          <w:rFonts w:ascii="Times New Roman" w:hAnsi="Times New Roman" w:cs="Times New Roman"/>
          <w:sz w:val="28"/>
          <w:szCs w:val="28"/>
        </w:rPr>
        <w:t>3) центр не должен находиться в процессе реорганизации, ликвидации, банкротства;</w:t>
      </w:r>
    </w:p>
    <w:p w:rsidR="004C6A67" w:rsidRPr="00833DF6" w:rsidRDefault="004C6A67" w:rsidP="007A5F17">
      <w:pPr>
        <w:pStyle w:val="ConsPlusNormal"/>
        <w:spacing w:before="220"/>
        <w:ind w:left="-284" w:right="-284" w:firstLine="710"/>
        <w:jc w:val="both"/>
        <w:rPr>
          <w:rFonts w:ascii="Times New Roman" w:hAnsi="Times New Roman" w:cs="Times New Roman"/>
          <w:sz w:val="28"/>
          <w:szCs w:val="28"/>
        </w:rPr>
      </w:pPr>
      <w:bookmarkStart w:id="11" w:name="P82"/>
      <w:bookmarkEnd w:id="11"/>
      <w:proofErr w:type="gramStart"/>
      <w:r w:rsidRPr="00833DF6">
        <w:rPr>
          <w:rFonts w:ascii="Times New Roman" w:hAnsi="Times New Roman" w:cs="Times New Roman"/>
          <w:sz w:val="28"/>
          <w:szCs w:val="28"/>
        </w:rPr>
        <w:t xml:space="preserve">4) обеспечение уровня средней заработной платы работников центра не ниже 80 процентов от уровня средней заработной платы в </w:t>
      </w:r>
      <w:r w:rsidR="00E443A7" w:rsidRPr="00833DF6">
        <w:rPr>
          <w:rFonts w:ascii="Times New Roman" w:hAnsi="Times New Roman" w:cs="Times New Roman"/>
          <w:sz w:val="28"/>
          <w:szCs w:val="28"/>
        </w:rPr>
        <w:t>Карачаево-Черкесской Республике</w:t>
      </w:r>
      <w:r w:rsidRPr="00833DF6">
        <w:rPr>
          <w:rFonts w:ascii="Times New Roman" w:hAnsi="Times New Roman" w:cs="Times New Roman"/>
          <w:sz w:val="28"/>
          <w:szCs w:val="28"/>
        </w:rPr>
        <w:t xml:space="preserve">, рассчитываемой на основании данных Территориального органа Федеральной службы государственной статистики по </w:t>
      </w:r>
      <w:r w:rsidR="00E443A7" w:rsidRPr="00833DF6">
        <w:rPr>
          <w:rFonts w:ascii="Times New Roman" w:hAnsi="Times New Roman" w:cs="Times New Roman"/>
          <w:sz w:val="28"/>
          <w:szCs w:val="28"/>
        </w:rPr>
        <w:t xml:space="preserve">Карачаево-Черкесской Республике </w:t>
      </w:r>
      <w:r w:rsidRPr="00833DF6">
        <w:rPr>
          <w:rFonts w:ascii="Times New Roman" w:hAnsi="Times New Roman" w:cs="Times New Roman"/>
          <w:sz w:val="28"/>
          <w:szCs w:val="28"/>
        </w:rPr>
        <w:t xml:space="preserve">по состоянию на 1 декабря отчетного финансового года, формируемых в соответствии с </w:t>
      </w:r>
      <w:hyperlink r:id="rId10" w:history="1">
        <w:r w:rsidRPr="00833DF6">
          <w:rPr>
            <w:rFonts w:ascii="Times New Roman" w:hAnsi="Times New Roman" w:cs="Times New Roman"/>
            <w:sz w:val="28"/>
            <w:szCs w:val="28"/>
          </w:rPr>
          <w:t>позицией 1.30.1</w:t>
        </w:r>
      </w:hyperlink>
      <w:r w:rsidRPr="00833DF6">
        <w:rPr>
          <w:rFonts w:ascii="Times New Roman" w:hAnsi="Times New Roman" w:cs="Times New Roman"/>
          <w:sz w:val="28"/>
          <w:szCs w:val="28"/>
        </w:rPr>
        <w:t xml:space="preserve"> Федерального плана статистических работ, утвержденного распоряжением Правительства Российской Федерации от 6 мая 2008</w:t>
      </w:r>
      <w:proofErr w:type="gramEnd"/>
      <w:r w:rsidRPr="00833DF6">
        <w:rPr>
          <w:rFonts w:ascii="Times New Roman" w:hAnsi="Times New Roman" w:cs="Times New Roman"/>
          <w:sz w:val="28"/>
          <w:szCs w:val="28"/>
        </w:rPr>
        <w:t xml:space="preserve"> года </w:t>
      </w:r>
      <w:r w:rsidR="00E443A7" w:rsidRPr="00833DF6">
        <w:rPr>
          <w:rFonts w:ascii="Times New Roman" w:hAnsi="Times New Roman" w:cs="Times New Roman"/>
          <w:sz w:val="28"/>
          <w:szCs w:val="28"/>
        </w:rPr>
        <w:t>№</w:t>
      </w:r>
      <w:r w:rsidRPr="00833DF6">
        <w:rPr>
          <w:rFonts w:ascii="Times New Roman" w:hAnsi="Times New Roman" w:cs="Times New Roman"/>
          <w:sz w:val="28"/>
          <w:szCs w:val="28"/>
        </w:rPr>
        <w:t xml:space="preserve"> 671-р;</w:t>
      </w:r>
    </w:p>
    <w:p w:rsidR="004C6A67" w:rsidRPr="00833DF6" w:rsidRDefault="004C6A67" w:rsidP="007A5F17">
      <w:pPr>
        <w:pStyle w:val="ConsPlusNormal"/>
        <w:spacing w:before="220"/>
        <w:ind w:left="-284" w:right="-284" w:firstLine="710"/>
        <w:jc w:val="both"/>
        <w:rPr>
          <w:rFonts w:ascii="Times New Roman" w:hAnsi="Times New Roman" w:cs="Times New Roman"/>
          <w:sz w:val="28"/>
          <w:szCs w:val="28"/>
        </w:rPr>
      </w:pPr>
      <w:r w:rsidRPr="00833DF6">
        <w:rPr>
          <w:rFonts w:ascii="Times New Roman" w:hAnsi="Times New Roman" w:cs="Times New Roman"/>
          <w:sz w:val="28"/>
          <w:szCs w:val="28"/>
        </w:rPr>
        <w:t>5) соответствие стандарту.</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bookmarkStart w:id="12" w:name="P84"/>
      <w:bookmarkEnd w:id="12"/>
      <w:r w:rsidRPr="00E06E7A">
        <w:rPr>
          <w:rFonts w:ascii="Times New Roman" w:hAnsi="Times New Roman" w:cs="Times New Roman"/>
          <w:sz w:val="28"/>
          <w:szCs w:val="28"/>
        </w:rPr>
        <w:t>1</w:t>
      </w:r>
      <w:r w:rsidR="00E443A7">
        <w:rPr>
          <w:rFonts w:ascii="Times New Roman" w:hAnsi="Times New Roman" w:cs="Times New Roman"/>
          <w:sz w:val="28"/>
          <w:szCs w:val="28"/>
        </w:rPr>
        <w:t>5</w:t>
      </w:r>
      <w:r w:rsidRPr="00E06E7A">
        <w:rPr>
          <w:rFonts w:ascii="Times New Roman" w:hAnsi="Times New Roman" w:cs="Times New Roman"/>
          <w:sz w:val="28"/>
          <w:szCs w:val="28"/>
        </w:rPr>
        <w:t>. Центр в течение 10 рабочих дней со дня получения от уполномоченной организации заключенного с Министерством соглашения обязан:</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 xml:space="preserve">1) открыть лицевой счет в Управлении Федерального казначейства по </w:t>
      </w:r>
      <w:r w:rsidR="00E443A7">
        <w:rPr>
          <w:rFonts w:ascii="Times New Roman" w:hAnsi="Times New Roman" w:cs="Times New Roman"/>
          <w:sz w:val="28"/>
          <w:szCs w:val="28"/>
        </w:rPr>
        <w:t>Карачаево-Черкесской Республик</w:t>
      </w:r>
      <w:r w:rsidR="00566F28">
        <w:rPr>
          <w:rFonts w:ascii="Times New Roman" w:hAnsi="Times New Roman" w:cs="Times New Roman"/>
          <w:sz w:val="28"/>
          <w:szCs w:val="28"/>
        </w:rPr>
        <w:t>е</w:t>
      </w:r>
      <w:r w:rsidRPr="00E06E7A">
        <w:rPr>
          <w:rFonts w:ascii="Times New Roman" w:hAnsi="Times New Roman" w:cs="Times New Roman"/>
          <w:sz w:val="28"/>
          <w:szCs w:val="28"/>
        </w:rPr>
        <w:t>;</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bookmarkStart w:id="13" w:name="P86"/>
      <w:bookmarkEnd w:id="13"/>
      <w:r w:rsidRPr="00E06E7A">
        <w:rPr>
          <w:rFonts w:ascii="Times New Roman" w:hAnsi="Times New Roman" w:cs="Times New Roman"/>
          <w:sz w:val="28"/>
          <w:szCs w:val="28"/>
        </w:rPr>
        <w:t xml:space="preserve">2) представить в </w:t>
      </w:r>
      <w:r w:rsidR="00E443A7">
        <w:rPr>
          <w:rFonts w:ascii="Times New Roman" w:hAnsi="Times New Roman" w:cs="Times New Roman"/>
          <w:sz w:val="28"/>
          <w:szCs w:val="28"/>
        </w:rPr>
        <w:t>Министерство</w:t>
      </w:r>
      <w:r w:rsidRPr="00E06E7A">
        <w:rPr>
          <w:rFonts w:ascii="Times New Roman" w:hAnsi="Times New Roman" w:cs="Times New Roman"/>
          <w:sz w:val="28"/>
          <w:szCs w:val="28"/>
        </w:rPr>
        <w:t xml:space="preserve"> реквизиты своего лицевого счета, открытого в Управлении Федерального казначейства по </w:t>
      </w:r>
      <w:r w:rsidR="00E443A7">
        <w:rPr>
          <w:rFonts w:ascii="Times New Roman" w:hAnsi="Times New Roman" w:cs="Times New Roman"/>
          <w:sz w:val="28"/>
          <w:szCs w:val="28"/>
        </w:rPr>
        <w:t>Карачаево-Черкесской Республике</w:t>
      </w:r>
      <w:r w:rsidRPr="00E06E7A">
        <w:rPr>
          <w:rFonts w:ascii="Times New Roman" w:hAnsi="Times New Roman" w:cs="Times New Roman"/>
          <w:sz w:val="28"/>
          <w:szCs w:val="28"/>
        </w:rPr>
        <w:t>.</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1</w:t>
      </w:r>
      <w:r w:rsidR="00E443A7">
        <w:rPr>
          <w:rFonts w:ascii="Times New Roman" w:hAnsi="Times New Roman" w:cs="Times New Roman"/>
          <w:sz w:val="28"/>
          <w:szCs w:val="28"/>
        </w:rPr>
        <w:t>6</w:t>
      </w:r>
      <w:r w:rsidRPr="00E06E7A">
        <w:rPr>
          <w:rFonts w:ascii="Times New Roman" w:hAnsi="Times New Roman" w:cs="Times New Roman"/>
          <w:sz w:val="28"/>
          <w:szCs w:val="28"/>
        </w:rPr>
        <w:t xml:space="preserve">. </w:t>
      </w:r>
      <w:r w:rsidR="00E443A7">
        <w:rPr>
          <w:rFonts w:ascii="Times New Roman" w:hAnsi="Times New Roman" w:cs="Times New Roman"/>
          <w:sz w:val="28"/>
          <w:szCs w:val="28"/>
        </w:rPr>
        <w:t xml:space="preserve">Министерство </w:t>
      </w:r>
      <w:r w:rsidRPr="00E06E7A">
        <w:rPr>
          <w:rFonts w:ascii="Times New Roman" w:hAnsi="Times New Roman" w:cs="Times New Roman"/>
          <w:sz w:val="28"/>
          <w:szCs w:val="28"/>
        </w:rPr>
        <w:t xml:space="preserve">в течение </w:t>
      </w:r>
      <w:r w:rsidR="00E443A7">
        <w:rPr>
          <w:rFonts w:ascii="Times New Roman" w:hAnsi="Times New Roman" w:cs="Times New Roman"/>
          <w:sz w:val="28"/>
          <w:szCs w:val="28"/>
        </w:rPr>
        <w:t>10</w:t>
      </w:r>
      <w:r w:rsidRPr="00E06E7A">
        <w:rPr>
          <w:rFonts w:ascii="Times New Roman" w:hAnsi="Times New Roman" w:cs="Times New Roman"/>
          <w:sz w:val="28"/>
          <w:szCs w:val="28"/>
        </w:rPr>
        <w:t xml:space="preserve"> рабочих дней со дня получения реквизитов, </w:t>
      </w:r>
      <w:r w:rsidRPr="00E06E7A">
        <w:rPr>
          <w:rFonts w:ascii="Times New Roman" w:hAnsi="Times New Roman" w:cs="Times New Roman"/>
          <w:sz w:val="28"/>
          <w:szCs w:val="28"/>
        </w:rPr>
        <w:lastRenderedPageBreak/>
        <w:t xml:space="preserve">указанных в </w:t>
      </w:r>
      <w:hyperlink w:anchor="P86" w:history="1">
        <w:r w:rsidRPr="00E06E7A">
          <w:rPr>
            <w:rFonts w:ascii="Times New Roman" w:hAnsi="Times New Roman" w:cs="Times New Roman"/>
            <w:sz w:val="28"/>
            <w:szCs w:val="28"/>
          </w:rPr>
          <w:t>подпункте 2 пункта 1</w:t>
        </w:r>
      </w:hyperlink>
      <w:r w:rsidR="00E443A7">
        <w:rPr>
          <w:rFonts w:ascii="Times New Roman" w:hAnsi="Times New Roman" w:cs="Times New Roman"/>
          <w:sz w:val="28"/>
          <w:szCs w:val="28"/>
        </w:rPr>
        <w:t>5</w:t>
      </w:r>
      <w:r w:rsidRPr="00E06E7A">
        <w:rPr>
          <w:rFonts w:ascii="Times New Roman" w:hAnsi="Times New Roman" w:cs="Times New Roman"/>
          <w:sz w:val="28"/>
          <w:szCs w:val="28"/>
        </w:rPr>
        <w:t xml:space="preserve"> настоящего порядка, осуществляет перечисление субсидии на лицевой счет центра.</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1</w:t>
      </w:r>
      <w:r w:rsidR="009F1001">
        <w:rPr>
          <w:rFonts w:ascii="Times New Roman" w:hAnsi="Times New Roman" w:cs="Times New Roman"/>
          <w:sz w:val="28"/>
          <w:szCs w:val="28"/>
        </w:rPr>
        <w:t>7</w:t>
      </w:r>
      <w:r w:rsidRPr="00E06E7A">
        <w:rPr>
          <w:rFonts w:ascii="Times New Roman" w:hAnsi="Times New Roman" w:cs="Times New Roman"/>
          <w:sz w:val="28"/>
          <w:szCs w:val="28"/>
        </w:rPr>
        <w:t xml:space="preserve">. В случае если центром в срок, установленный </w:t>
      </w:r>
      <w:hyperlink w:anchor="P84" w:history="1">
        <w:r w:rsidRPr="00E06E7A">
          <w:rPr>
            <w:rFonts w:ascii="Times New Roman" w:hAnsi="Times New Roman" w:cs="Times New Roman"/>
            <w:sz w:val="28"/>
            <w:szCs w:val="28"/>
          </w:rPr>
          <w:t>пунктом 1</w:t>
        </w:r>
        <w:r w:rsidR="00E443A7">
          <w:rPr>
            <w:rFonts w:ascii="Times New Roman" w:hAnsi="Times New Roman" w:cs="Times New Roman"/>
            <w:sz w:val="28"/>
            <w:szCs w:val="28"/>
          </w:rPr>
          <w:t>5</w:t>
        </w:r>
      </w:hyperlink>
      <w:r w:rsidRPr="00E06E7A">
        <w:rPr>
          <w:rFonts w:ascii="Times New Roman" w:hAnsi="Times New Roman" w:cs="Times New Roman"/>
          <w:sz w:val="28"/>
          <w:szCs w:val="28"/>
        </w:rPr>
        <w:t xml:space="preserve"> настоящего порядка, не был открыт лицевой счет в Управлении Федерального казначейства по </w:t>
      </w:r>
      <w:r w:rsidR="00E443A7">
        <w:rPr>
          <w:rFonts w:ascii="Times New Roman" w:hAnsi="Times New Roman" w:cs="Times New Roman"/>
          <w:sz w:val="28"/>
          <w:szCs w:val="28"/>
        </w:rPr>
        <w:t>Карачаево-Черкесской Республике</w:t>
      </w:r>
      <w:r w:rsidRPr="00E06E7A">
        <w:rPr>
          <w:rFonts w:ascii="Times New Roman" w:hAnsi="Times New Roman" w:cs="Times New Roman"/>
          <w:sz w:val="28"/>
          <w:szCs w:val="28"/>
        </w:rPr>
        <w:t>, Министерство в течение 7 рабочих дней расторгает соглашение с центром.</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1</w:t>
      </w:r>
      <w:r w:rsidR="009F1001">
        <w:rPr>
          <w:rFonts w:ascii="Times New Roman" w:hAnsi="Times New Roman" w:cs="Times New Roman"/>
          <w:sz w:val="28"/>
          <w:szCs w:val="28"/>
        </w:rPr>
        <w:t>8</w:t>
      </w:r>
      <w:r w:rsidRPr="00E06E7A">
        <w:rPr>
          <w:rFonts w:ascii="Times New Roman" w:hAnsi="Times New Roman" w:cs="Times New Roman"/>
          <w:sz w:val="28"/>
          <w:szCs w:val="28"/>
        </w:rPr>
        <w:t xml:space="preserve">. В случае если на момент заключения соглашения у центра открыт лицевой счет в Управлении Федерального казначейства по </w:t>
      </w:r>
      <w:r w:rsidR="00E443A7">
        <w:rPr>
          <w:rFonts w:ascii="Times New Roman" w:hAnsi="Times New Roman" w:cs="Times New Roman"/>
          <w:sz w:val="28"/>
          <w:szCs w:val="28"/>
        </w:rPr>
        <w:t>Карачаево-Черкесской Республике</w:t>
      </w:r>
      <w:r w:rsidRPr="00E06E7A">
        <w:rPr>
          <w:rFonts w:ascii="Times New Roman" w:hAnsi="Times New Roman" w:cs="Times New Roman"/>
          <w:sz w:val="28"/>
          <w:szCs w:val="28"/>
        </w:rPr>
        <w:t>, Министерство в течение 10 рабочих дней со дня заключения соглашения осуществляет перечисление субсидии на лицевой счет центра.</w:t>
      </w:r>
    </w:p>
    <w:p w:rsidR="004C6A67" w:rsidRPr="00E06E7A" w:rsidRDefault="004C6A67" w:rsidP="007A5F17">
      <w:pPr>
        <w:pStyle w:val="ConsPlusNormal"/>
        <w:ind w:left="-284" w:right="-284" w:firstLine="710"/>
        <w:jc w:val="both"/>
        <w:rPr>
          <w:rFonts w:ascii="Times New Roman" w:hAnsi="Times New Roman" w:cs="Times New Roman"/>
          <w:sz w:val="28"/>
          <w:szCs w:val="28"/>
        </w:rPr>
      </w:pPr>
    </w:p>
    <w:p w:rsidR="004C6A67" w:rsidRPr="00E06E7A" w:rsidRDefault="004C6A67" w:rsidP="007A5F17">
      <w:pPr>
        <w:pStyle w:val="ConsPlusTitle"/>
        <w:ind w:left="-284" w:right="-284" w:firstLine="710"/>
        <w:jc w:val="center"/>
        <w:outlineLvl w:val="1"/>
        <w:rPr>
          <w:rFonts w:ascii="Times New Roman" w:hAnsi="Times New Roman" w:cs="Times New Roman"/>
          <w:sz w:val="28"/>
          <w:szCs w:val="28"/>
        </w:rPr>
      </w:pPr>
      <w:r w:rsidRPr="00E06E7A">
        <w:rPr>
          <w:rFonts w:ascii="Times New Roman" w:hAnsi="Times New Roman" w:cs="Times New Roman"/>
          <w:sz w:val="28"/>
          <w:szCs w:val="28"/>
        </w:rPr>
        <w:t xml:space="preserve">Глава 3. ТРЕБОВАНИЯ ОБ ОСУЩЕСТВЛЕНИИ </w:t>
      </w:r>
      <w:proofErr w:type="gramStart"/>
      <w:r w:rsidRPr="00E06E7A">
        <w:rPr>
          <w:rFonts w:ascii="Times New Roman" w:hAnsi="Times New Roman" w:cs="Times New Roman"/>
          <w:sz w:val="28"/>
          <w:szCs w:val="28"/>
        </w:rPr>
        <w:t>КОНТРОЛЯ ЗА</w:t>
      </w:r>
      <w:proofErr w:type="gramEnd"/>
      <w:r w:rsidRPr="00E06E7A">
        <w:rPr>
          <w:rFonts w:ascii="Times New Roman" w:hAnsi="Times New Roman" w:cs="Times New Roman"/>
          <w:sz w:val="28"/>
          <w:szCs w:val="28"/>
        </w:rPr>
        <w:t xml:space="preserve"> СОБЛЮДЕНИЕМ</w:t>
      </w:r>
    </w:p>
    <w:p w:rsidR="004C6A67" w:rsidRPr="00E06E7A" w:rsidRDefault="004C6A67" w:rsidP="007A5F17">
      <w:pPr>
        <w:pStyle w:val="ConsPlusTitle"/>
        <w:ind w:left="-284" w:right="-284" w:firstLine="710"/>
        <w:jc w:val="center"/>
        <w:rPr>
          <w:rFonts w:ascii="Times New Roman" w:hAnsi="Times New Roman" w:cs="Times New Roman"/>
          <w:sz w:val="28"/>
          <w:szCs w:val="28"/>
        </w:rPr>
      </w:pPr>
      <w:r w:rsidRPr="00E06E7A">
        <w:rPr>
          <w:rFonts w:ascii="Times New Roman" w:hAnsi="Times New Roman" w:cs="Times New Roman"/>
          <w:sz w:val="28"/>
          <w:szCs w:val="28"/>
        </w:rPr>
        <w:t>УСЛОВИЙ, ЦЕЛЕЙ И ПОРЯДКА ПРЕДОСТАВЛЕНИЯ СУБСИДИИ</w:t>
      </w:r>
    </w:p>
    <w:p w:rsidR="004C6A67" w:rsidRPr="00E06E7A" w:rsidRDefault="004C6A67" w:rsidP="007A5F17">
      <w:pPr>
        <w:pStyle w:val="ConsPlusTitle"/>
        <w:ind w:left="-284" w:right="-284" w:firstLine="710"/>
        <w:jc w:val="center"/>
        <w:rPr>
          <w:rFonts w:ascii="Times New Roman" w:hAnsi="Times New Roman" w:cs="Times New Roman"/>
          <w:sz w:val="28"/>
          <w:szCs w:val="28"/>
        </w:rPr>
      </w:pPr>
      <w:r w:rsidRPr="00E06E7A">
        <w:rPr>
          <w:rFonts w:ascii="Times New Roman" w:hAnsi="Times New Roman" w:cs="Times New Roman"/>
          <w:sz w:val="28"/>
          <w:szCs w:val="28"/>
        </w:rPr>
        <w:t>И ОТВЕТСТВЕННОСТЬ ЗА ИХ НАРУШЕНИЯ</w:t>
      </w:r>
    </w:p>
    <w:p w:rsidR="004C6A67" w:rsidRPr="00E06E7A" w:rsidRDefault="004C6A67" w:rsidP="007A5F17">
      <w:pPr>
        <w:pStyle w:val="ConsPlusNormal"/>
        <w:ind w:left="-284" w:right="-284" w:firstLine="710"/>
        <w:jc w:val="both"/>
        <w:rPr>
          <w:rFonts w:ascii="Times New Roman" w:hAnsi="Times New Roman" w:cs="Times New Roman"/>
          <w:sz w:val="28"/>
          <w:szCs w:val="28"/>
        </w:rPr>
      </w:pPr>
    </w:p>
    <w:p w:rsidR="004C6A67" w:rsidRPr="00E06E7A" w:rsidRDefault="009F1001" w:rsidP="007A5F17">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w:t>
      </w:r>
      <w:r w:rsidR="004C6A67" w:rsidRPr="00E06E7A">
        <w:rPr>
          <w:rFonts w:ascii="Times New Roman" w:hAnsi="Times New Roman" w:cs="Times New Roman"/>
          <w:sz w:val="28"/>
          <w:szCs w:val="28"/>
        </w:rPr>
        <w:t xml:space="preserve">. Министерство </w:t>
      </w:r>
      <w:r w:rsidR="00833DF6">
        <w:rPr>
          <w:rFonts w:ascii="Times New Roman" w:hAnsi="Times New Roman" w:cs="Times New Roman"/>
          <w:sz w:val="28"/>
          <w:szCs w:val="28"/>
        </w:rPr>
        <w:t>вправе проводить</w:t>
      </w:r>
      <w:r w:rsidR="004C6A67" w:rsidRPr="00E06E7A">
        <w:rPr>
          <w:rFonts w:ascii="Times New Roman" w:hAnsi="Times New Roman" w:cs="Times New Roman"/>
          <w:sz w:val="28"/>
          <w:szCs w:val="28"/>
        </w:rPr>
        <w:t xml:space="preserve"> проверку соблюдения центром условий, целей и порядка предоставления субсидий.</w:t>
      </w:r>
    </w:p>
    <w:p w:rsidR="004C6A67" w:rsidRPr="00E06E7A"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2</w:t>
      </w:r>
      <w:r w:rsidR="009F1001">
        <w:rPr>
          <w:rFonts w:ascii="Times New Roman" w:hAnsi="Times New Roman" w:cs="Times New Roman"/>
          <w:sz w:val="28"/>
          <w:szCs w:val="28"/>
        </w:rPr>
        <w:t>0</w:t>
      </w:r>
      <w:r w:rsidRPr="00E06E7A">
        <w:rPr>
          <w:rFonts w:ascii="Times New Roman" w:hAnsi="Times New Roman" w:cs="Times New Roman"/>
          <w:sz w:val="28"/>
          <w:szCs w:val="28"/>
        </w:rPr>
        <w:t xml:space="preserve">. В случае выявления по фактам проверок нарушений условий, целей и порядка предоставления субсидий Министерство направляет в адрес центра уведомление (требование) о добровольном возврате субсидии в </w:t>
      </w:r>
      <w:r w:rsidR="009F1001">
        <w:rPr>
          <w:rFonts w:ascii="Times New Roman" w:hAnsi="Times New Roman" w:cs="Times New Roman"/>
          <w:sz w:val="28"/>
          <w:szCs w:val="28"/>
        </w:rPr>
        <w:t>республиканский</w:t>
      </w:r>
      <w:r w:rsidRPr="00E06E7A">
        <w:rPr>
          <w:rFonts w:ascii="Times New Roman" w:hAnsi="Times New Roman" w:cs="Times New Roman"/>
          <w:sz w:val="28"/>
          <w:szCs w:val="28"/>
        </w:rPr>
        <w:t xml:space="preserve"> бюджет в течение 10 рабочих дней со дня получения данного уведомления (требования) на указанный в нем расчетный счет.</w:t>
      </w:r>
    </w:p>
    <w:p w:rsidR="004C6A67" w:rsidRDefault="004C6A67" w:rsidP="007A5F17">
      <w:pPr>
        <w:pStyle w:val="ConsPlusNormal"/>
        <w:spacing w:before="220"/>
        <w:ind w:left="-284" w:right="-284" w:firstLine="710"/>
        <w:jc w:val="both"/>
        <w:rPr>
          <w:rFonts w:ascii="Times New Roman" w:hAnsi="Times New Roman" w:cs="Times New Roman"/>
          <w:sz w:val="28"/>
          <w:szCs w:val="28"/>
        </w:rPr>
      </w:pPr>
      <w:r w:rsidRPr="00E06E7A">
        <w:rPr>
          <w:rFonts w:ascii="Times New Roman" w:hAnsi="Times New Roman" w:cs="Times New Roman"/>
          <w:sz w:val="28"/>
          <w:szCs w:val="28"/>
        </w:rPr>
        <w:t>2</w:t>
      </w:r>
      <w:r w:rsidR="009F1001">
        <w:rPr>
          <w:rFonts w:ascii="Times New Roman" w:hAnsi="Times New Roman" w:cs="Times New Roman"/>
          <w:sz w:val="28"/>
          <w:szCs w:val="28"/>
        </w:rPr>
        <w:t>1</w:t>
      </w:r>
      <w:r w:rsidRPr="00E06E7A">
        <w:rPr>
          <w:rFonts w:ascii="Times New Roman" w:hAnsi="Times New Roman" w:cs="Times New Roman"/>
          <w:sz w:val="28"/>
          <w:szCs w:val="28"/>
        </w:rPr>
        <w:t>. В случае нарушения сроков возврата субсидии Министерство инициирует процедуру возврата средств субсидии в судебном порядке.</w:t>
      </w:r>
    </w:p>
    <w:p w:rsidR="00E443A7" w:rsidRDefault="00E443A7" w:rsidP="007A5F17">
      <w:pPr>
        <w:pStyle w:val="ConsPlusNormal"/>
        <w:spacing w:before="220"/>
        <w:ind w:left="-284" w:right="-284" w:firstLine="710"/>
        <w:jc w:val="both"/>
        <w:rPr>
          <w:rFonts w:ascii="Times New Roman" w:hAnsi="Times New Roman" w:cs="Times New Roman"/>
          <w:sz w:val="28"/>
          <w:szCs w:val="28"/>
        </w:rPr>
      </w:pPr>
    </w:p>
    <w:p w:rsidR="00E443A7" w:rsidRDefault="00E443A7" w:rsidP="007A5F17">
      <w:pPr>
        <w:pStyle w:val="ConsPlusNormal"/>
        <w:spacing w:before="220"/>
        <w:ind w:left="-284" w:right="-284" w:firstLine="710"/>
        <w:jc w:val="both"/>
        <w:rPr>
          <w:rFonts w:ascii="Times New Roman" w:hAnsi="Times New Roman" w:cs="Times New Roman"/>
          <w:sz w:val="28"/>
          <w:szCs w:val="28"/>
        </w:rPr>
      </w:pP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Руководитель Администрации</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Главы и Правительства</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Карачаево-Черкесской Республики</w:t>
      </w:r>
      <w:r w:rsidRPr="001F4917">
        <w:rPr>
          <w:rFonts w:eastAsia="Calibri"/>
          <w:color w:val="auto"/>
          <w:szCs w:val="28"/>
          <w:lang w:eastAsia="en-US"/>
        </w:rPr>
        <w:tab/>
        <w:t xml:space="preserve">                    </w:t>
      </w:r>
      <w:r w:rsidRPr="001F4917">
        <w:rPr>
          <w:rFonts w:eastAsia="Calibri"/>
          <w:color w:val="auto"/>
          <w:szCs w:val="28"/>
          <w:lang w:eastAsia="en-US"/>
        </w:rPr>
        <w:tab/>
        <w:t xml:space="preserve">                                 </w:t>
      </w:r>
      <w:r>
        <w:rPr>
          <w:rFonts w:eastAsia="Calibri"/>
          <w:color w:val="auto"/>
          <w:szCs w:val="28"/>
          <w:lang w:eastAsia="en-US"/>
        </w:rPr>
        <w:t xml:space="preserve">    </w:t>
      </w:r>
      <w:r w:rsidRPr="001F4917">
        <w:rPr>
          <w:rFonts w:eastAsia="Calibri"/>
          <w:color w:val="auto"/>
          <w:szCs w:val="28"/>
          <w:lang w:eastAsia="en-US"/>
        </w:rPr>
        <w:t xml:space="preserve"> М.Н. </w:t>
      </w:r>
      <w:proofErr w:type="spellStart"/>
      <w:r w:rsidRPr="001F4917">
        <w:rPr>
          <w:rFonts w:eastAsia="Calibri"/>
          <w:color w:val="auto"/>
          <w:szCs w:val="28"/>
          <w:lang w:eastAsia="en-US"/>
        </w:rPr>
        <w:t>Озов</w:t>
      </w:r>
      <w:proofErr w:type="spellEnd"/>
      <w:r w:rsidRPr="001F4917">
        <w:rPr>
          <w:rFonts w:eastAsia="Calibri"/>
          <w:color w:val="auto"/>
          <w:szCs w:val="28"/>
          <w:lang w:eastAsia="en-US"/>
        </w:rPr>
        <w:t xml:space="preserve">                                  </w:t>
      </w: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D4225D" w:rsidRDefault="00D4225D" w:rsidP="001F4917">
      <w:pPr>
        <w:tabs>
          <w:tab w:val="left" w:pos="3570"/>
        </w:tabs>
        <w:spacing w:after="0" w:line="240" w:lineRule="auto"/>
        <w:ind w:left="-284" w:right="-284" w:firstLine="0"/>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Министр сельского хозяйства</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 xml:space="preserve">Карачаево-Черкесской Республики                                                  </w:t>
      </w:r>
      <w:r>
        <w:rPr>
          <w:rFonts w:eastAsia="Calibri"/>
          <w:color w:val="auto"/>
          <w:szCs w:val="28"/>
          <w:lang w:eastAsia="en-US"/>
        </w:rPr>
        <w:t xml:space="preserve">        </w:t>
      </w:r>
      <w:r w:rsidRPr="001F4917">
        <w:rPr>
          <w:rFonts w:eastAsia="Calibri"/>
          <w:color w:val="auto"/>
          <w:szCs w:val="28"/>
          <w:lang w:eastAsia="en-US"/>
        </w:rPr>
        <w:t>А.А. Боташев</w:t>
      </w:r>
    </w:p>
    <w:p w:rsidR="00E443A7" w:rsidRDefault="00E443A7" w:rsidP="007A5F17">
      <w:pPr>
        <w:pStyle w:val="ConsPlusNormal"/>
        <w:spacing w:before="220"/>
        <w:ind w:left="-284" w:right="-284" w:firstLine="710"/>
        <w:jc w:val="both"/>
        <w:rPr>
          <w:rFonts w:ascii="Times New Roman" w:hAnsi="Times New Roman" w:cs="Times New Roman"/>
          <w:sz w:val="28"/>
          <w:szCs w:val="28"/>
        </w:rPr>
      </w:pPr>
    </w:p>
    <w:p w:rsidR="00E443A7" w:rsidRDefault="00E443A7" w:rsidP="007A5F17">
      <w:pPr>
        <w:pStyle w:val="ConsPlusNormal"/>
        <w:spacing w:before="220"/>
        <w:ind w:left="-284" w:right="-284" w:firstLine="710"/>
        <w:jc w:val="both"/>
        <w:rPr>
          <w:rFonts w:ascii="Times New Roman" w:hAnsi="Times New Roman" w:cs="Times New Roman"/>
          <w:sz w:val="28"/>
          <w:szCs w:val="28"/>
        </w:rPr>
      </w:pPr>
    </w:p>
    <w:p w:rsidR="00E443A7" w:rsidRDefault="00E443A7" w:rsidP="007A5F17">
      <w:pPr>
        <w:pStyle w:val="ConsPlusNormal"/>
        <w:spacing w:before="220"/>
        <w:ind w:left="-284" w:right="-284" w:firstLine="710"/>
        <w:jc w:val="both"/>
        <w:rPr>
          <w:rFonts w:ascii="Times New Roman" w:hAnsi="Times New Roman" w:cs="Times New Roman"/>
          <w:sz w:val="28"/>
          <w:szCs w:val="28"/>
        </w:rPr>
      </w:pPr>
    </w:p>
    <w:p w:rsidR="00E443A7" w:rsidRDefault="00E443A7" w:rsidP="007A5F17">
      <w:pPr>
        <w:pStyle w:val="ConsPlusNormal"/>
        <w:spacing w:before="220"/>
        <w:ind w:left="-284" w:right="-284" w:firstLine="710"/>
        <w:jc w:val="both"/>
        <w:rPr>
          <w:rFonts w:ascii="Times New Roman" w:hAnsi="Times New Roman" w:cs="Times New Roman"/>
          <w:sz w:val="28"/>
          <w:szCs w:val="28"/>
        </w:rPr>
      </w:pP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r w:rsidRPr="001F4917">
        <w:rPr>
          <w:rFonts w:eastAsia="Calibri"/>
          <w:color w:val="auto"/>
          <w:szCs w:val="28"/>
          <w:lang w:eastAsia="en-US"/>
        </w:rPr>
        <w:lastRenderedPageBreak/>
        <w:t>Приложение 1 к Порядку</w:t>
      </w: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spacing w:after="0" w:line="276" w:lineRule="auto"/>
        <w:ind w:left="-284" w:right="-284" w:firstLine="0"/>
        <w:jc w:val="center"/>
        <w:rPr>
          <w:rFonts w:eastAsia="Calibri"/>
          <w:color w:val="auto"/>
          <w:szCs w:val="28"/>
          <w:lang w:eastAsia="en-US"/>
        </w:rPr>
      </w:pPr>
      <w:r w:rsidRPr="001F4917">
        <w:rPr>
          <w:rFonts w:eastAsia="Calibri"/>
          <w:color w:val="auto"/>
          <w:szCs w:val="28"/>
          <w:lang w:eastAsia="en-US"/>
        </w:rPr>
        <w:t xml:space="preserve">                                                            Министру сельского хозяйства</w:t>
      </w:r>
    </w:p>
    <w:p w:rsidR="001F4917" w:rsidRPr="001F4917" w:rsidRDefault="001F4917" w:rsidP="001F4917">
      <w:pPr>
        <w:spacing w:after="0" w:line="276" w:lineRule="auto"/>
        <w:ind w:left="-284" w:right="-284" w:firstLine="0"/>
        <w:jc w:val="center"/>
        <w:rPr>
          <w:rFonts w:eastAsia="Calibri"/>
          <w:color w:val="auto"/>
          <w:szCs w:val="28"/>
          <w:lang w:eastAsia="en-US"/>
        </w:rPr>
      </w:pPr>
      <w:r w:rsidRPr="001F4917">
        <w:rPr>
          <w:rFonts w:eastAsia="Calibri"/>
          <w:color w:val="auto"/>
          <w:szCs w:val="28"/>
          <w:lang w:eastAsia="en-US"/>
        </w:rPr>
        <w:t xml:space="preserve">                                                                  Карачаево-Черкесской Республики </w:t>
      </w:r>
    </w:p>
    <w:p w:rsidR="001F4917" w:rsidRPr="001F4917" w:rsidRDefault="001F4917" w:rsidP="001F4917">
      <w:pPr>
        <w:spacing w:after="0" w:line="276" w:lineRule="auto"/>
        <w:ind w:left="-284" w:right="-284" w:firstLine="0"/>
        <w:jc w:val="right"/>
        <w:rPr>
          <w:rFonts w:eastAsia="Calibri"/>
          <w:color w:val="auto"/>
          <w:szCs w:val="28"/>
          <w:lang w:eastAsia="en-US"/>
        </w:rPr>
      </w:pPr>
      <w:r w:rsidRPr="001F4917">
        <w:rPr>
          <w:rFonts w:eastAsia="Calibri"/>
          <w:color w:val="auto"/>
          <w:szCs w:val="28"/>
          <w:lang w:eastAsia="en-US"/>
        </w:rPr>
        <w:t xml:space="preserve">       _______________________________</w:t>
      </w:r>
    </w:p>
    <w:p w:rsidR="001F4917" w:rsidRPr="001F4917" w:rsidRDefault="001F4917" w:rsidP="001F4917">
      <w:pPr>
        <w:spacing w:after="0" w:line="276" w:lineRule="auto"/>
        <w:ind w:left="-284" w:right="-284" w:firstLine="0"/>
        <w:jc w:val="center"/>
        <w:rPr>
          <w:rFonts w:eastAsia="Calibri"/>
          <w:color w:val="auto"/>
          <w:szCs w:val="28"/>
          <w:lang w:eastAsia="en-US"/>
        </w:rPr>
      </w:pPr>
      <w:r w:rsidRPr="001F4917">
        <w:rPr>
          <w:rFonts w:eastAsia="Calibri"/>
          <w:color w:val="auto"/>
          <w:szCs w:val="28"/>
          <w:lang w:eastAsia="en-US"/>
        </w:rPr>
        <w:t xml:space="preserve">                                                                         Ф.И.О.</w:t>
      </w:r>
    </w:p>
    <w:p w:rsidR="001F4917" w:rsidRPr="001F4917" w:rsidRDefault="001F4917" w:rsidP="001F4917">
      <w:pPr>
        <w:spacing w:after="0" w:line="276" w:lineRule="auto"/>
        <w:ind w:left="-284" w:right="-284" w:firstLine="0"/>
        <w:jc w:val="center"/>
        <w:rPr>
          <w:rFonts w:eastAsia="Calibri"/>
          <w:color w:val="auto"/>
          <w:szCs w:val="28"/>
          <w:lang w:eastAsia="en-US"/>
        </w:rPr>
      </w:pPr>
      <w:r w:rsidRPr="001F4917">
        <w:rPr>
          <w:rFonts w:eastAsia="Calibri"/>
          <w:color w:val="auto"/>
          <w:szCs w:val="28"/>
          <w:lang w:eastAsia="en-US"/>
        </w:rPr>
        <w:t xml:space="preserve">ЗАЯВЛЕНИЕ </w:t>
      </w:r>
    </w:p>
    <w:p w:rsidR="001F4917" w:rsidRPr="001F4917" w:rsidRDefault="001F4917" w:rsidP="001F4917">
      <w:pPr>
        <w:pBdr>
          <w:bottom w:val="single" w:sz="12" w:space="1" w:color="auto"/>
        </w:pBdr>
        <w:spacing w:after="0" w:line="276" w:lineRule="auto"/>
        <w:ind w:left="-284" w:right="-284" w:firstLine="0"/>
        <w:jc w:val="center"/>
        <w:rPr>
          <w:rFonts w:eastAsia="Calibri"/>
          <w:color w:val="auto"/>
          <w:szCs w:val="28"/>
          <w:lang w:eastAsia="en-US"/>
        </w:rPr>
      </w:pP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 xml:space="preserve">                             (полное наименование получателя субсидий)</w:t>
      </w:r>
    </w:p>
    <w:p w:rsidR="001F4917" w:rsidRPr="001F4917" w:rsidRDefault="001F4917" w:rsidP="001F4917">
      <w:pPr>
        <w:spacing w:after="0" w:line="276" w:lineRule="auto"/>
        <w:ind w:left="-284" w:right="-284" w:firstLine="708"/>
        <w:rPr>
          <w:rFonts w:eastAsia="Calibri"/>
          <w:color w:val="auto"/>
          <w:szCs w:val="28"/>
          <w:lang w:eastAsia="en-US"/>
        </w:rPr>
      </w:pPr>
      <w:r w:rsidRPr="001F4917">
        <w:rPr>
          <w:rFonts w:eastAsia="Calibri"/>
          <w:color w:val="auto"/>
          <w:szCs w:val="28"/>
          <w:lang w:eastAsia="en-US"/>
        </w:rPr>
        <w:t>Просит принять пакет документов для предоставления субсидий на обеспечение части затрат Центра компетенций, связанных с осуществлением его деятельности, в соответствии с планом расходов Центра на _______год.</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ИНН____________________________</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КПП____________________________</w:t>
      </w:r>
    </w:p>
    <w:p w:rsidR="001F4917" w:rsidRPr="001F4917" w:rsidRDefault="001F4917" w:rsidP="001F4917">
      <w:pPr>
        <w:spacing w:after="0" w:line="276" w:lineRule="auto"/>
        <w:ind w:left="-284" w:right="-284" w:firstLine="0"/>
        <w:rPr>
          <w:rFonts w:eastAsia="Calibri"/>
          <w:color w:val="auto"/>
          <w:szCs w:val="28"/>
          <w:lang w:eastAsia="en-US"/>
        </w:rPr>
      </w:pPr>
      <w:proofErr w:type="gramStart"/>
      <w:r w:rsidRPr="001F4917">
        <w:rPr>
          <w:rFonts w:eastAsia="Calibri"/>
          <w:color w:val="auto"/>
          <w:szCs w:val="28"/>
          <w:lang w:eastAsia="en-US"/>
        </w:rPr>
        <w:t>Р</w:t>
      </w:r>
      <w:proofErr w:type="gramEnd"/>
      <w:r w:rsidRPr="001F4917">
        <w:rPr>
          <w:rFonts w:eastAsia="Calibri"/>
          <w:color w:val="auto"/>
          <w:szCs w:val="28"/>
          <w:lang w:eastAsia="en-US"/>
        </w:rPr>
        <w:t>/с _____________________________</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Юридический адрес получателя_______________________________________</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__________________________________________________________________</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Контактный телефон__________________________</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Приложение:</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Справка-расчет;</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План (реестр) расходов.</w:t>
      </w:r>
    </w:p>
    <w:p w:rsidR="001F4917" w:rsidRPr="001F4917" w:rsidRDefault="001F4917" w:rsidP="001F4917">
      <w:pPr>
        <w:spacing w:after="0" w:line="276" w:lineRule="auto"/>
        <w:ind w:left="-284" w:right="-284" w:firstLine="708"/>
        <w:rPr>
          <w:rFonts w:eastAsia="Calibri"/>
          <w:color w:val="auto"/>
          <w:szCs w:val="28"/>
          <w:lang w:eastAsia="en-US"/>
        </w:rPr>
      </w:pPr>
      <w:r w:rsidRPr="001F4917">
        <w:rPr>
          <w:rFonts w:eastAsia="Calibri"/>
          <w:color w:val="auto"/>
          <w:szCs w:val="28"/>
          <w:lang w:eastAsia="en-US"/>
        </w:rPr>
        <w:t>За достоверность информации несу личную ответственность.</w:t>
      </w:r>
    </w:p>
    <w:p w:rsidR="001F4917" w:rsidRPr="001F4917" w:rsidRDefault="001F4917" w:rsidP="001F4917">
      <w:pPr>
        <w:spacing w:after="0" w:line="276" w:lineRule="auto"/>
        <w:ind w:left="-284" w:right="-284" w:firstLine="708"/>
        <w:rPr>
          <w:rFonts w:eastAsia="Calibri"/>
          <w:color w:val="auto"/>
          <w:szCs w:val="28"/>
          <w:lang w:eastAsia="en-US"/>
        </w:rPr>
      </w:pPr>
      <w:r w:rsidRPr="001F4917">
        <w:rPr>
          <w:rFonts w:eastAsia="Calibri"/>
          <w:color w:val="auto"/>
          <w:szCs w:val="28"/>
          <w:lang w:eastAsia="en-US"/>
        </w:rPr>
        <w:t>В соответствии с Федеральным законом от 27.07.2006 №152-ФЗ «О персональных данных» даю на обработку моих персональных данных.</w:t>
      </w:r>
    </w:p>
    <w:p w:rsidR="001F4917" w:rsidRPr="001F4917" w:rsidRDefault="001F4917" w:rsidP="001F4917">
      <w:pPr>
        <w:spacing w:after="0" w:line="276" w:lineRule="auto"/>
        <w:ind w:left="-284" w:right="-284" w:firstLine="708"/>
        <w:rPr>
          <w:rFonts w:eastAsia="Calibri"/>
          <w:color w:val="auto"/>
          <w:szCs w:val="28"/>
          <w:lang w:eastAsia="en-US"/>
        </w:rPr>
      </w:pP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Руководитель организаций - получатель субсидий</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______________  ___________________________________________________</w:t>
      </w:r>
    </w:p>
    <w:p w:rsidR="001F4917" w:rsidRPr="001F4917" w:rsidRDefault="001F4917" w:rsidP="001F4917">
      <w:pPr>
        <w:spacing w:after="0" w:line="276" w:lineRule="auto"/>
        <w:ind w:left="-284" w:right="-284" w:firstLine="0"/>
        <w:jc w:val="left"/>
        <w:rPr>
          <w:rFonts w:eastAsia="Calibri"/>
          <w:color w:val="auto"/>
          <w:szCs w:val="28"/>
          <w:lang w:eastAsia="en-US"/>
        </w:rPr>
      </w:pPr>
      <w:r w:rsidRPr="001F4917">
        <w:rPr>
          <w:rFonts w:eastAsia="Calibri"/>
          <w:color w:val="auto"/>
          <w:szCs w:val="28"/>
          <w:lang w:eastAsia="en-US"/>
        </w:rPr>
        <w:t xml:space="preserve">      (подпись)</w:t>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t xml:space="preserve">       (расшифровка подписи)</w:t>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t>МП</w:t>
      </w:r>
      <w:r w:rsidRPr="001F4917">
        <w:rPr>
          <w:rFonts w:eastAsia="Calibri"/>
          <w:color w:val="auto"/>
          <w:szCs w:val="28"/>
          <w:lang w:eastAsia="en-US"/>
        </w:rPr>
        <w:tab/>
      </w:r>
      <w:r w:rsidRPr="001F4917">
        <w:rPr>
          <w:rFonts w:eastAsia="Calibri"/>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«___»________20__г.</w:t>
      </w:r>
    </w:p>
    <w:p w:rsidR="001F4917" w:rsidRPr="001F4917" w:rsidRDefault="001F4917" w:rsidP="001F4917">
      <w:pPr>
        <w:spacing w:after="0" w:line="240" w:lineRule="auto"/>
        <w:ind w:left="-284" w:right="-284" w:firstLine="0"/>
        <w:jc w:val="lef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Руководитель Администрации</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Главы и Правительства</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Карачаево-Черкесской Республики</w:t>
      </w:r>
      <w:r w:rsidRPr="001F4917">
        <w:rPr>
          <w:rFonts w:eastAsia="Calibri"/>
          <w:color w:val="auto"/>
          <w:szCs w:val="28"/>
          <w:lang w:eastAsia="en-US"/>
        </w:rPr>
        <w:tab/>
        <w:t xml:space="preserve">                    </w:t>
      </w:r>
      <w:r w:rsidRPr="001F4917">
        <w:rPr>
          <w:rFonts w:eastAsia="Calibri"/>
          <w:color w:val="auto"/>
          <w:szCs w:val="28"/>
          <w:lang w:eastAsia="en-US"/>
        </w:rPr>
        <w:tab/>
        <w:t xml:space="preserve">                                  </w:t>
      </w:r>
      <w:r>
        <w:rPr>
          <w:rFonts w:eastAsia="Calibri"/>
          <w:color w:val="auto"/>
          <w:szCs w:val="28"/>
          <w:lang w:eastAsia="en-US"/>
        </w:rPr>
        <w:t xml:space="preserve">    </w:t>
      </w:r>
      <w:r w:rsidRPr="001F4917">
        <w:rPr>
          <w:rFonts w:eastAsia="Calibri"/>
          <w:color w:val="auto"/>
          <w:szCs w:val="28"/>
          <w:lang w:eastAsia="en-US"/>
        </w:rPr>
        <w:t xml:space="preserve">М.Н. </w:t>
      </w:r>
      <w:proofErr w:type="spellStart"/>
      <w:r w:rsidRPr="001F4917">
        <w:rPr>
          <w:rFonts w:eastAsia="Calibri"/>
          <w:color w:val="auto"/>
          <w:szCs w:val="28"/>
          <w:lang w:eastAsia="en-US"/>
        </w:rPr>
        <w:t>Озов</w:t>
      </w:r>
      <w:proofErr w:type="spellEnd"/>
      <w:r w:rsidRPr="001F4917">
        <w:rPr>
          <w:rFonts w:eastAsia="Calibri"/>
          <w:color w:val="auto"/>
          <w:szCs w:val="28"/>
          <w:lang w:eastAsia="en-US"/>
        </w:rPr>
        <w:t xml:space="preserve">                                  </w:t>
      </w: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D4225D" w:rsidRDefault="00D4225D" w:rsidP="001F4917">
      <w:pPr>
        <w:tabs>
          <w:tab w:val="left" w:pos="3570"/>
        </w:tabs>
        <w:spacing w:after="0" w:line="240" w:lineRule="auto"/>
        <w:ind w:left="-284" w:right="-284" w:firstLine="0"/>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Министр сельского хозяйства</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 xml:space="preserve">Карачаево-Черкесской Республики               </w:t>
      </w:r>
      <w:r w:rsidR="00FA56BF">
        <w:rPr>
          <w:rFonts w:eastAsia="Calibri"/>
          <w:color w:val="auto"/>
          <w:szCs w:val="28"/>
          <w:lang w:eastAsia="en-US"/>
        </w:rPr>
        <w:t xml:space="preserve">                               </w:t>
      </w:r>
      <w:r w:rsidRPr="001F4917">
        <w:rPr>
          <w:rFonts w:eastAsia="Calibri"/>
          <w:color w:val="auto"/>
          <w:szCs w:val="28"/>
          <w:lang w:eastAsia="en-US"/>
        </w:rPr>
        <w:t xml:space="preserve">   </w:t>
      </w:r>
      <w:r>
        <w:rPr>
          <w:rFonts w:eastAsia="Calibri"/>
          <w:color w:val="auto"/>
          <w:szCs w:val="28"/>
          <w:lang w:eastAsia="en-US"/>
        </w:rPr>
        <w:t xml:space="preserve">         </w:t>
      </w:r>
      <w:r w:rsidRPr="001F4917">
        <w:rPr>
          <w:rFonts w:eastAsia="Calibri"/>
          <w:color w:val="auto"/>
          <w:szCs w:val="28"/>
          <w:lang w:eastAsia="en-US"/>
        </w:rPr>
        <w:t>А.А. Боташев</w:t>
      </w: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r w:rsidRPr="001F4917">
        <w:rPr>
          <w:rFonts w:eastAsia="Calibri"/>
          <w:color w:val="auto"/>
          <w:szCs w:val="28"/>
          <w:lang w:eastAsia="en-US"/>
        </w:rPr>
        <w:lastRenderedPageBreak/>
        <w:t>Приложение 2 к Порядку</w:t>
      </w: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Pr="001F4917" w:rsidRDefault="001F4917" w:rsidP="001F4917">
      <w:pPr>
        <w:spacing w:after="0" w:line="276" w:lineRule="auto"/>
        <w:ind w:left="-284" w:right="-284" w:firstLine="0"/>
        <w:jc w:val="center"/>
        <w:rPr>
          <w:color w:val="auto"/>
        </w:rPr>
      </w:pPr>
      <w:r w:rsidRPr="001F4917">
        <w:rPr>
          <w:color w:val="auto"/>
        </w:rPr>
        <w:t>СПРАВКА-РАСЧЕТ</w:t>
      </w:r>
    </w:p>
    <w:p w:rsidR="001F4917" w:rsidRPr="001F4917" w:rsidRDefault="001F4917" w:rsidP="001F4917">
      <w:pPr>
        <w:spacing w:after="0" w:line="276" w:lineRule="auto"/>
        <w:ind w:left="-284" w:right="-284" w:firstLine="0"/>
        <w:jc w:val="center"/>
        <w:rPr>
          <w:color w:val="auto"/>
        </w:rPr>
      </w:pPr>
      <w:r w:rsidRPr="001F4917">
        <w:rPr>
          <w:color w:val="auto"/>
        </w:rPr>
        <w:t xml:space="preserve"> на обеспечение части затрат Центра</w:t>
      </w:r>
      <w:r w:rsidRPr="001F4917">
        <w:t xml:space="preserve"> </w:t>
      </w:r>
      <w:r w:rsidRPr="001F4917">
        <w:rPr>
          <w:color w:val="auto"/>
        </w:rPr>
        <w:t>компетенций в сфере сельскохозяйственной кооперации и поддержки фермеров Карачаево-Черкесской Республики, связанных с осуществлением его деятельности, в соответствии с планом расходов Центра</w:t>
      </w:r>
    </w:p>
    <w:p w:rsidR="001F4917" w:rsidRPr="001F4917" w:rsidRDefault="001F4917" w:rsidP="001F4917">
      <w:pPr>
        <w:spacing w:after="0" w:line="276" w:lineRule="auto"/>
        <w:ind w:left="-284" w:right="-284" w:firstLine="0"/>
        <w:jc w:val="center"/>
        <w:rPr>
          <w:color w:val="auto"/>
        </w:rPr>
      </w:pPr>
      <w:proofErr w:type="spellStart"/>
      <w:r w:rsidRPr="001F4917">
        <w:rPr>
          <w:color w:val="auto"/>
        </w:rPr>
        <w:t>в______году</w:t>
      </w:r>
      <w:proofErr w:type="spellEnd"/>
    </w:p>
    <w:p w:rsidR="001F4917" w:rsidRPr="001F4917" w:rsidRDefault="001F4917" w:rsidP="001F4917">
      <w:pPr>
        <w:pBdr>
          <w:bottom w:val="single" w:sz="12" w:space="1" w:color="auto"/>
        </w:pBdr>
        <w:spacing w:after="0" w:line="276" w:lineRule="auto"/>
        <w:ind w:left="-284" w:right="-284" w:firstLine="0"/>
        <w:jc w:val="center"/>
        <w:rPr>
          <w:color w:val="auto"/>
        </w:rPr>
      </w:pPr>
    </w:p>
    <w:p w:rsidR="001F4917" w:rsidRPr="001F4917" w:rsidRDefault="001F4917" w:rsidP="001F4917">
      <w:pPr>
        <w:spacing w:after="0" w:line="276" w:lineRule="auto"/>
        <w:ind w:left="-284" w:right="-284" w:firstLine="0"/>
        <w:jc w:val="center"/>
        <w:rPr>
          <w:color w:val="auto"/>
          <w:sz w:val="16"/>
          <w:szCs w:val="16"/>
        </w:rPr>
      </w:pPr>
      <w:r w:rsidRPr="001F4917">
        <w:rPr>
          <w:color w:val="auto"/>
          <w:sz w:val="16"/>
          <w:szCs w:val="16"/>
        </w:rPr>
        <w:t>(получатель субсидий)</w:t>
      </w:r>
    </w:p>
    <w:p w:rsidR="001F4917" w:rsidRPr="001F4917" w:rsidRDefault="001F4917" w:rsidP="001F4917">
      <w:pPr>
        <w:spacing w:after="0" w:line="276" w:lineRule="auto"/>
        <w:ind w:left="-284" w:right="-284" w:firstLine="0"/>
        <w:jc w:val="center"/>
        <w:rPr>
          <w:color w:val="auto"/>
          <w:sz w:val="16"/>
          <w:szCs w:val="16"/>
        </w:rPr>
      </w:pPr>
    </w:p>
    <w:p w:rsidR="001F4917" w:rsidRPr="001F4917" w:rsidRDefault="001F4917" w:rsidP="001F4917">
      <w:pPr>
        <w:spacing w:after="0" w:line="276" w:lineRule="auto"/>
        <w:ind w:left="-284" w:right="-284" w:firstLine="0"/>
        <w:jc w:val="center"/>
        <w:rPr>
          <w:color w:val="auto"/>
          <w:sz w:val="16"/>
          <w:szCs w:val="16"/>
        </w:rPr>
      </w:pPr>
    </w:p>
    <w:p w:rsidR="001F4917" w:rsidRPr="001F4917" w:rsidRDefault="001F4917" w:rsidP="001F4917">
      <w:pPr>
        <w:spacing w:after="0" w:line="276" w:lineRule="auto"/>
        <w:ind w:left="-284" w:right="-284" w:firstLine="0"/>
        <w:jc w:val="center"/>
        <w:rPr>
          <w:color w:val="auto"/>
          <w:sz w:val="16"/>
          <w:szCs w:val="16"/>
        </w:rPr>
      </w:pPr>
    </w:p>
    <w:tbl>
      <w:tblPr>
        <w:tblStyle w:val="1"/>
        <w:tblW w:w="0" w:type="auto"/>
        <w:tblInd w:w="0" w:type="dxa"/>
        <w:tblLook w:val="04A0" w:firstRow="1" w:lastRow="0" w:firstColumn="1" w:lastColumn="0" w:noHBand="0" w:noVBand="1"/>
      </w:tblPr>
      <w:tblGrid>
        <w:gridCol w:w="3190"/>
        <w:gridCol w:w="3190"/>
        <w:gridCol w:w="3191"/>
      </w:tblGrid>
      <w:tr w:rsidR="001F4917" w:rsidRPr="001F4917" w:rsidTr="001F4917">
        <w:tc>
          <w:tcPr>
            <w:tcW w:w="3190"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spacing w:after="0" w:line="240" w:lineRule="auto"/>
              <w:ind w:left="-284" w:right="-284" w:firstLine="0"/>
              <w:jc w:val="center"/>
              <w:rPr>
                <w:rFonts w:eastAsia="Calibri"/>
                <w:color w:val="auto"/>
                <w:sz w:val="20"/>
                <w:szCs w:val="20"/>
              </w:rPr>
            </w:pPr>
            <w:r w:rsidRPr="001F4917">
              <w:rPr>
                <w:rFonts w:eastAsia="Calibri"/>
                <w:color w:val="auto"/>
                <w:sz w:val="20"/>
                <w:szCs w:val="20"/>
              </w:rPr>
              <w:t>Размер субсидий</w:t>
            </w:r>
          </w:p>
        </w:tc>
        <w:tc>
          <w:tcPr>
            <w:tcW w:w="3190"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spacing w:after="0" w:line="240" w:lineRule="auto"/>
              <w:ind w:left="-284" w:right="-284" w:firstLine="0"/>
              <w:jc w:val="center"/>
              <w:rPr>
                <w:rFonts w:eastAsia="Calibri"/>
                <w:color w:val="auto"/>
                <w:sz w:val="20"/>
                <w:szCs w:val="20"/>
              </w:rPr>
            </w:pPr>
            <w:r w:rsidRPr="001F4917">
              <w:rPr>
                <w:rFonts w:eastAsia="Calibri"/>
                <w:color w:val="auto"/>
                <w:sz w:val="20"/>
                <w:szCs w:val="20"/>
              </w:rPr>
              <w:t>Общий объем затрат Центра, запланированный в соответствии с планом расходов Центра на финансовый год</w:t>
            </w:r>
          </w:p>
        </w:tc>
        <w:tc>
          <w:tcPr>
            <w:tcW w:w="3191"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spacing w:after="0" w:line="240" w:lineRule="auto"/>
              <w:ind w:left="-284" w:right="-284" w:firstLine="0"/>
              <w:jc w:val="center"/>
              <w:rPr>
                <w:rFonts w:eastAsia="Calibri"/>
                <w:color w:val="auto"/>
                <w:sz w:val="20"/>
                <w:szCs w:val="20"/>
              </w:rPr>
            </w:pPr>
            <w:r w:rsidRPr="001F4917">
              <w:rPr>
                <w:rFonts w:eastAsia="Calibri"/>
                <w:color w:val="auto"/>
                <w:sz w:val="20"/>
                <w:szCs w:val="20"/>
              </w:rPr>
              <w:t>Ставка субсидии на возмещение части затрат, связанных с осуществлением деятельности Центра, процентов</w:t>
            </w:r>
          </w:p>
        </w:tc>
      </w:tr>
      <w:tr w:rsidR="001F4917" w:rsidRPr="001F4917" w:rsidTr="001F4917">
        <w:tc>
          <w:tcPr>
            <w:tcW w:w="3190"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spacing w:after="0" w:line="240" w:lineRule="auto"/>
              <w:ind w:left="-284" w:right="-284" w:firstLine="0"/>
              <w:jc w:val="center"/>
              <w:rPr>
                <w:rFonts w:eastAsia="Calibri"/>
                <w:b/>
                <w:color w:val="auto"/>
                <w:szCs w:val="28"/>
              </w:rPr>
            </w:pPr>
          </w:p>
        </w:tc>
        <w:tc>
          <w:tcPr>
            <w:tcW w:w="3190"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spacing w:after="0" w:line="240" w:lineRule="auto"/>
              <w:ind w:left="-284" w:right="-284" w:firstLine="0"/>
              <w:jc w:val="center"/>
              <w:rPr>
                <w:rFonts w:eastAsia="Calibri"/>
                <w:b/>
                <w:color w:val="auto"/>
                <w:szCs w:val="28"/>
              </w:rPr>
            </w:pPr>
          </w:p>
        </w:tc>
        <w:tc>
          <w:tcPr>
            <w:tcW w:w="3191"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spacing w:after="0" w:line="240" w:lineRule="auto"/>
              <w:ind w:left="-284" w:right="-284" w:firstLine="0"/>
              <w:jc w:val="center"/>
              <w:rPr>
                <w:rFonts w:eastAsia="Calibri"/>
                <w:b/>
                <w:color w:val="auto"/>
                <w:szCs w:val="28"/>
              </w:rPr>
            </w:pPr>
          </w:p>
        </w:tc>
      </w:tr>
    </w:tbl>
    <w:p w:rsidR="001F4917" w:rsidRPr="001F4917" w:rsidRDefault="001F4917" w:rsidP="001F4917">
      <w:pPr>
        <w:spacing w:after="0" w:line="276" w:lineRule="auto"/>
        <w:ind w:left="-284" w:right="-284" w:firstLine="0"/>
        <w:jc w:val="center"/>
        <w:rPr>
          <w:rFonts w:eastAsia="Calibri"/>
          <w:b/>
          <w:color w:val="auto"/>
          <w:szCs w:val="28"/>
          <w:lang w:eastAsia="en-US"/>
        </w:rPr>
      </w:pPr>
    </w:p>
    <w:p w:rsidR="001F4917" w:rsidRPr="001F4917" w:rsidRDefault="001F4917" w:rsidP="001F4917">
      <w:pPr>
        <w:spacing w:after="0" w:line="276" w:lineRule="auto"/>
        <w:ind w:left="-284" w:right="-284" w:firstLine="0"/>
        <w:jc w:val="left"/>
        <w:rPr>
          <w:rFonts w:eastAsia="Calibri"/>
          <w:color w:val="auto"/>
          <w:szCs w:val="28"/>
          <w:lang w:eastAsia="en-US"/>
        </w:rPr>
      </w:pPr>
    </w:p>
    <w:p w:rsidR="001F4917" w:rsidRPr="001F4917" w:rsidRDefault="001F4917" w:rsidP="001F4917">
      <w:pPr>
        <w:spacing w:after="0" w:line="276" w:lineRule="auto"/>
        <w:ind w:left="-284" w:right="-284" w:firstLine="0"/>
        <w:jc w:val="left"/>
        <w:rPr>
          <w:rFonts w:eastAsia="Calibri"/>
          <w:color w:val="auto"/>
          <w:szCs w:val="28"/>
          <w:lang w:eastAsia="en-US"/>
        </w:rPr>
      </w:pPr>
      <w:r w:rsidRPr="001F4917">
        <w:rPr>
          <w:rFonts w:eastAsia="Calibri"/>
          <w:color w:val="auto"/>
          <w:szCs w:val="28"/>
          <w:lang w:eastAsia="en-US"/>
        </w:rPr>
        <w:t>Руководитель организаций - получатель субсидий</w:t>
      </w:r>
    </w:p>
    <w:p w:rsidR="001F4917" w:rsidRPr="001F4917" w:rsidRDefault="001F4917" w:rsidP="001F4917">
      <w:pPr>
        <w:spacing w:after="0" w:line="276" w:lineRule="auto"/>
        <w:ind w:left="-284" w:right="-284" w:firstLine="0"/>
        <w:jc w:val="left"/>
        <w:rPr>
          <w:rFonts w:eastAsia="Calibri"/>
          <w:color w:val="auto"/>
          <w:szCs w:val="28"/>
          <w:lang w:eastAsia="en-US"/>
        </w:rPr>
      </w:pPr>
      <w:r w:rsidRPr="001F4917">
        <w:rPr>
          <w:rFonts w:eastAsia="Calibri"/>
          <w:color w:val="auto"/>
          <w:szCs w:val="28"/>
          <w:lang w:eastAsia="en-US"/>
        </w:rPr>
        <w:t>______________  ___________________________________________________</w:t>
      </w:r>
    </w:p>
    <w:p w:rsidR="001F4917" w:rsidRPr="001F4917" w:rsidRDefault="001F4917" w:rsidP="001F4917">
      <w:pPr>
        <w:spacing w:after="0" w:line="276" w:lineRule="auto"/>
        <w:ind w:left="-284" w:right="-284" w:firstLine="0"/>
        <w:jc w:val="left"/>
        <w:rPr>
          <w:rFonts w:eastAsia="Calibri"/>
          <w:b/>
          <w:color w:val="auto"/>
          <w:szCs w:val="28"/>
          <w:lang w:eastAsia="en-US"/>
        </w:rPr>
      </w:pPr>
      <w:r w:rsidRPr="001F4917">
        <w:rPr>
          <w:rFonts w:eastAsia="Calibri"/>
          <w:color w:val="auto"/>
          <w:szCs w:val="28"/>
          <w:lang w:eastAsia="en-US"/>
        </w:rPr>
        <w:t xml:space="preserve">      (подпись)</w:t>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t xml:space="preserve">      (расшифровка подписи)</w:t>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r>
      <w:r w:rsidRPr="001F4917">
        <w:rPr>
          <w:rFonts w:eastAsia="Calibri"/>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r w:rsidRPr="001F4917">
        <w:rPr>
          <w:rFonts w:eastAsia="Calibri"/>
          <w:b/>
          <w:color w:val="auto"/>
          <w:szCs w:val="28"/>
          <w:lang w:eastAsia="en-US"/>
        </w:rPr>
        <w:tab/>
      </w:r>
    </w:p>
    <w:p w:rsidR="001F4917" w:rsidRPr="001F4917" w:rsidRDefault="001F4917" w:rsidP="001F4917">
      <w:pPr>
        <w:spacing w:after="200" w:line="276" w:lineRule="auto"/>
        <w:ind w:left="-284" w:right="-284" w:firstLine="0"/>
        <w:jc w:val="left"/>
        <w:rPr>
          <w:rFonts w:eastAsia="Calibri"/>
          <w:color w:val="auto"/>
          <w:szCs w:val="28"/>
          <w:lang w:eastAsia="en-US"/>
        </w:rPr>
      </w:pPr>
      <w:r w:rsidRPr="001F4917">
        <w:rPr>
          <w:rFonts w:eastAsia="Calibri"/>
          <w:color w:val="auto"/>
          <w:szCs w:val="28"/>
          <w:lang w:eastAsia="en-US"/>
        </w:rPr>
        <w:t>МП</w:t>
      </w:r>
    </w:p>
    <w:p w:rsidR="001F4917" w:rsidRPr="001F4917" w:rsidRDefault="001F4917" w:rsidP="001F4917">
      <w:pPr>
        <w:spacing w:after="0" w:line="276" w:lineRule="auto"/>
        <w:ind w:left="-284" w:right="-284" w:firstLine="0"/>
        <w:rPr>
          <w:rFonts w:eastAsia="Calibri"/>
          <w:color w:val="auto"/>
          <w:szCs w:val="28"/>
          <w:lang w:eastAsia="en-US"/>
        </w:rPr>
      </w:pPr>
      <w:r w:rsidRPr="001F4917">
        <w:rPr>
          <w:rFonts w:eastAsia="Calibri"/>
          <w:color w:val="auto"/>
          <w:szCs w:val="28"/>
          <w:lang w:eastAsia="en-US"/>
        </w:rPr>
        <w:t>«___»________20__г.</w:t>
      </w: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r w:rsidRPr="001F4917">
        <w:rPr>
          <w:rFonts w:eastAsia="Calibri"/>
          <w:color w:val="auto"/>
          <w:szCs w:val="28"/>
          <w:lang w:eastAsia="en-US"/>
        </w:rPr>
        <w:t xml:space="preserve">                                                                                                     </w:t>
      </w: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Руководитель Администрации</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Главы и Правительства</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Карачаево-Черкесской Республики</w:t>
      </w:r>
      <w:r w:rsidRPr="001F4917">
        <w:rPr>
          <w:rFonts w:eastAsia="Calibri"/>
          <w:color w:val="auto"/>
          <w:szCs w:val="28"/>
          <w:lang w:eastAsia="en-US"/>
        </w:rPr>
        <w:tab/>
        <w:t xml:space="preserve">                    </w:t>
      </w:r>
      <w:r w:rsidRPr="001F4917">
        <w:rPr>
          <w:rFonts w:eastAsia="Calibri"/>
          <w:color w:val="auto"/>
          <w:szCs w:val="28"/>
          <w:lang w:eastAsia="en-US"/>
        </w:rPr>
        <w:tab/>
        <w:t xml:space="preserve">                                  </w:t>
      </w:r>
      <w:r>
        <w:rPr>
          <w:rFonts w:eastAsia="Calibri"/>
          <w:color w:val="auto"/>
          <w:szCs w:val="28"/>
          <w:lang w:eastAsia="en-US"/>
        </w:rPr>
        <w:t xml:space="preserve">    </w:t>
      </w:r>
      <w:r w:rsidRPr="001F4917">
        <w:rPr>
          <w:rFonts w:eastAsia="Calibri"/>
          <w:color w:val="auto"/>
          <w:szCs w:val="28"/>
          <w:lang w:eastAsia="en-US"/>
        </w:rPr>
        <w:t xml:space="preserve">М.Н. </w:t>
      </w:r>
      <w:proofErr w:type="spellStart"/>
      <w:r w:rsidRPr="001F4917">
        <w:rPr>
          <w:rFonts w:eastAsia="Calibri"/>
          <w:color w:val="auto"/>
          <w:szCs w:val="28"/>
          <w:lang w:eastAsia="en-US"/>
        </w:rPr>
        <w:t>Озов</w:t>
      </w:r>
      <w:proofErr w:type="spellEnd"/>
      <w:r w:rsidRPr="001F4917">
        <w:rPr>
          <w:rFonts w:eastAsia="Calibri"/>
          <w:color w:val="auto"/>
          <w:szCs w:val="28"/>
          <w:lang w:eastAsia="en-US"/>
        </w:rPr>
        <w:t xml:space="preserve">                                  </w:t>
      </w: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D4225D" w:rsidRDefault="00D4225D" w:rsidP="001F4917">
      <w:pPr>
        <w:tabs>
          <w:tab w:val="left" w:pos="3570"/>
        </w:tabs>
        <w:spacing w:after="0" w:line="240" w:lineRule="auto"/>
        <w:ind w:left="-284" w:right="-284" w:firstLine="0"/>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Министр сельского хозяйства</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 xml:space="preserve">Карачаево-Черкесской Республики                  </w:t>
      </w:r>
      <w:r w:rsidR="00FA56BF">
        <w:rPr>
          <w:rFonts w:eastAsia="Calibri"/>
          <w:color w:val="auto"/>
          <w:szCs w:val="28"/>
          <w:lang w:eastAsia="en-US"/>
        </w:rPr>
        <w:t xml:space="preserve">                               </w:t>
      </w:r>
      <w:r>
        <w:rPr>
          <w:rFonts w:eastAsia="Calibri"/>
          <w:color w:val="auto"/>
          <w:szCs w:val="28"/>
          <w:lang w:eastAsia="en-US"/>
        </w:rPr>
        <w:t xml:space="preserve">         </w:t>
      </w:r>
      <w:r w:rsidRPr="001F4917">
        <w:rPr>
          <w:rFonts w:eastAsia="Calibri"/>
          <w:color w:val="auto"/>
          <w:szCs w:val="28"/>
          <w:lang w:eastAsia="en-US"/>
        </w:rPr>
        <w:t>А.А. Боташев</w:t>
      </w: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Default="001F4917" w:rsidP="001F4917">
      <w:pPr>
        <w:tabs>
          <w:tab w:val="left" w:pos="3570"/>
        </w:tabs>
        <w:spacing w:after="0" w:line="240" w:lineRule="auto"/>
        <w:ind w:left="-284" w:right="-284" w:firstLine="0"/>
        <w:jc w:val="righ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right"/>
        <w:rPr>
          <w:rFonts w:eastAsia="Calibri"/>
          <w:color w:val="auto"/>
          <w:szCs w:val="28"/>
          <w:lang w:eastAsia="en-US"/>
        </w:rPr>
      </w:pPr>
      <w:r w:rsidRPr="001F4917">
        <w:rPr>
          <w:rFonts w:eastAsia="Calibri"/>
          <w:color w:val="auto"/>
          <w:szCs w:val="28"/>
          <w:lang w:eastAsia="en-US"/>
        </w:rPr>
        <w:lastRenderedPageBreak/>
        <w:t>Приложение 3 к Порядку</w:t>
      </w: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spacing w:after="0" w:line="276" w:lineRule="auto"/>
        <w:ind w:left="-284" w:right="-284" w:firstLine="0"/>
        <w:jc w:val="center"/>
        <w:rPr>
          <w:color w:val="auto"/>
          <w:szCs w:val="28"/>
          <w:lang w:eastAsia="en-US"/>
        </w:rPr>
      </w:pPr>
      <w:r w:rsidRPr="001F4917">
        <w:rPr>
          <w:color w:val="auto"/>
          <w:szCs w:val="28"/>
          <w:lang w:eastAsia="en-US"/>
        </w:rPr>
        <w:t>План (реестр) расходов</w:t>
      </w:r>
      <w:r w:rsidRPr="001F4917">
        <w:t xml:space="preserve"> </w:t>
      </w:r>
      <w:r w:rsidRPr="001F4917">
        <w:rPr>
          <w:color w:val="auto"/>
          <w:szCs w:val="28"/>
          <w:lang w:eastAsia="en-US"/>
        </w:rPr>
        <w:t>Центра компетенций</w:t>
      </w:r>
    </w:p>
    <w:p w:rsidR="001F4917" w:rsidRPr="001F4917" w:rsidRDefault="001F4917" w:rsidP="001F4917">
      <w:pPr>
        <w:spacing w:after="0" w:line="276" w:lineRule="auto"/>
        <w:ind w:left="-284" w:right="-284" w:firstLine="0"/>
        <w:jc w:val="center"/>
        <w:rPr>
          <w:color w:val="auto"/>
          <w:szCs w:val="28"/>
          <w:lang w:eastAsia="en-US"/>
        </w:rPr>
      </w:pPr>
      <w:r w:rsidRPr="001F4917">
        <w:rPr>
          <w:color w:val="auto"/>
          <w:szCs w:val="28"/>
          <w:lang w:eastAsia="en-US"/>
        </w:rPr>
        <w:t xml:space="preserve"> предлагаемых к </w:t>
      </w:r>
      <w:proofErr w:type="spellStart"/>
      <w:r w:rsidRPr="001F4917">
        <w:rPr>
          <w:color w:val="auto"/>
          <w:szCs w:val="28"/>
          <w:lang w:eastAsia="en-US"/>
        </w:rPr>
        <w:t>софинансированию</w:t>
      </w:r>
      <w:proofErr w:type="spellEnd"/>
      <w:r w:rsidRPr="001F4917">
        <w:rPr>
          <w:color w:val="auto"/>
          <w:szCs w:val="28"/>
          <w:lang w:eastAsia="en-US"/>
        </w:rPr>
        <w:t xml:space="preserve"> за счет субсидий</w:t>
      </w:r>
    </w:p>
    <w:p w:rsidR="001F4917" w:rsidRPr="001F4917" w:rsidRDefault="001F4917" w:rsidP="001F4917">
      <w:pPr>
        <w:spacing w:after="0" w:line="276" w:lineRule="auto"/>
        <w:ind w:left="-284" w:right="-284" w:firstLine="0"/>
        <w:jc w:val="center"/>
        <w:rPr>
          <w:color w:val="auto"/>
          <w:szCs w:val="28"/>
          <w:lang w:eastAsia="en-US"/>
        </w:rPr>
      </w:pPr>
    </w:p>
    <w:tbl>
      <w:tblPr>
        <w:tblW w:w="10035" w:type="dxa"/>
        <w:tblInd w:w="-8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7"/>
        <w:gridCol w:w="4509"/>
        <w:gridCol w:w="1275"/>
        <w:gridCol w:w="1133"/>
        <w:gridCol w:w="1275"/>
        <w:gridCol w:w="1416"/>
      </w:tblGrid>
      <w:tr w:rsidR="001F4917" w:rsidRPr="001F4917" w:rsidTr="001F4917">
        <w:tc>
          <w:tcPr>
            <w:tcW w:w="426"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jc w:val="center"/>
              <w:rPr>
                <w:sz w:val="20"/>
                <w:szCs w:val="20"/>
              </w:rPr>
            </w:pPr>
          </w:p>
          <w:p w:rsidR="001F4917" w:rsidRPr="001F4917" w:rsidRDefault="001F4917" w:rsidP="001F4917">
            <w:pPr>
              <w:autoSpaceDE w:val="0"/>
              <w:autoSpaceDN w:val="0"/>
              <w:adjustRightInd w:val="0"/>
              <w:spacing w:after="0" w:line="240" w:lineRule="auto"/>
              <w:ind w:left="-284" w:right="-284" w:firstLine="0"/>
              <w:jc w:val="center"/>
              <w:rPr>
                <w:sz w:val="20"/>
                <w:szCs w:val="20"/>
              </w:rPr>
            </w:pPr>
          </w:p>
          <w:p w:rsidR="001F4917" w:rsidRPr="001F4917" w:rsidRDefault="001F4917" w:rsidP="001F4917">
            <w:pPr>
              <w:autoSpaceDE w:val="0"/>
              <w:autoSpaceDN w:val="0"/>
              <w:adjustRightInd w:val="0"/>
              <w:spacing w:after="0" w:line="240" w:lineRule="auto"/>
              <w:ind w:left="-284" w:right="-284" w:firstLine="0"/>
              <w:jc w:val="center"/>
              <w:rPr>
                <w:sz w:val="20"/>
                <w:szCs w:val="20"/>
              </w:rPr>
            </w:pPr>
          </w:p>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w:t>
            </w:r>
          </w:p>
        </w:tc>
        <w:tc>
          <w:tcPr>
            <w:tcW w:w="4511"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 xml:space="preserve">Наименование </w:t>
            </w:r>
          </w:p>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 xml:space="preserve">приобретаемого </w:t>
            </w:r>
          </w:p>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 xml:space="preserve">имущества, </w:t>
            </w:r>
          </w:p>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 xml:space="preserve">выполняемых работ, </w:t>
            </w:r>
          </w:p>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оказываемых услуг.</w:t>
            </w:r>
          </w:p>
        </w:tc>
        <w:tc>
          <w:tcPr>
            <w:tcW w:w="1276"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Количество, ед.</w:t>
            </w:r>
          </w:p>
        </w:tc>
        <w:tc>
          <w:tcPr>
            <w:tcW w:w="1134"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Цена, тыс. руб.</w:t>
            </w:r>
          </w:p>
        </w:tc>
        <w:tc>
          <w:tcPr>
            <w:tcW w:w="1276"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Сумма гранта всего, руб.</w:t>
            </w:r>
          </w:p>
        </w:tc>
        <w:tc>
          <w:tcPr>
            <w:tcW w:w="1417"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Собственные средства, руб.</w:t>
            </w:r>
          </w:p>
        </w:tc>
      </w:tr>
      <w:tr w:rsidR="001F4917" w:rsidRPr="001F4917" w:rsidTr="001F4917">
        <w:tc>
          <w:tcPr>
            <w:tcW w:w="426"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1</w:t>
            </w:r>
          </w:p>
        </w:tc>
        <w:tc>
          <w:tcPr>
            <w:tcW w:w="4511"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1F4917" w:rsidRPr="001F4917" w:rsidRDefault="001F4917" w:rsidP="001F4917">
            <w:pPr>
              <w:autoSpaceDE w:val="0"/>
              <w:autoSpaceDN w:val="0"/>
              <w:adjustRightInd w:val="0"/>
              <w:spacing w:after="0" w:line="240" w:lineRule="auto"/>
              <w:ind w:left="-284" w:right="-284" w:firstLine="0"/>
              <w:jc w:val="center"/>
              <w:rPr>
                <w:sz w:val="20"/>
                <w:szCs w:val="20"/>
              </w:rPr>
            </w:pPr>
            <w:r w:rsidRPr="001F4917">
              <w:rPr>
                <w:sz w:val="20"/>
                <w:szCs w:val="20"/>
              </w:rPr>
              <w:t>6</w:t>
            </w:r>
          </w:p>
        </w:tc>
      </w:tr>
      <w:tr w:rsidR="001F4917" w:rsidRPr="001F4917" w:rsidTr="001F4917">
        <w:tc>
          <w:tcPr>
            <w:tcW w:w="426"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jc w:val="left"/>
              <w:rPr>
                <w:sz w:val="20"/>
                <w:szCs w:val="20"/>
              </w:rPr>
            </w:pPr>
          </w:p>
        </w:tc>
        <w:tc>
          <w:tcPr>
            <w:tcW w:w="4511"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r>
      <w:tr w:rsidR="001F4917" w:rsidRPr="001F4917" w:rsidTr="001F4917">
        <w:tc>
          <w:tcPr>
            <w:tcW w:w="426"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c>
          <w:tcPr>
            <w:tcW w:w="4511"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1F4917" w:rsidRPr="001F4917" w:rsidRDefault="001F4917" w:rsidP="001F4917">
            <w:pPr>
              <w:autoSpaceDE w:val="0"/>
              <w:autoSpaceDN w:val="0"/>
              <w:adjustRightInd w:val="0"/>
              <w:spacing w:after="0" w:line="240" w:lineRule="auto"/>
              <w:ind w:left="-284" w:right="-284" w:firstLine="0"/>
              <w:rPr>
                <w:sz w:val="20"/>
                <w:szCs w:val="20"/>
              </w:rPr>
            </w:pPr>
          </w:p>
        </w:tc>
      </w:tr>
    </w:tbl>
    <w:p w:rsidR="001F4917" w:rsidRPr="001F4917" w:rsidRDefault="001F4917" w:rsidP="001F4917">
      <w:pPr>
        <w:spacing w:after="200" w:line="276" w:lineRule="auto"/>
        <w:ind w:left="-284" w:right="-284" w:firstLine="0"/>
        <w:jc w:val="center"/>
        <w:rPr>
          <w:color w:val="auto"/>
          <w:szCs w:val="28"/>
          <w:lang w:eastAsia="en-US"/>
        </w:rPr>
      </w:pPr>
    </w:p>
    <w:p w:rsidR="001F4917" w:rsidRPr="001F4917" w:rsidRDefault="001F4917" w:rsidP="001F4917">
      <w:pPr>
        <w:spacing w:after="200" w:line="276" w:lineRule="auto"/>
        <w:ind w:left="-284" w:right="-284" w:firstLine="0"/>
        <w:jc w:val="center"/>
        <w:rPr>
          <w:color w:val="auto"/>
          <w:szCs w:val="28"/>
          <w:lang w:eastAsia="en-US"/>
        </w:rPr>
      </w:pPr>
    </w:p>
    <w:p w:rsidR="001F4917" w:rsidRPr="001F4917" w:rsidRDefault="001F4917" w:rsidP="001F4917">
      <w:pPr>
        <w:spacing w:after="0" w:line="276" w:lineRule="auto"/>
        <w:ind w:left="-284" w:right="-284" w:firstLine="0"/>
        <w:rPr>
          <w:color w:val="auto"/>
          <w:szCs w:val="28"/>
          <w:lang w:eastAsia="en-US"/>
        </w:rPr>
      </w:pPr>
    </w:p>
    <w:p w:rsidR="001F4917" w:rsidRPr="001F4917" w:rsidRDefault="001F4917" w:rsidP="001F4917">
      <w:pPr>
        <w:spacing w:after="0" w:line="276" w:lineRule="auto"/>
        <w:ind w:left="-284" w:right="-284" w:firstLine="0"/>
        <w:rPr>
          <w:color w:val="auto"/>
          <w:szCs w:val="28"/>
          <w:lang w:eastAsia="en-US"/>
        </w:rPr>
      </w:pPr>
      <w:r w:rsidRPr="001F4917">
        <w:rPr>
          <w:color w:val="auto"/>
          <w:szCs w:val="28"/>
          <w:lang w:eastAsia="en-US"/>
        </w:rPr>
        <w:t>Руководитель организаций - получатель субсидий</w:t>
      </w:r>
    </w:p>
    <w:p w:rsidR="001F4917" w:rsidRPr="001F4917" w:rsidRDefault="001F4917" w:rsidP="001F4917">
      <w:pPr>
        <w:spacing w:after="0" w:line="276" w:lineRule="auto"/>
        <w:ind w:left="-284" w:right="-284" w:firstLine="0"/>
        <w:rPr>
          <w:color w:val="auto"/>
          <w:szCs w:val="28"/>
          <w:lang w:eastAsia="en-US"/>
        </w:rPr>
      </w:pPr>
    </w:p>
    <w:p w:rsidR="001F4917" w:rsidRPr="001F4917" w:rsidRDefault="001F4917" w:rsidP="001F4917">
      <w:pPr>
        <w:spacing w:after="0" w:line="276" w:lineRule="auto"/>
        <w:ind w:left="-284" w:right="-284" w:firstLine="0"/>
        <w:rPr>
          <w:color w:val="auto"/>
          <w:szCs w:val="28"/>
          <w:lang w:eastAsia="en-US"/>
        </w:rPr>
      </w:pPr>
      <w:r w:rsidRPr="001F4917">
        <w:rPr>
          <w:color w:val="auto"/>
          <w:szCs w:val="28"/>
          <w:lang w:eastAsia="en-US"/>
        </w:rPr>
        <w:t>______________          _____________________________________________</w:t>
      </w:r>
    </w:p>
    <w:p w:rsidR="001F4917" w:rsidRPr="001F4917" w:rsidRDefault="001F4917" w:rsidP="001F4917">
      <w:pPr>
        <w:spacing w:after="0" w:line="276" w:lineRule="auto"/>
        <w:ind w:left="-284" w:right="-284" w:firstLine="0"/>
        <w:rPr>
          <w:color w:val="auto"/>
          <w:szCs w:val="28"/>
          <w:lang w:eastAsia="en-US"/>
        </w:rPr>
      </w:pPr>
      <w:r w:rsidRPr="001F4917">
        <w:rPr>
          <w:color w:val="auto"/>
          <w:szCs w:val="28"/>
          <w:lang w:eastAsia="en-US"/>
        </w:rPr>
        <w:t xml:space="preserve">      (подпись)</w:t>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t xml:space="preserve">      (расшифровка подписи)</w:t>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r w:rsidRPr="001F4917">
        <w:rPr>
          <w:color w:val="auto"/>
          <w:szCs w:val="28"/>
          <w:lang w:eastAsia="en-US"/>
        </w:rPr>
        <w:tab/>
      </w:r>
    </w:p>
    <w:p w:rsidR="001F4917" w:rsidRPr="001F4917" w:rsidRDefault="001F4917" w:rsidP="001F4917">
      <w:pPr>
        <w:spacing w:after="0" w:line="276" w:lineRule="auto"/>
        <w:ind w:left="-284" w:right="-284" w:firstLine="0"/>
        <w:rPr>
          <w:color w:val="auto"/>
          <w:szCs w:val="28"/>
          <w:lang w:eastAsia="en-US"/>
        </w:rPr>
      </w:pPr>
      <w:r w:rsidRPr="001F4917">
        <w:rPr>
          <w:color w:val="auto"/>
          <w:szCs w:val="28"/>
          <w:lang w:eastAsia="en-US"/>
        </w:rPr>
        <w:t>МП</w:t>
      </w:r>
    </w:p>
    <w:p w:rsidR="001F4917" w:rsidRPr="001F4917" w:rsidRDefault="001F4917" w:rsidP="001F4917">
      <w:pPr>
        <w:spacing w:after="0" w:line="276" w:lineRule="auto"/>
        <w:ind w:left="-284" w:right="-284" w:firstLine="0"/>
        <w:rPr>
          <w:color w:val="auto"/>
          <w:szCs w:val="28"/>
          <w:lang w:eastAsia="en-US"/>
        </w:rPr>
      </w:pPr>
      <w:r w:rsidRPr="001F4917">
        <w:rPr>
          <w:color w:val="auto"/>
          <w:szCs w:val="28"/>
          <w:lang w:eastAsia="en-US"/>
        </w:rPr>
        <w:t>«___»_________20__».</w:t>
      </w:r>
    </w:p>
    <w:p w:rsidR="001F4917" w:rsidRPr="001F4917" w:rsidRDefault="001F4917" w:rsidP="001F4917">
      <w:pPr>
        <w:spacing w:after="0" w:line="240" w:lineRule="auto"/>
        <w:ind w:left="-284" w:right="-284" w:firstLine="0"/>
        <w:jc w:val="left"/>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Руководитель Администрации</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Главы и Правительства</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Карачаево-Черкесской Республики</w:t>
      </w:r>
      <w:r w:rsidRPr="001F4917">
        <w:rPr>
          <w:rFonts w:eastAsia="Calibri"/>
          <w:color w:val="auto"/>
          <w:szCs w:val="28"/>
          <w:lang w:eastAsia="en-US"/>
        </w:rPr>
        <w:tab/>
        <w:t xml:space="preserve">                    </w:t>
      </w:r>
      <w:r w:rsidRPr="001F4917">
        <w:rPr>
          <w:rFonts w:eastAsia="Calibri"/>
          <w:color w:val="auto"/>
          <w:szCs w:val="28"/>
          <w:lang w:eastAsia="en-US"/>
        </w:rPr>
        <w:tab/>
        <w:t xml:space="preserve">                                  </w:t>
      </w:r>
      <w:r>
        <w:rPr>
          <w:rFonts w:eastAsia="Calibri"/>
          <w:color w:val="auto"/>
          <w:szCs w:val="28"/>
          <w:lang w:eastAsia="en-US"/>
        </w:rPr>
        <w:t xml:space="preserve">    </w:t>
      </w:r>
      <w:r w:rsidRPr="001F4917">
        <w:rPr>
          <w:rFonts w:eastAsia="Calibri"/>
          <w:color w:val="auto"/>
          <w:szCs w:val="28"/>
          <w:lang w:eastAsia="en-US"/>
        </w:rPr>
        <w:t xml:space="preserve">М.Н. </w:t>
      </w:r>
      <w:proofErr w:type="spellStart"/>
      <w:r w:rsidRPr="001F4917">
        <w:rPr>
          <w:rFonts w:eastAsia="Calibri"/>
          <w:color w:val="auto"/>
          <w:szCs w:val="28"/>
          <w:lang w:eastAsia="en-US"/>
        </w:rPr>
        <w:t>Озов</w:t>
      </w:r>
      <w:proofErr w:type="spellEnd"/>
      <w:r w:rsidRPr="001F4917">
        <w:rPr>
          <w:rFonts w:eastAsia="Calibri"/>
          <w:color w:val="auto"/>
          <w:szCs w:val="28"/>
          <w:lang w:eastAsia="en-US"/>
        </w:rPr>
        <w:t xml:space="preserve">                                  </w:t>
      </w: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Министр сельского хозяйства</w:t>
      </w:r>
    </w:p>
    <w:p w:rsidR="001F4917" w:rsidRPr="001F4917" w:rsidRDefault="001F4917" w:rsidP="001F4917">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 xml:space="preserve">Карачаево-Черкесской Республики             </w:t>
      </w:r>
      <w:r w:rsidR="00FA56BF">
        <w:rPr>
          <w:rFonts w:eastAsia="Calibri"/>
          <w:color w:val="auto"/>
          <w:szCs w:val="28"/>
          <w:lang w:eastAsia="en-US"/>
        </w:rPr>
        <w:t xml:space="preserve">                               </w:t>
      </w:r>
      <w:r w:rsidRPr="001F4917">
        <w:rPr>
          <w:rFonts w:eastAsia="Calibri"/>
          <w:color w:val="auto"/>
          <w:szCs w:val="28"/>
          <w:lang w:eastAsia="en-US"/>
        </w:rPr>
        <w:t xml:space="preserve">     </w:t>
      </w:r>
      <w:r>
        <w:rPr>
          <w:rFonts w:eastAsia="Calibri"/>
          <w:color w:val="auto"/>
          <w:szCs w:val="28"/>
          <w:lang w:eastAsia="en-US"/>
        </w:rPr>
        <w:t xml:space="preserve">         </w:t>
      </w:r>
      <w:r w:rsidRPr="001F4917">
        <w:rPr>
          <w:rFonts w:eastAsia="Calibri"/>
          <w:color w:val="auto"/>
          <w:szCs w:val="28"/>
          <w:lang w:eastAsia="en-US"/>
        </w:rPr>
        <w:t>А.А. Боташев</w:t>
      </w:r>
    </w:p>
    <w:p w:rsid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1F4917" w:rsidRDefault="001F4917" w:rsidP="001F4917">
      <w:pPr>
        <w:tabs>
          <w:tab w:val="left" w:pos="3570"/>
        </w:tabs>
        <w:spacing w:after="0" w:line="240" w:lineRule="auto"/>
        <w:ind w:left="-284" w:right="-284" w:firstLine="0"/>
        <w:jc w:val="center"/>
        <w:rPr>
          <w:rFonts w:eastAsia="Calibri"/>
          <w:color w:val="auto"/>
          <w:szCs w:val="28"/>
          <w:lang w:eastAsia="en-US"/>
        </w:rPr>
      </w:pPr>
    </w:p>
    <w:p w:rsidR="002951CF" w:rsidRPr="001F4917" w:rsidRDefault="002951CF" w:rsidP="002951CF">
      <w:pPr>
        <w:tabs>
          <w:tab w:val="left" w:pos="3570"/>
        </w:tabs>
        <w:spacing w:after="0" w:line="240" w:lineRule="auto"/>
        <w:ind w:left="-284" w:right="-284" w:firstLine="0"/>
        <w:jc w:val="right"/>
        <w:rPr>
          <w:rFonts w:eastAsia="Calibri"/>
          <w:color w:val="auto"/>
          <w:szCs w:val="28"/>
          <w:lang w:eastAsia="en-US"/>
        </w:rPr>
      </w:pPr>
      <w:r w:rsidRPr="001F4917">
        <w:rPr>
          <w:rFonts w:eastAsia="Calibri"/>
          <w:color w:val="auto"/>
          <w:szCs w:val="28"/>
          <w:lang w:eastAsia="en-US"/>
        </w:rPr>
        <w:lastRenderedPageBreak/>
        <w:t xml:space="preserve">Приложение </w:t>
      </w:r>
      <w:r>
        <w:rPr>
          <w:rFonts w:eastAsia="Calibri"/>
          <w:color w:val="auto"/>
          <w:szCs w:val="28"/>
          <w:lang w:eastAsia="en-US"/>
        </w:rPr>
        <w:t>4</w:t>
      </w:r>
      <w:r w:rsidRPr="001F4917">
        <w:rPr>
          <w:rFonts w:eastAsia="Calibri"/>
          <w:color w:val="auto"/>
          <w:szCs w:val="28"/>
          <w:lang w:eastAsia="en-US"/>
        </w:rPr>
        <w:t xml:space="preserve"> к Порядку</w:t>
      </w:r>
    </w:p>
    <w:p w:rsidR="002951CF" w:rsidRDefault="002951CF" w:rsidP="002951CF">
      <w:pPr>
        <w:tabs>
          <w:tab w:val="left" w:pos="3570"/>
        </w:tabs>
        <w:spacing w:after="0" w:line="240" w:lineRule="auto"/>
        <w:ind w:left="-284" w:right="-284" w:firstLine="0"/>
        <w:jc w:val="center"/>
        <w:rPr>
          <w:rFonts w:eastAsia="Calibri"/>
          <w:color w:val="auto"/>
          <w:szCs w:val="28"/>
          <w:lang w:eastAsia="en-US"/>
        </w:rPr>
      </w:pPr>
    </w:p>
    <w:p w:rsidR="002951CF" w:rsidRPr="002951CF" w:rsidRDefault="002951CF" w:rsidP="002951CF">
      <w:pPr>
        <w:tabs>
          <w:tab w:val="left" w:pos="3570"/>
        </w:tabs>
        <w:spacing w:after="0" w:line="240" w:lineRule="auto"/>
        <w:ind w:left="-284" w:right="-284" w:firstLine="0"/>
        <w:jc w:val="center"/>
        <w:rPr>
          <w:rFonts w:eastAsia="Calibri"/>
          <w:color w:val="auto"/>
          <w:szCs w:val="28"/>
          <w:lang w:eastAsia="en-US"/>
        </w:rPr>
      </w:pPr>
    </w:p>
    <w:p w:rsidR="002951CF" w:rsidRPr="002951CF" w:rsidRDefault="002951CF" w:rsidP="002951CF">
      <w:pPr>
        <w:pStyle w:val="ConsPlusNonformat"/>
        <w:ind w:left="-284" w:right="-284"/>
        <w:jc w:val="center"/>
        <w:rPr>
          <w:rFonts w:ascii="Times New Roman" w:hAnsi="Times New Roman" w:cs="Times New Roman"/>
          <w:b/>
          <w:sz w:val="28"/>
          <w:szCs w:val="28"/>
        </w:rPr>
      </w:pPr>
      <w:bookmarkStart w:id="14" w:name="P35"/>
      <w:bookmarkEnd w:id="14"/>
      <w:r w:rsidRPr="002951CF">
        <w:rPr>
          <w:rFonts w:ascii="Times New Roman" w:hAnsi="Times New Roman" w:cs="Times New Roman"/>
          <w:b/>
          <w:sz w:val="28"/>
          <w:szCs w:val="28"/>
        </w:rPr>
        <w:t>Соглашение</w:t>
      </w:r>
    </w:p>
    <w:p w:rsidR="002951CF" w:rsidRPr="002951CF" w:rsidRDefault="002951CF" w:rsidP="002951CF">
      <w:pPr>
        <w:pStyle w:val="ConsPlusNonformat"/>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t>о предоставлении субсидии автономному учреждению Карачаево-Черкесской Республики «Центр поддержки предпринимательства Карачаево-Черкесской Республики»</w:t>
      </w:r>
    </w:p>
    <w:p w:rsidR="002951CF" w:rsidRPr="002951CF" w:rsidRDefault="002951CF" w:rsidP="002951CF">
      <w:pPr>
        <w:pStyle w:val="ConsPlusNonformat"/>
        <w:ind w:left="-284" w:right="-284"/>
        <w:jc w:val="center"/>
        <w:rPr>
          <w:rFonts w:ascii="Times New Roman" w:hAnsi="Times New Roman" w:cs="Times New Roman"/>
          <w:b/>
          <w:sz w:val="28"/>
          <w:szCs w:val="28"/>
        </w:rPr>
      </w:pPr>
      <w:proofErr w:type="gramStart"/>
      <w:r w:rsidRPr="002951CF">
        <w:rPr>
          <w:rFonts w:ascii="Times New Roman" w:hAnsi="Times New Roman" w:cs="Times New Roman"/>
          <w:b/>
          <w:sz w:val="28"/>
          <w:szCs w:val="28"/>
        </w:rPr>
        <w:t>(Центру компетенций в сфере сельскохозяйственной кооперации</w:t>
      </w:r>
      <w:proofErr w:type="gramEnd"/>
    </w:p>
    <w:p w:rsidR="002951CF" w:rsidRPr="002951CF" w:rsidRDefault="002951CF" w:rsidP="002951CF">
      <w:pPr>
        <w:pStyle w:val="ConsPlusNonformat"/>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t xml:space="preserve">и поддержки фермеров Карачаево-Черкесской Республики) на </w:t>
      </w:r>
      <w:proofErr w:type="spellStart"/>
      <w:r w:rsidRPr="002951CF">
        <w:rPr>
          <w:rFonts w:ascii="Times New Roman" w:hAnsi="Times New Roman" w:cs="Times New Roman"/>
          <w:b/>
          <w:sz w:val="28"/>
          <w:szCs w:val="28"/>
        </w:rPr>
        <w:t>софинансирование</w:t>
      </w:r>
      <w:proofErr w:type="spellEnd"/>
      <w:r w:rsidRPr="002951CF">
        <w:rPr>
          <w:rFonts w:ascii="Times New Roman" w:hAnsi="Times New Roman" w:cs="Times New Roman"/>
          <w:b/>
          <w:sz w:val="28"/>
          <w:szCs w:val="28"/>
        </w:rPr>
        <w:t xml:space="preserve"> затрат, связанных с осуществлением </w:t>
      </w:r>
    </w:p>
    <w:p w:rsidR="002951CF" w:rsidRPr="002951CF" w:rsidRDefault="002951CF" w:rsidP="002951CF">
      <w:pPr>
        <w:pStyle w:val="ConsPlusNonformat"/>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t>текущей деятельности</w:t>
      </w:r>
    </w:p>
    <w:p w:rsidR="002951CF" w:rsidRPr="002951CF" w:rsidRDefault="002951CF" w:rsidP="002951CF">
      <w:pPr>
        <w:pStyle w:val="ConsPlusNonformat"/>
        <w:ind w:left="-284" w:right="-284"/>
        <w:jc w:val="both"/>
        <w:rPr>
          <w:rFonts w:ascii="Times New Roman" w:hAnsi="Times New Roman" w:cs="Times New Roman"/>
          <w:sz w:val="28"/>
          <w:szCs w:val="28"/>
        </w:rPr>
      </w:pPr>
    </w:p>
    <w:p w:rsidR="002951CF" w:rsidRPr="002951CF" w:rsidRDefault="002951CF" w:rsidP="002951CF">
      <w:pPr>
        <w:pStyle w:val="ConsPlusNonformat"/>
        <w:ind w:left="-284" w:right="-284"/>
        <w:rPr>
          <w:rFonts w:ascii="Times New Roman" w:hAnsi="Times New Roman" w:cs="Times New Roman"/>
          <w:sz w:val="28"/>
          <w:szCs w:val="28"/>
        </w:rPr>
      </w:pPr>
      <w:r w:rsidRPr="002951CF">
        <w:rPr>
          <w:rFonts w:ascii="Times New Roman" w:hAnsi="Times New Roman" w:cs="Times New Roman"/>
          <w:sz w:val="28"/>
          <w:szCs w:val="28"/>
        </w:rPr>
        <w:t>г. _______________</w:t>
      </w:r>
      <w:r w:rsidRPr="002951CF">
        <w:rPr>
          <w:rFonts w:ascii="Times New Roman" w:hAnsi="Times New Roman" w:cs="Times New Roman"/>
          <w:sz w:val="28"/>
          <w:szCs w:val="28"/>
        </w:rPr>
        <w:tab/>
      </w:r>
      <w:r w:rsidRPr="002951CF">
        <w:rPr>
          <w:rFonts w:ascii="Times New Roman" w:hAnsi="Times New Roman" w:cs="Times New Roman"/>
          <w:sz w:val="28"/>
          <w:szCs w:val="28"/>
        </w:rPr>
        <w:tab/>
      </w:r>
      <w:r w:rsidRPr="002951CF">
        <w:rPr>
          <w:rFonts w:ascii="Times New Roman" w:hAnsi="Times New Roman" w:cs="Times New Roman"/>
          <w:sz w:val="28"/>
          <w:szCs w:val="28"/>
        </w:rPr>
        <w:tab/>
      </w:r>
      <w:r w:rsidRPr="002951CF">
        <w:rPr>
          <w:rFonts w:ascii="Times New Roman" w:hAnsi="Times New Roman" w:cs="Times New Roman"/>
          <w:sz w:val="28"/>
          <w:szCs w:val="28"/>
        </w:rPr>
        <w:tab/>
      </w:r>
      <w:r w:rsidRPr="002951CF">
        <w:rPr>
          <w:rFonts w:ascii="Times New Roman" w:hAnsi="Times New Roman" w:cs="Times New Roman"/>
          <w:sz w:val="28"/>
          <w:szCs w:val="28"/>
        </w:rPr>
        <w:tab/>
        <w:t xml:space="preserve">                        </w:t>
      </w:r>
      <w:r>
        <w:rPr>
          <w:rFonts w:ascii="Times New Roman" w:hAnsi="Times New Roman" w:cs="Times New Roman"/>
          <w:sz w:val="28"/>
          <w:szCs w:val="28"/>
        </w:rPr>
        <w:t>______________</w:t>
      </w:r>
      <w:r w:rsidRPr="002951CF">
        <w:rPr>
          <w:rFonts w:ascii="Times New Roman" w:hAnsi="Times New Roman" w:cs="Times New Roman"/>
          <w:sz w:val="28"/>
          <w:szCs w:val="28"/>
        </w:rPr>
        <w:t xml:space="preserve"> 20</w:t>
      </w:r>
      <w:r>
        <w:rPr>
          <w:rFonts w:ascii="Times New Roman" w:hAnsi="Times New Roman" w:cs="Times New Roman"/>
          <w:sz w:val="28"/>
          <w:szCs w:val="28"/>
        </w:rPr>
        <w:t>20</w:t>
      </w:r>
      <w:r w:rsidRPr="002951CF">
        <w:rPr>
          <w:rFonts w:ascii="Times New Roman" w:hAnsi="Times New Roman" w:cs="Times New Roman"/>
          <w:sz w:val="28"/>
          <w:szCs w:val="28"/>
        </w:rPr>
        <w:t xml:space="preserve"> г.</w:t>
      </w:r>
    </w:p>
    <w:p w:rsidR="002951CF" w:rsidRPr="002951CF" w:rsidRDefault="002951CF" w:rsidP="002951CF">
      <w:pPr>
        <w:pStyle w:val="ConsPlusNonformat"/>
        <w:ind w:left="-284" w:right="-284"/>
        <w:jc w:val="both"/>
        <w:rPr>
          <w:rFonts w:ascii="Times New Roman" w:hAnsi="Times New Roman" w:cs="Times New Roman"/>
          <w:sz w:val="28"/>
          <w:szCs w:val="28"/>
        </w:rPr>
      </w:pPr>
    </w:p>
    <w:p w:rsidR="002951CF" w:rsidRPr="002951CF" w:rsidRDefault="002951CF" w:rsidP="002951CF">
      <w:pPr>
        <w:pStyle w:val="ConsPlusNonformat"/>
        <w:ind w:left="-284" w:right="-284"/>
        <w:jc w:val="both"/>
        <w:rPr>
          <w:rFonts w:ascii="Times New Roman" w:hAnsi="Times New Roman" w:cs="Times New Roman"/>
          <w:sz w:val="28"/>
          <w:szCs w:val="28"/>
        </w:rPr>
      </w:pPr>
      <w:r w:rsidRPr="002951CF">
        <w:rPr>
          <w:rFonts w:ascii="Times New Roman" w:hAnsi="Times New Roman" w:cs="Times New Roman"/>
          <w:b/>
          <w:sz w:val="28"/>
          <w:szCs w:val="28"/>
        </w:rPr>
        <w:tab/>
      </w:r>
      <w:proofErr w:type="gramStart"/>
      <w:r w:rsidRPr="002951CF">
        <w:rPr>
          <w:rFonts w:ascii="Times New Roman" w:hAnsi="Times New Roman" w:cs="Times New Roman"/>
          <w:b/>
          <w:sz w:val="28"/>
          <w:szCs w:val="28"/>
        </w:rPr>
        <w:t>Министерство сельского хозяйства Карачаево-Черкесской Республики</w:t>
      </w:r>
      <w:r w:rsidRPr="002951CF">
        <w:rPr>
          <w:rFonts w:ascii="Times New Roman" w:hAnsi="Times New Roman" w:cs="Times New Roman"/>
          <w:sz w:val="28"/>
          <w:szCs w:val="28"/>
        </w:rPr>
        <w:t xml:space="preserve">, которому как получателю средств федерального бюджета доведены лимиты бюджетных обязательств на предоставление субсидии на </w:t>
      </w:r>
      <w:proofErr w:type="spellStart"/>
      <w:r w:rsidRPr="002951CF">
        <w:rPr>
          <w:rFonts w:ascii="Times New Roman" w:hAnsi="Times New Roman" w:cs="Times New Roman"/>
          <w:sz w:val="28"/>
          <w:szCs w:val="28"/>
        </w:rPr>
        <w:t>софинансирование</w:t>
      </w:r>
      <w:proofErr w:type="spellEnd"/>
      <w:r w:rsidRPr="002951CF">
        <w:rPr>
          <w:rFonts w:ascii="Times New Roman" w:hAnsi="Times New Roman" w:cs="Times New Roman"/>
          <w:sz w:val="28"/>
          <w:szCs w:val="28"/>
        </w:rPr>
        <w:t xml:space="preserve"> затрат, связанных с осуществлением текущей деятельности Центра компетенций в сфере сельскохозяйственной кооперации и поддержки фермеров </w:t>
      </w:r>
      <w:r w:rsidRPr="002951CF">
        <w:rPr>
          <w:rFonts w:ascii="Times New Roman" w:hAnsi="Times New Roman" w:cs="Times New Roman"/>
          <w:bCs/>
          <w:sz w:val="28"/>
          <w:szCs w:val="28"/>
        </w:rPr>
        <w:t>Карачаево-Черкесской Республики</w:t>
      </w:r>
      <w:r w:rsidRPr="002951CF">
        <w:rPr>
          <w:rFonts w:ascii="Times New Roman" w:hAnsi="Times New Roman" w:cs="Times New Roman"/>
          <w:sz w:val="28"/>
          <w:szCs w:val="28"/>
        </w:rPr>
        <w:t xml:space="preserve">, в соответствии с пунктом 2 статьи 78 Бюджетного кодекса Российской Федерации, именуемый  в дальнейшем «Уполномоченный орган», в лице министра сельского хозяйства </w:t>
      </w:r>
      <w:r w:rsidR="00D4225D">
        <w:rPr>
          <w:rFonts w:ascii="Times New Roman" w:hAnsi="Times New Roman" w:cs="Times New Roman"/>
          <w:sz w:val="28"/>
          <w:szCs w:val="28"/>
        </w:rPr>
        <w:t>Карачаево-Черкесской Республики</w:t>
      </w:r>
      <w:proofErr w:type="gramEnd"/>
      <w:r w:rsidRPr="002951CF">
        <w:rPr>
          <w:rFonts w:ascii="Times New Roman" w:hAnsi="Times New Roman" w:cs="Times New Roman"/>
          <w:sz w:val="28"/>
          <w:szCs w:val="28"/>
        </w:rPr>
        <w:t xml:space="preserve"> </w:t>
      </w:r>
      <w:proofErr w:type="gramStart"/>
      <w:r w:rsidRPr="002951CF">
        <w:rPr>
          <w:rFonts w:ascii="Times New Roman" w:hAnsi="Times New Roman" w:cs="Times New Roman"/>
          <w:sz w:val="28"/>
          <w:szCs w:val="28"/>
          <w:u w:val="single"/>
        </w:rPr>
        <w:t>ФИО</w:t>
      </w:r>
      <w:r w:rsidRPr="002951CF">
        <w:rPr>
          <w:rFonts w:ascii="Times New Roman" w:hAnsi="Times New Roman" w:cs="Times New Roman"/>
          <w:sz w:val="28"/>
          <w:szCs w:val="28"/>
        </w:rPr>
        <w:t xml:space="preserve">, действующей на основании ___________________, с одной стороны, </w:t>
      </w:r>
      <w:r w:rsidRPr="002951CF">
        <w:rPr>
          <w:rFonts w:ascii="Times New Roman" w:hAnsi="Times New Roman" w:cs="Times New Roman"/>
          <w:b/>
          <w:sz w:val="28"/>
          <w:szCs w:val="28"/>
        </w:rPr>
        <w:t>автономное учреждение Карачаево-Черкесской Республики «Центр поддержки предпринимательства Карачаево-Черкесской Республики» (Центр компетенций в сфере сельскохозяйственной кооперации и поддержки фермеров Карачаево-Черкесской Республики)</w:t>
      </w:r>
      <w:r w:rsidRPr="002951CF">
        <w:rPr>
          <w:rFonts w:ascii="Times New Roman" w:hAnsi="Times New Roman" w:cs="Times New Roman"/>
          <w:sz w:val="28"/>
          <w:szCs w:val="28"/>
        </w:rPr>
        <w:t>, именуем</w:t>
      </w:r>
      <w:r w:rsidR="00D764F6">
        <w:rPr>
          <w:rFonts w:ascii="Times New Roman" w:hAnsi="Times New Roman" w:cs="Times New Roman"/>
          <w:sz w:val="28"/>
          <w:szCs w:val="28"/>
        </w:rPr>
        <w:t>ое</w:t>
      </w:r>
      <w:r w:rsidRPr="002951CF">
        <w:rPr>
          <w:rFonts w:ascii="Times New Roman" w:hAnsi="Times New Roman" w:cs="Times New Roman"/>
          <w:sz w:val="28"/>
          <w:szCs w:val="28"/>
        </w:rPr>
        <w:t xml:space="preserve"> в дальнейшем «Получатель», в лице директора </w:t>
      </w:r>
      <w:r w:rsidRPr="002951CF">
        <w:rPr>
          <w:rFonts w:ascii="Times New Roman" w:hAnsi="Times New Roman" w:cs="Times New Roman"/>
          <w:sz w:val="28"/>
          <w:szCs w:val="28"/>
          <w:u w:val="single"/>
        </w:rPr>
        <w:t>ФИО</w:t>
      </w:r>
      <w:r w:rsidRPr="002951CF">
        <w:rPr>
          <w:rFonts w:ascii="Times New Roman" w:hAnsi="Times New Roman" w:cs="Times New Roman"/>
          <w:sz w:val="28"/>
          <w:szCs w:val="28"/>
        </w:rPr>
        <w:t xml:space="preserve">, действующего на основании ___________, с </w:t>
      </w:r>
      <w:r w:rsidR="00D764F6">
        <w:rPr>
          <w:rFonts w:ascii="Times New Roman" w:hAnsi="Times New Roman" w:cs="Times New Roman"/>
          <w:sz w:val="28"/>
          <w:szCs w:val="28"/>
        </w:rPr>
        <w:t xml:space="preserve">другой </w:t>
      </w:r>
      <w:r w:rsidRPr="002951CF">
        <w:rPr>
          <w:rFonts w:ascii="Times New Roman" w:hAnsi="Times New Roman" w:cs="Times New Roman"/>
          <w:sz w:val="28"/>
          <w:szCs w:val="28"/>
        </w:rPr>
        <w:t xml:space="preserve">стороны, далее именуемые «Стороны», </w:t>
      </w:r>
      <w:r w:rsidR="00D764F6">
        <w:rPr>
          <w:rFonts w:ascii="Times New Roman" w:hAnsi="Times New Roman" w:cs="Times New Roman"/>
          <w:sz w:val="28"/>
          <w:szCs w:val="28"/>
        </w:rPr>
        <w:t xml:space="preserve">и </w:t>
      </w:r>
      <w:r w:rsidR="00D764F6" w:rsidRPr="002951CF">
        <w:rPr>
          <w:rFonts w:ascii="Times New Roman" w:hAnsi="Times New Roman" w:cs="Times New Roman"/>
          <w:b/>
          <w:bCs/>
          <w:sz w:val="28"/>
          <w:szCs w:val="28"/>
        </w:rPr>
        <w:t>Министерство экономического развития Карачаево-Черкесской Республики</w:t>
      </w:r>
      <w:r w:rsidR="00D764F6">
        <w:rPr>
          <w:rFonts w:ascii="Times New Roman" w:hAnsi="Times New Roman" w:cs="Times New Roman"/>
          <w:b/>
          <w:bCs/>
          <w:sz w:val="28"/>
          <w:szCs w:val="28"/>
        </w:rPr>
        <w:t xml:space="preserve">, </w:t>
      </w:r>
      <w:r w:rsidR="00D764F6">
        <w:rPr>
          <w:rFonts w:ascii="Times New Roman" w:hAnsi="Times New Roman" w:cs="Times New Roman"/>
          <w:sz w:val="28"/>
          <w:szCs w:val="28"/>
        </w:rPr>
        <w:t xml:space="preserve">согласовывающее заключение данного Соглашения </w:t>
      </w:r>
      <w:r w:rsidR="00D764F6" w:rsidRPr="00D764F6">
        <w:rPr>
          <w:rFonts w:ascii="Times New Roman" w:hAnsi="Times New Roman" w:cs="Times New Roman"/>
          <w:sz w:val="28"/>
          <w:szCs w:val="28"/>
        </w:rPr>
        <w:t>в ка</w:t>
      </w:r>
      <w:r w:rsidR="00D764F6">
        <w:rPr>
          <w:rFonts w:ascii="Times New Roman" w:hAnsi="Times New Roman" w:cs="Times New Roman"/>
          <w:sz w:val="28"/>
          <w:szCs w:val="28"/>
        </w:rPr>
        <w:t xml:space="preserve">честве учредителя Получателя, </w:t>
      </w:r>
      <w:r w:rsidR="00D764F6" w:rsidRPr="002951CF">
        <w:rPr>
          <w:rFonts w:ascii="Times New Roman" w:hAnsi="Times New Roman" w:cs="Times New Roman"/>
          <w:sz w:val="28"/>
          <w:szCs w:val="28"/>
        </w:rPr>
        <w:t xml:space="preserve"> </w:t>
      </w:r>
      <w:r w:rsidRPr="002951CF">
        <w:rPr>
          <w:rFonts w:ascii="Times New Roman" w:hAnsi="Times New Roman" w:cs="Times New Roman"/>
          <w:sz w:val="28"/>
          <w:szCs w:val="28"/>
        </w:rPr>
        <w:t>в соответствии</w:t>
      </w:r>
      <w:proofErr w:type="gramEnd"/>
      <w:r w:rsidRPr="002951CF">
        <w:rPr>
          <w:rFonts w:ascii="Times New Roman" w:hAnsi="Times New Roman" w:cs="Times New Roman"/>
          <w:sz w:val="28"/>
          <w:szCs w:val="28"/>
        </w:rPr>
        <w:t xml:space="preserve"> </w:t>
      </w:r>
      <w:proofErr w:type="gramStart"/>
      <w:r w:rsidRPr="002951CF">
        <w:rPr>
          <w:rFonts w:ascii="Times New Roman" w:hAnsi="Times New Roman" w:cs="Times New Roman"/>
          <w:sz w:val="28"/>
          <w:szCs w:val="28"/>
        </w:rPr>
        <w:t>с пунктом 2 Статьи 78 Бюджетного кодекса Российской Федерации, постановлением Правительства Российской Федерации от 20 апреля  2019 года №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постановлением Правительства Карачаево-Черкесской Республики от 30 апреля 2019 года № 125 «Об определении Центра компетенций в сфере</w:t>
      </w:r>
      <w:proofErr w:type="gramEnd"/>
      <w:r w:rsidRPr="002951CF">
        <w:rPr>
          <w:rFonts w:ascii="Times New Roman" w:hAnsi="Times New Roman" w:cs="Times New Roman"/>
          <w:sz w:val="28"/>
          <w:szCs w:val="28"/>
        </w:rPr>
        <w:t xml:space="preserve"> </w:t>
      </w:r>
      <w:proofErr w:type="gramStart"/>
      <w:r w:rsidRPr="002951CF">
        <w:rPr>
          <w:rFonts w:ascii="Times New Roman" w:hAnsi="Times New Roman" w:cs="Times New Roman"/>
          <w:sz w:val="28"/>
          <w:szCs w:val="28"/>
        </w:rPr>
        <w:t xml:space="preserve">сельскохозяйственной кооперации и поддержки фермеров Карачаево-Черкесской Республики», постановлением Правительства Карачаево-Черкесской Республики от </w:t>
      </w:r>
      <w:r>
        <w:rPr>
          <w:rFonts w:ascii="Times New Roman" w:hAnsi="Times New Roman" w:cs="Times New Roman"/>
          <w:sz w:val="28"/>
          <w:szCs w:val="28"/>
        </w:rPr>
        <w:t>__________ 2019</w:t>
      </w:r>
      <w:r w:rsidRPr="002951CF">
        <w:rPr>
          <w:rFonts w:ascii="Times New Roman" w:hAnsi="Times New Roman" w:cs="Times New Roman"/>
          <w:sz w:val="28"/>
          <w:szCs w:val="28"/>
        </w:rPr>
        <w:t xml:space="preserve"> года № </w:t>
      </w:r>
      <w:r>
        <w:rPr>
          <w:rFonts w:ascii="Times New Roman" w:hAnsi="Times New Roman" w:cs="Times New Roman"/>
          <w:sz w:val="28"/>
          <w:szCs w:val="28"/>
        </w:rPr>
        <w:t>____</w:t>
      </w:r>
      <w:r w:rsidRPr="002951CF">
        <w:rPr>
          <w:rFonts w:ascii="Times New Roman" w:hAnsi="Times New Roman" w:cs="Times New Roman"/>
          <w:sz w:val="28"/>
          <w:szCs w:val="28"/>
        </w:rPr>
        <w:t xml:space="preserve"> «</w:t>
      </w:r>
      <w:r w:rsidR="000D1E84" w:rsidRPr="000D1E84">
        <w:rPr>
          <w:rFonts w:ascii="Times New Roman" w:hAnsi="Times New Roman" w:cs="Times New Roman"/>
          <w:sz w:val="28"/>
          <w:szCs w:val="28"/>
        </w:rPr>
        <w:t>Об установлении порядка определения объема и предоставления субсидий автономному учреждению Карачаево-Черкесской Республики «Центр поддержки предпринимательства Карачаево-Черкесской Республики» (Центру компетенций в сфере сельскохозяйственной кооперации и поддержки фермеров Карачаево-</w:t>
      </w:r>
      <w:r w:rsidR="000D1E84" w:rsidRPr="000D1E84">
        <w:rPr>
          <w:rFonts w:ascii="Times New Roman" w:hAnsi="Times New Roman" w:cs="Times New Roman"/>
          <w:sz w:val="28"/>
          <w:szCs w:val="28"/>
        </w:rPr>
        <w:lastRenderedPageBreak/>
        <w:t>Черкесской Республики)</w:t>
      </w:r>
      <w:r w:rsidRPr="002951CF">
        <w:rPr>
          <w:rFonts w:ascii="Times New Roman" w:hAnsi="Times New Roman" w:cs="Times New Roman"/>
          <w:sz w:val="28"/>
          <w:szCs w:val="28"/>
        </w:rPr>
        <w:t xml:space="preserve">» (далее – Порядок), в рамках реализации государственной программы </w:t>
      </w:r>
      <w:r w:rsidR="000D1E84">
        <w:rPr>
          <w:rFonts w:ascii="Times New Roman" w:hAnsi="Times New Roman" w:cs="Times New Roman"/>
          <w:sz w:val="28"/>
          <w:szCs w:val="28"/>
        </w:rPr>
        <w:t>Карачаево-Черкесской Республики</w:t>
      </w:r>
      <w:r w:rsidRPr="002951CF">
        <w:rPr>
          <w:rFonts w:ascii="Times New Roman" w:hAnsi="Times New Roman" w:cs="Times New Roman"/>
          <w:sz w:val="28"/>
          <w:szCs w:val="28"/>
        </w:rPr>
        <w:t xml:space="preserve"> «</w:t>
      </w:r>
      <w:r w:rsidR="000D1E84">
        <w:rPr>
          <w:rFonts w:ascii="Times New Roman" w:hAnsi="Times New Roman" w:cs="Times New Roman"/>
          <w:sz w:val="28"/>
          <w:szCs w:val="28"/>
        </w:rPr>
        <w:t>Р</w:t>
      </w:r>
      <w:r w:rsidRPr="002951CF">
        <w:rPr>
          <w:rFonts w:ascii="Times New Roman" w:hAnsi="Times New Roman" w:cs="Times New Roman"/>
          <w:sz w:val="28"/>
          <w:szCs w:val="28"/>
        </w:rPr>
        <w:t>азвитие сельского хозяйства</w:t>
      </w:r>
      <w:r w:rsidR="000D1E84">
        <w:rPr>
          <w:rFonts w:ascii="Times New Roman" w:hAnsi="Times New Roman" w:cs="Times New Roman"/>
          <w:sz w:val="28"/>
          <w:szCs w:val="28"/>
        </w:rPr>
        <w:t xml:space="preserve"> Карачаево-Черкесской Республики</w:t>
      </w:r>
      <w:r w:rsidRPr="002951CF">
        <w:rPr>
          <w:rFonts w:ascii="Times New Roman" w:hAnsi="Times New Roman" w:cs="Times New Roman"/>
          <w:sz w:val="28"/>
          <w:szCs w:val="28"/>
        </w:rPr>
        <w:t xml:space="preserve">», утвержденной постановлением Правительства </w:t>
      </w:r>
      <w:r w:rsidR="000D1E84">
        <w:rPr>
          <w:rFonts w:ascii="Times New Roman" w:hAnsi="Times New Roman" w:cs="Times New Roman"/>
          <w:sz w:val="28"/>
          <w:szCs w:val="28"/>
        </w:rPr>
        <w:t>Карачаево-Черкесской</w:t>
      </w:r>
      <w:proofErr w:type="gramEnd"/>
      <w:r w:rsidR="000D1E84">
        <w:rPr>
          <w:rFonts w:ascii="Times New Roman" w:hAnsi="Times New Roman" w:cs="Times New Roman"/>
          <w:sz w:val="28"/>
          <w:szCs w:val="28"/>
        </w:rPr>
        <w:t xml:space="preserve"> Республики</w:t>
      </w:r>
      <w:r w:rsidR="000D1E84" w:rsidRPr="002951CF">
        <w:rPr>
          <w:rFonts w:ascii="Times New Roman" w:hAnsi="Times New Roman" w:cs="Times New Roman"/>
          <w:sz w:val="28"/>
          <w:szCs w:val="28"/>
        </w:rPr>
        <w:t xml:space="preserve"> </w:t>
      </w:r>
      <w:r w:rsidRPr="002951CF">
        <w:rPr>
          <w:rFonts w:ascii="Times New Roman" w:hAnsi="Times New Roman" w:cs="Times New Roman"/>
          <w:sz w:val="28"/>
          <w:szCs w:val="28"/>
        </w:rPr>
        <w:t xml:space="preserve">от </w:t>
      </w:r>
      <w:r w:rsidR="000D1E84">
        <w:rPr>
          <w:rFonts w:ascii="Times New Roman" w:hAnsi="Times New Roman" w:cs="Times New Roman"/>
          <w:sz w:val="28"/>
          <w:szCs w:val="28"/>
        </w:rPr>
        <w:t>22.01.2019</w:t>
      </w:r>
      <w:r w:rsidRPr="002951CF">
        <w:rPr>
          <w:rFonts w:ascii="Times New Roman" w:hAnsi="Times New Roman" w:cs="Times New Roman"/>
          <w:sz w:val="28"/>
          <w:szCs w:val="28"/>
        </w:rPr>
        <w:t xml:space="preserve"> № </w:t>
      </w:r>
      <w:r w:rsidR="000D1E84">
        <w:rPr>
          <w:rFonts w:ascii="Times New Roman" w:hAnsi="Times New Roman" w:cs="Times New Roman"/>
          <w:sz w:val="28"/>
          <w:szCs w:val="28"/>
        </w:rPr>
        <w:t>13</w:t>
      </w:r>
      <w:r w:rsidRPr="002951CF">
        <w:rPr>
          <w:rFonts w:ascii="Times New Roman" w:hAnsi="Times New Roman" w:cs="Times New Roman"/>
          <w:sz w:val="28"/>
          <w:szCs w:val="28"/>
        </w:rPr>
        <w:t xml:space="preserve"> (далее – Государственная программа), регионального проекта «Создание системы поддержки фермеров и развитие сельской кооперации», (далее – Региональный проект), </w:t>
      </w:r>
      <w:r w:rsidRPr="002951CF">
        <w:rPr>
          <w:rFonts w:ascii="Times New Roman" w:hAnsi="Times New Roman" w:cs="Times New Roman"/>
          <w:spacing w:val="-8"/>
          <w:sz w:val="28"/>
          <w:szCs w:val="28"/>
        </w:rPr>
        <w:t>заключили   настоящее   соглашение   (далее   -  Соглашение)  о нижеследующем.</w:t>
      </w:r>
    </w:p>
    <w:p w:rsidR="002951CF" w:rsidRPr="002951CF" w:rsidRDefault="002951CF" w:rsidP="002951CF">
      <w:pPr>
        <w:pStyle w:val="ConsPlusNonformat"/>
        <w:ind w:left="-284" w:right="-284"/>
        <w:jc w:val="both"/>
        <w:rPr>
          <w:rFonts w:ascii="Times New Roman" w:hAnsi="Times New Roman" w:cs="Times New Roman"/>
          <w:b/>
          <w:sz w:val="28"/>
          <w:szCs w:val="28"/>
        </w:rPr>
      </w:pPr>
      <w:r w:rsidRPr="002951CF">
        <w:rPr>
          <w:rFonts w:ascii="Times New Roman" w:hAnsi="Times New Roman" w:cs="Times New Roman"/>
          <w:sz w:val="28"/>
          <w:szCs w:val="28"/>
        </w:rPr>
        <w:t xml:space="preserve">                    </w:t>
      </w:r>
    </w:p>
    <w:p w:rsidR="002951CF" w:rsidRPr="002951CF" w:rsidRDefault="002951CF" w:rsidP="002951CF">
      <w:pPr>
        <w:pStyle w:val="ConsPlusNonformat"/>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t>I. Предмет Соглашения</w:t>
      </w:r>
    </w:p>
    <w:p w:rsidR="002951CF" w:rsidRPr="002951CF" w:rsidRDefault="002951CF" w:rsidP="002951CF">
      <w:pPr>
        <w:pStyle w:val="ConsPlusNonformat"/>
        <w:ind w:left="-284" w:right="-284"/>
        <w:jc w:val="both"/>
        <w:rPr>
          <w:rFonts w:ascii="Times New Roman" w:hAnsi="Times New Roman" w:cs="Times New Roman"/>
          <w:sz w:val="28"/>
          <w:szCs w:val="28"/>
        </w:rPr>
      </w:pP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1.1. </w:t>
      </w:r>
      <w:proofErr w:type="gramStart"/>
      <w:r w:rsidRPr="002951CF">
        <w:rPr>
          <w:rFonts w:ascii="Times New Roman" w:hAnsi="Times New Roman" w:cs="Times New Roman"/>
          <w:sz w:val="28"/>
          <w:szCs w:val="28"/>
        </w:rPr>
        <w:t>Предметом настоящего Соглашения является пр</w:t>
      </w:r>
      <w:r w:rsidR="004E07F3">
        <w:rPr>
          <w:rFonts w:ascii="Times New Roman" w:hAnsi="Times New Roman" w:cs="Times New Roman"/>
          <w:sz w:val="28"/>
          <w:szCs w:val="28"/>
        </w:rPr>
        <w:t>едоставление Получателю субсидии</w:t>
      </w:r>
      <w:r w:rsidRPr="002951CF">
        <w:rPr>
          <w:rFonts w:ascii="Times New Roman" w:hAnsi="Times New Roman" w:cs="Times New Roman"/>
          <w:sz w:val="28"/>
          <w:szCs w:val="28"/>
        </w:rPr>
        <w:t xml:space="preserve"> на </w:t>
      </w:r>
      <w:proofErr w:type="spellStart"/>
      <w:r w:rsidRPr="002951CF">
        <w:rPr>
          <w:rFonts w:ascii="Times New Roman" w:hAnsi="Times New Roman" w:cs="Times New Roman"/>
          <w:sz w:val="28"/>
          <w:szCs w:val="28"/>
        </w:rPr>
        <w:t>софинансирование</w:t>
      </w:r>
      <w:proofErr w:type="spellEnd"/>
      <w:r w:rsidRPr="002951CF">
        <w:rPr>
          <w:rFonts w:ascii="Times New Roman" w:hAnsi="Times New Roman" w:cs="Times New Roman"/>
          <w:sz w:val="28"/>
          <w:szCs w:val="28"/>
        </w:rPr>
        <w:t xml:space="preserve"> затрат, связанных с осуществлением текущей деятельности Центра компетенций (далее – Субсидия) </w:t>
      </w:r>
      <w:r w:rsidR="000D1E84" w:rsidRPr="002951CF">
        <w:rPr>
          <w:rFonts w:ascii="Times New Roman" w:hAnsi="Times New Roman" w:cs="Times New Roman"/>
          <w:sz w:val="28"/>
          <w:szCs w:val="28"/>
        </w:rPr>
        <w:t xml:space="preserve">из </w:t>
      </w:r>
      <w:r w:rsidR="000D1E84">
        <w:rPr>
          <w:rFonts w:ascii="Times New Roman" w:hAnsi="Times New Roman" w:cs="Times New Roman"/>
          <w:sz w:val="28"/>
          <w:szCs w:val="28"/>
        </w:rPr>
        <w:t>республиканского</w:t>
      </w:r>
      <w:r w:rsidR="000D1E84" w:rsidRPr="002951CF">
        <w:rPr>
          <w:rFonts w:ascii="Times New Roman" w:hAnsi="Times New Roman" w:cs="Times New Roman"/>
          <w:sz w:val="28"/>
          <w:szCs w:val="28"/>
        </w:rPr>
        <w:t xml:space="preserve"> бюджета </w:t>
      </w:r>
      <w:r w:rsidRPr="002951CF">
        <w:rPr>
          <w:rFonts w:ascii="Times New Roman" w:hAnsi="Times New Roman" w:cs="Times New Roman"/>
          <w:sz w:val="28"/>
          <w:szCs w:val="28"/>
        </w:rPr>
        <w:t>в 20</w:t>
      </w:r>
      <w:r w:rsidR="000D1E84">
        <w:rPr>
          <w:rFonts w:ascii="Times New Roman" w:hAnsi="Times New Roman" w:cs="Times New Roman"/>
          <w:sz w:val="28"/>
          <w:szCs w:val="28"/>
        </w:rPr>
        <w:t>20</w:t>
      </w:r>
      <w:r w:rsidRPr="002951CF">
        <w:rPr>
          <w:rFonts w:ascii="Times New Roman" w:hAnsi="Times New Roman" w:cs="Times New Roman"/>
          <w:sz w:val="28"/>
          <w:szCs w:val="28"/>
        </w:rPr>
        <w:t xml:space="preserve"> году, в целях финансового обеспечения расходов Получателя, связанных с реализацией мероприятий, указанных в плане расходов (приложение № </w:t>
      </w:r>
      <w:r w:rsidR="000D1E84">
        <w:rPr>
          <w:rFonts w:ascii="Times New Roman" w:hAnsi="Times New Roman" w:cs="Times New Roman"/>
          <w:sz w:val="28"/>
          <w:szCs w:val="28"/>
        </w:rPr>
        <w:t>3</w:t>
      </w:r>
      <w:r w:rsidRPr="002951CF">
        <w:rPr>
          <w:rFonts w:ascii="Times New Roman" w:hAnsi="Times New Roman" w:cs="Times New Roman"/>
          <w:sz w:val="28"/>
          <w:szCs w:val="28"/>
        </w:rPr>
        <w:t xml:space="preserve"> к </w:t>
      </w:r>
      <w:r w:rsidR="000D1E84">
        <w:rPr>
          <w:rFonts w:ascii="Times New Roman" w:hAnsi="Times New Roman" w:cs="Times New Roman"/>
          <w:sz w:val="28"/>
          <w:szCs w:val="28"/>
        </w:rPr>
        <w:t>Порядку</w:t>
      </w:r>
      <w:r w:rsidRPr="002951CF">
        <w:rPr>
          <w:rFonts w:ascii="Times New Roman" w:hAnsi="Times New Roman" w:cs="Times New Roman"/>
          <w:sz w:val="28"/>
          <w:szCs w:val="28"/>
        </w:rPr>
        <w:t>, являющееся его неотъемлемой частью), в целях достижения результатов Регионального проекта.</w:t>
      </w:r>
      <w:proofErr w:type="gramEnd"/>
    </w:p>
    <w:p w:rsidR="002951CF" w:rsidRPr="002951CF" w:rsidRDefault="002951CF" w:rsidP="002951CF">
      <w:pPr>
        <w:pStyle w:val="ConsPlusNonformat"/>
        <w:ind w:left="-284" w:right="-284" w:firstLine="567"/>
        <w:jc w:val="both"/>
        <w:rPr>
          <w:rFonts w:ascii="Times New Roman" w:hAnsi="Times New Roman" w:cs="Times New Roman"/>
          <w:sz w:val="28"/>
          <w:szCs w:val="28"/>
        </w:rPr>
      </w:pPr>
      <w:bookmarkStart w:id="15" w:name="P114"/>
      <w:bookmarkStart w:id="16" w:name="P119"/>
      <w:bookmarkEnd w:id="15"/>
      <w:bookmarkEnd w:id="16"/>
      <w:r w:rsidRPr="002951CF">
        <w:rPr>
          <w:rFonts w:ascii="Times New Roman" w:hAnsi="Times New Roman" w:cs="Times New Roman"/>
          <w:sz w:val="28"/>
          <w:szCs w:val="28"/>
        </w:rPr>
        <w:t xml:space="preserve">1.2.  </w:t>
      </w:r>
      <w:proofErr w:type="gramStart"/>
      <w:r w:rsidRPr="002951CF">
        <w:rPr>
          <w:rFonts w:ascii="Times New Roman" w:hAnsi="Times New Roman" w:cs="Times New Roman"/>
          <w:sz w:val="28"/>
          <w:szCs w:val="28"/>
        </w:rPr>
        <w:t xml:space="preserve">Субсидия имеет целевое назначение и не может быть использован на цели, не предусмотренные </w:t>
      </w:r>
      <w:hyperlink w:anchor="P87" w:history="1">
        <w:r w:rsidRPr="002951CF">
          <w:rPr>
            <w:rFonts w:ascii="Times New Roman" w:hAnsi="Times New Roman" w:cs="Times New Roman"/>
            <w:sz w:val="28"/>
            <w:szCs w:val="28"/>
          </w:rPr>
          <w:t>пунктом 1.1</w:t>
        </w:r>
      </w:hyperlink>
      <w:r w:rsidRPr="002951CF">
        <w:rPr>
          <w:rFonts w:ascii="Times New Roman" w:hAnsi="Times New Roman" w:cs="Times New Roman"/>
          <w:sz w:val="28"/>
          <w:szCs w:val="28"/>
        </w:rPr>
        <w:t xml:space="preserve"> настоящего Соглашения,  а также приказом Министерства сельского хозяйства Российской Федерации от 06 мая 2019 года №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w:t>
      </w:r>
      <w:proofErr w:type="gramEnd"/>
      <w:r w:rsidRPr="002951CF">
        <w:rPr>
          <w:rFonts w:ascii="Times New Roman" w:hAnsi="Times New Roman" w:cs="Times New Roman"/>
          <w:sz w:val="28"/>
          <w:szCs w:val="28"/>
        </w:rPr>
        <w:t>, утвержденными постановлением Правительства Российской Федерации от 20 апреля 2019 г. № 476, а также об установлении сроков их предоставления».</w:t>
      </w:r>
    </w:p>
    <w:p w:rsidR="002951CF" w:rsidRPr="002951CF" w:rsidRDefault="002951CF" w:rsidP="002951CF">
      <w:pPr>
        <w:pStyle w:val="ConsPlusNonformat"/>
        <w:ind w:left="-284" w:right="-284"/>
        <w:jc w:val="center"/>
        <w:rPr>
          <w:rFonts w:ascii="Times New Roman" w:hAnsi="Times New Roman" w:cs="Times New Roman"/>
          <w:b/>
          <w:sz w:val="28"/>
          <w:szCs w:val="28"/>
        </w:rPr>
      </w:pPr>
    </w:p>
    <w:p w:rsidR="002951CF" w:rsidRPr="002951CF" w:rsidRDefault="002951CF" w:rsidP="002951CF">
      <w:pPr>
        <w:pStyle w:val="ConsPlusNonformat"/>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t>II. Размер Субсидии</w:t>
      </w:r>
    </w:p>
    <w:p w:rsidR="002951CF" w:rsidRPr="002951CF" w:rsidRDefault="002951CF" w:rsidP="002951CF">
      <w:pPr>
        <w:pStyle w:val="ConsPlusNonformat"/>
        <w:ind w:left="-284" w:right="-284"/>
        <w:jc w:val="both"/>
        <w:rPr>
          <w:rFonts w:ascii="Times New Roman" w:hAnsi="Times New Roman" w:cs="Times New Roman"/>
          <w:sz w:val="28"/>
          <w:szCs w:val="28"/>
        </w:rPr>
      </w:pPr>
    </w:p>
    <w:p w:rsidR="002951CF" w:rsidRPr="002951CF" w:rsidRDefault="002951CF" w:rsidP="002951CF">
      <w:pPr>
        <w:pStyle w:val="ConsPlusNonformat"/>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2. </w:t>
      </w:r>
      <w:proofErr w:type="gramStart"/>
      <w:r w:rsidRPr="002951CF">
        <w:rPr>
          <w:rFonts w:ascii="Times New Roman" w:hAnsi="Times New Roman" w:cs="Times New Roman"/>
          <w:sz w:val="28"/>
          <w:szCs w:val="28"/>
        </w:rPr>
        <w:t xml:space="preserve">Размер Субсидии Получателю определяется Уполномоченным органом исходя из представленного центром плана расходов Получателя в пределах бюджетных ассигнований, предусмотренных Уполномоченному органу в соответствующем финансовом году законом </w:t>
      </w:r>
      <w:r w:rsidR="000D1E84">
        <w:rPr>
          <w:rFonts w:ascii="Times New Roman" w:hAnsi="Times New Roman" w:cs="Times New Roman"/>
          <w:sz w:val="28"/>
          <w:szCs w:val="28"/>
        </w:rPr>
        <w:t xml:space="preserve">Карачаево-Черкесской Республики </w:t>
      </w:r>
      <w:r w:rsidRPr="002951CF">
        <w:rPr>
          <w:rFonts w:ascii="Times New Roman" w:hAnsi="Times New Roman" w:cs="Times New Roman"/>
          <w:sz w:val="28"/>
          <w:szCs w:val="28"/>
        </w:rPr>
        <w:t xml:space="preserve">о </w:t>
      </w:r>
      <w:r w:rsidR="000D1E84">
        <w:rPr>
          <w:rFonts w:ascii="Times New Roman" w:hAnsi="Times New Roman" w:cs="Times New Roman"/>
          <w:sz w:val="28"/>
          <w:szCs w:val="28"/>
        </w:rPr>
        <w:t xml:space="preserve">республиканском </w:t>
      </w:r>
      <w:r w:rsidRPr="002951CF">
        <w:rPr>
          <w:rFonts w:ascii="Times New Roman" w:hAnsi="Times New Roman" w:cs="Times New Roman"/>
          <w:sz w:val="28"/>
          <w:szCs w:val="28"/>
        </w:rPr>
        <w:t xml:space="preserve">бюджете на соответствующий финансовый год и на плановый период и (или) сводной бюджетной росписью </w:t>
      </w:r>
      <w:r w:rsidR="000D1E84">
        <w:rPr>
          <w:rFonts w:ascii="Times New Roman" w:hAnsi="Times New Roman" w:cs="Times New Roman"/>
          <w:sz w:val="28"/>
          <w:szCs w:val="28"/>
        </w:rPr>
        <w:t xml:space="preserve">республиканского </w:t>
      </w:r>
      <w:r w:rsidRPr="002951CF">
        <w:rPr>
          <w:rFonts w:ascii="Times New Roman" w:hAnsi="Times New Roman" w:cs="Times New Roman"/>
          <w:sz w:val="28"/>
          <w:szCs w:val="28"/>
        </w:rPr>
        <w:t>бюджета, но не более 70 % затрат, связанных с осуществлением текущей деятельности Получателя.</w:t>
      </w:r>
      <w:proofErr w:type="gramEnd"/>
    </w:p>
    <w:p w:rsidR="002951CF" w:rsidRPr="002951CF" w:rsidRDefault="002951CF" w:rsidP="002951CF">
      <w:pPr>
        <w:pStyle w:val="ConsPlusNonformat"/>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Субсидия предоставляется в 20</w:t>
      </w:r>
      <w:r w:rsidR="000D1E84">
        <w:rPr>
          <w:rFonts w:ascii="Times New Roman" w:hAnsi="Times New Roman" w:cs="Times New Roman"/>
          <w:sz w:val="28"/>
          <w:szCs w:val="28"/>
        </w:rPr>
        <w:t>20</w:t>
      </w:r>
      <w:r w:rsidRPr="002951CF">
        <w:rPr>
          <w:rFonts w:ascii="Times New Roman" w:hAnsi="Times New Roman" w:cs="Times New Roman"/>
          <w:sz w:val="28"/>
          <w:szCs w:val="28"/>
        </w:rPr>
        <w:t xml:space="preserve"> году в соответствии с лимитами бюджетных обязательств, доведенными Уполномоченному органу по кодам классификации расходов бюджетов Российской Федерации (далее – коды БК) на цели, указанные разделе </w:t>
      </w:r>
      <w:r w:rsidRPr="002951CF">
        <w:rPr>
          <w:rFonts w:ascii="Times New Roman" w:hAnsi="Times New Roman" w:cs="Times New Roman"/>
          <w:sz w:val="28"/>
          <w:szCs w:val="28"/>
          <w:lang w:val="en-US"/>
        </w:rPr>
        <w:t>I</w:t>
      </w:r>
      <w:r w:rsidRPr="002951CF">
        <w:rPr>
          <w:rFonts w:ascii="Times New Roman" w:hAnsi="Times New Roman" w:cs="Times New Roman"/>
          <w:sz w:val="28"/>
          <w:szCs w:val="28"/>
        </w:rPr>
        <w:t xml:space="preserve"> настоящего Соглашения, в размере </w:t>
      </w:r>
      <w:r w:rsidRPr="002951CF">
        <w:rPr>
          <w:rFonts w:ascii="Times New Roman" w:hAnsi="Times New Roman" w:cs="Times New Roman"/>
          <w:sz w:val="28"/>
          <w:szCs w:val="28"/>
          <w:u w:val="single"/>
        </w:rPr>
        <w:t>_________ рубля</w:t>
      </w:r>
      <w:proofErr w:type="gramStart"/>
      <w:r w:rsidRPr="002951CF">
        <w:rPr>
          <w:rFonts w:ascii="Times New Roman" w:hAnsi="Times New Roman" w:cs="Times New Roman"/>
          <w:sz w:val="28"/>
          <w:szCs w:val="28"/>
          <w:u w:val="single"/>
        </w:rPr>
        <w:t xml:space="preserve"> (________________)</w:t>
      </w:r>
      <w:r w:rsidRPr="002951CF">
        <w:rPr>
          <w:rFonts w:ascii="Times New Roman" w:hAnsi="Times New Roman" w:cs="Times New Roman"/>
          <w:sz w:val="28"/>
          <w:szCs w:val="28"/>
        </w:rPr>
        <w:t xml:space="preserve">, </w:t>
      </w:r>
      <w:proofErr w:type="gramEnd"/>
      <w:r w:rsidRPr="002951CF">
        <w:rPr>
          <w:rFonts w:ascii="Times New Roman" w:hAnsi="Times New Roman" w:cs="Times New Roman"/>
          <w:sz w:val="28"/>
          <w:szCs w:val="28"/>
        </w:rPr>
        <w:t>код БК _____________________.</w:t>
      </w:r>
    </w:p>
    <w:p w:rsidR="002951CF" w:rsidRPr="002951CF" w:rsidRDefault="002951CF" w:rsidP="002951CF">
      <w:pPr>
        <w:pStyle w:val="ConsPlusNonformat"/>
        <w:ind w:left="-284" w:right="-284" w:firstLine="567"/>
        <w:jc w:val="both"/>
        <w:rPr>
          <w:rFonts w:ascii="Times New Roman" w:hAnsi="Times New Roman" w:cs="Times New Roman"/>
          <w:sz w:val="28"/>
          <w:szCs w:val="28"/>
        </w:rPr>
      </w:pPr>
    </w:p>
    <w:p w:rsidR="002951CF" w:rsidRPr="002951CF" w:rsidRDefault="002951CF" w:rsidP="002951CF">
      <w:pPr>
        <w:pStyle w:val="ConsPlusNormal"/>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lastRenderedPageBreak/>
        <w:t>III. Условия предоставления субсидии</w:t>
      </w:r>
    </w:p>
    <w:p w:rsidR="002951CF" w:rsidRPr="002951CF" w:rsidRDefault="002951CF" w:rsidP="002951CF">
      <w:pPr>
        <w:pStyle w:val="ConsPlusNormal"/>
        <w:ind w:left="-284" w:right="-284"/>
        <w:jc w:val="both"/>
        <w:rPr>
          <w:rFonts w:ascii="Times New Roman" w:hAnsi="Times New Roman" w:cs="Times New Roman"/>
          <w:sz w:val="28"/>
          <w:szCs w:val="28"/>
        </w:rPr>
      </w:pP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3.1. Субсидия предоставляется в соответствии с Правилами:</w:t>
      </w:r>
    </w:p>
    <w:p w:rsidR="002951CF" w:rsidRPr="002951CF" w:rsidRDefault="002951CF" w:rsidP="00591189">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3.1.1. при предоставлении Получателем в </w:t>
      </w:r>
      <w:r w:rsidR="000D1E84">
        <w:rPr>
          <w:rFonts w:ascii="Times New Roman" w:hAnsi="Times New Roman" w:cs="Times New Roman"/>
          <w:sz w:val="28"/>
          <w:szCs w:val="28"/>
        </w:rPr>
        <w:t>Уполномоченный орган</w:t>
      </w:r>
      <w:r w:rsidRPr="002951CF">
        <w:rPr>
          <w:rFonts w:ascii="Times New Roman" w:hAnsi="Times New Roman" w:cs="Times New Roman"/>
          <w:sz w:val="28"/>
          <w:szCs w:val="28"/>
        </w:rPr>
        <w:t>, следующих документов:</w:t>
      </w:r>
    </w:p>
    <w:p w:rsidR="000D1E84" w:rsidRPr="00E06E7A" w:rsidRDefault="002951CF" w:rsidP="00591189">
      <w:pPr>
        <w:pStyle w:val="ConsPlusNormal"/>
        <w:ind w:left="-284" w:right="-284" w:firstLine="710"/>
        <w:jc w:val="both"/>
        <w:rPr>
          <w:rFonts w:ascii="Times New Roman" w:hAnsi="Times New Roman" w:cs="Times New Roman"/>
          <w:sz w:val="28"/>
          <w:szCs w:val="28"/>
        </w:rPr>
      </w:pPr>
      <w:r w:rsidRPr="002951CF">
        <w:rPr>
          <w:rFonts w:ascii="Times New Roman" w:hAnsi="Times New Roman" w:cs="Times New Roman"/>
          <w:sz w:val="28"/>
          <w:szCs w:val="28"/>
        </w:rPr>
        <w:t>3.1.1.1.</w:t>
      </w:r>
      <w:r w:rsidR="000D1E84" w:rsidRPr="00E06E7A">
        <w:rPr>
          <w:rFonts w:ascii="Times New Roman" w:hAnsi="Times New Roman" w:cs="Times New Roman"/>
          <w:sz w:val="28"/>
          <w:szCs w:val="28"/>
        </w:rPr>
        <w:t xml:space="preserve"> заявление </w:t>
      </w:r>
      <w:r w:rsidR="000D1E84" w:rsidRPr="001F4917">
        <w:rPr>
          <w:rFonts w:ascii="Times New Roman" w:hAnsi="Times New Roman" w:cs="Times New Roman"/>
          <w:sz w:val="28"/>
          <w:szCs w:val="28"/>
        </w:rPr>
        <w:t>по форме, утверждаемой приложением 1 к Порядку</w:t>
      </w:r>
      <w:r w:rsidR="000D1E84" w:rsidRPr="00E06E7A">
        <w:rPr>
          <w:rFonts w:ascii="Times New Roman" w:hAnsi="Times New Roman" w:cs="Times New Roman"/>
          <w:sz w:val="28"/>
          <w:szCs w:val="28"/>
        </w:rPr>
        <w:t>;</w:t>
      </w:r>
    </w:p>
    <w:p w:rsidR="000D1E84" w:rsidRPr="00E06E7A" w:rsidRDefault="000D1E84" w:rsidP="00591189">
      <w:pPr>
        <w:pStyle w:val="ConsPlusNormal"/>
        <w:ind w:left="-284" w:right="-284" w:firstLine="710"/>
        <w:jc w:val="both"/>
        <w:rPr>
          <w:rFonts w:ascii="Times New Roman" w:hAnsi="Times New Roman" w:cs="Times New Roman"/>
          <w:sz w:val="28"/>
          <w:szCs w:val="28"/>
        </w:rPr>
      </w:pPr>
      <w:r w:rsidRPr="002951CF">
        <w:rPr>
          <w:rFonts w:ascii="Times New Roman" w:hAnsi="Times New Roman" w:cs="Times New Roman"/>
          <w:sz w:val="28"/>
          <w:szCs w:val="28"/>
        </w:rPr>
        <w:t>3.1.1.</w:t>
      </w:r>
      <w:r>
        <w:rPr>
          <w:rFonts w:ascii="Times New Roman" w:hAnsi="Times New Roman" w:cs="Times New Roman"/>
          <w:sz w:val="28"/>
          <w:szCs w:val="28"/>
        </w:rPr>
        <w:t>2</w:t>
      </w:r>
      <w:r w:rsidRPr="002951CF">
        <w:rPr>
          <w:rFonts w:ascii="Times New Roman" w:hAnsi="Times New Roman" w:cs="Times New Roman"/>
          <w:sz w:val="28"/>
          <w:szCs w:val="28"/>
        </w:rPr>
        <w:t>.</w:t>
      </w:r>
      <w:r>
        <w:rPr>
          <w:rFonts w:ascii="Times New Roman" w:hAnsi="Times New Roman" w:cs="Times New Roman"/>
          <w:sz w:val="28"/>
          <w:szCs w:val="28"/>
        </w:rPr>
        <w:t xml:space="preserve"> </w:t>
      </w:r>
      <w:r w:rsidRPr="00E06E7A">
        <w:rPr>
          <w:rFonts w:ascii="Times New Roman" w:hAnsi="Times New Roman" w:cs="Times New Roman"/>
          <w:sz w:val="28"/>
          <w:szCs w:val="28"/>
        </w:rPr>
        <w:t>справку-р</w:t>
      </w:r>
      <w:r w:rsidR="004E07F3">
        <w:rPr>
          <w:rFonts w:ascii="Times New Roman" w:hAnsi="Times New Roman" w:cs="Times New Roman"/>
          <w:sz w:val="28"/>
          <w:szCs w:val="28"/>
        </w:rPr>
        <w:t>асчет на предоставление субсидии</w:t>
      </w:r>
      <w:r w:rsidRPr="00E06E7A">
        <w:rPr>
          <w:rFonts w:ascii="Times New Roman" w:hAnsi="Times New Roman" w:cs="Times New Roman"/>
          <w:sz w:val="28"/>
          <w:szCs w:val="28"/>
        </w:rPr>
        <w:t xml:space="preserve"> по форме, утверждаемой </w:t>
      </w:r>
      <w:r w:rsidRPr="001F4917">
        <w:rPr>
          <w:rFonts w:ascii="Times New Roman" w:hAnsi="Times New Roman" w:cs="Times New Roman"/>
          <w:sz w:val="28"/>
          <w:szCs w:val="28"/>
        </w:rPr>
        <w:t xml:space="preserve">приложением </w:t>
      </w:r>
      <w:r>
        <w:rPr>
          <w:rFonts w:ascii="Times New Roman" w:hAnsi="Times New Roman" w:cs="Times New Roman"/>
          <w:sz w:val="28"/>
          <w:szCs w:val="28"/>
        </w:rPr>
        <w:t>2</w:t>
      </w:r>
      <w:r w:rsidRPr="001F4917">
        <w:rPr>
          <w:rFonts w:ascii="Times New Roman" w:hAnsi="Times New Roman" w:cs="Times New Roman"/>
          <w:sz w:val="28"/>
          <w:szCs w:val="28"/>
        </w:rPr>
        <w:t xml:space="preserve"> к Порядку</w:t>
      </w:r>
      <w:r w:rsidRPr="00E06E7A">
        <w:rPr>
          <w:rFonts w:ascii="Times New Roman" w:hAnsi="Times New Roman" w:cs="Times New Roman"/>
          <w:sz w:val="28"/>
          <w:szCs w:val="28"/>
        </w:rPr>
        <w:t>;</w:t>
      </w:r>
    </w:p>
    <w:p w:rsidR="000D1E84" w:rsidRPr="00E06E7A" w:rsidRDefault="000D1E84" w:rsidP="00591189">
      <w:pPr>
        <w:pStyle w:val="ConsPlusNormal"/>
        <w:ind w:left="-284" w:right="-284" w:firstLine="710"/>
        <w:jc w:val="both"/>
        <w:rPr>
          <w:rFonts w:ascii="Times New Roman" w:hAnsi="Times New Roman" w:cs="Times New Roman"/>
          <w:sz w:val="28"/>
          <w:szCs w:val="28"/>
        </w:rPr>
      </w:pPr>
      <w:r w:rsidRPr="002951CF">
        <w:rPr>
          <w:rFonts w:ascii="Times New Roman" w:hAnsi="Times New Roman" w:cs="Times New Roman"/>
          <w:sz w:val="28"/>
          <w:szCs w:val="28"/>
        </w:rPr>
        <w:t>3.1.1.</w:t>
      </w:r>
      <w:r>
        <w:rPr>
          <w:rFonts w:ascii="Times New Roman" w:hAnsi="Times New Roman" w:cs="Times New Roman"/>
          <w:sz w:val="28"/>
          <w:szCs w:val="28"/>
        </w:rPr>
        <w:t>3</w:t>
      </w:r>
      <w:r w:rsidRPr="002951CF">
        <w:rPr>
          <w:rFonts w:ascii="Times New Roman" w:hAnsi="Times New Roman" w:cs="Times New Roman"/>
          <w:sz w:val="28"/>
          <w:szCs w:val="28"/>
        </w:rPr>
        <w:t>.</w:t>
      </w:r>
      <w:r>
        <w:rPr>
          <w:rFonts w:ascii="Times New Roman" w:hAnsi="Times New Roman" w:cs="Times New Roman"/>
          <w:sz w:val="28"/>
          <w:szCs w:val="28"/>
        </w:rPr>
        <w:t xml:space="preserve"> </w:t>
      </w:r>
      <w:r w:rsidRPr="00E06E7A">
        <w:rPr>
          <w:rFonts w:ascii="Times New Roman" w:hAnsi="Times New Roman" w:cs="Times New Roman"/>
          <w:sz w:val="28"/>
          <w:szCs w:val="28"/>
        </w:rPr>
        <w:t>копию устава центра;</w:t>
      </w:r>
    </w:p>
    <w:p w:rsidR="000D1E84" w:rsidRPr="00E06E7A" w:rsidRDefault="000D1E84" w:rsidP="00591189">
      <w:pPr>
        <w:pStyle w:val="ConsPlusNormal"/>
        <w:ind w:left="-284" w:right="-284" w:firstLine="710"/>
        <w:jc w:val="both"/>
        <w:rPr>
          <w:rFonts w:ascii="Times New Roman" w:hAnsi="Times New Roman" w:cs="Times New Roman"/>
          <w:sz w:val="28"/>
          <w:szCs w:val="28"/>
        </w:rPr>
      </w:pPr>
      <w:r w:rsidRPr="002951CF">
        <w:rPr>
          <w:rFonts w:ascii="Times New Roman" w:hAnsi="Times New Roman" w:cs="Times New Roman"/>
          <w:sz w:val="28"/>
          <w:szCs w:val="28"/>
        </w:rPr>
        <w:t>3.1.1.</w:t>
      </w:r>
      <w:r>
        <w:rPr>
          <w:rFonts w:ascii="Times New Roman" w:hAnsi="Times New Roman" w:cs="Times New Roman"/>
          <w:sz w:val="28"/>
          <w:szCs w:val="28"/>
        </w:rPr>
        <w:t>4</w:t>
      </w:r>
      <w:r w:rsidRPr="002951CF">
        <w:rPr>
          <w:rFonts w:ascii="Times New Roman" w:hAnsi="Times New Roman" w:cs="Times New Roman"/>
          <w:sz w:val="28"/>
          <w:szCs w:val="28"/>
        </w:rPr>
        <w:t>.</w:t>
      </w:r>
      <w:r>
        <w:rPr>
          <w:rFonts w:ascii="Times New Roman" w:hAnsi="Times New Roman" w:cs="Times New Roman"/>
          <w:sz w:val="28"/>
          <w:szCs w:val="28"/>
        </w:rPr>
        <w:t xml:space="preserve"> </w:t>
      </w:r>
      <w:r w:rsidRPr="00E06E7A">
        <w:rPr>
          <w:rFonts w:ascii="Times New Roman" w:hAnsi="Times New Roman" w:cs="Times New Roman"/>
          <w:sz w:val="28"/>
          <w:szCs w:val="28"/>
        </w:rPr>
        <w:t>план расходов</w:t>
      </w:r>
      <w:r w:rsidRPr="001F4917">
        <w:rPr>
          <w:rFonts w:ascii="Times New Roman" w:hAnsi="Times New Roman" w:cs="Times New Roman"/>
          <w:sz w:val="28"/>
          <w:szCs w:val="28"/>
        </w:rPr>
        <w:t xml:space="preserve"> по форме</w:t>
      </w:r>
      <w:r>
        <w:rPr>
          <w:rFonts w:ascii="Times New Roman" w:hAnsi="Times New Roman" w:cs="Times New Roman"/>
          <w:sz w:val="28"/>
          <w:szCs w:val="28"/>
        </w:rPr>
        <w:t>, утверждаемой</w:t>
      </w:r>
      <w:r w:rsidRPr="001F4917">
        <w:rPr>
          <w:rFonts w:ascii="Times New Roman" w:hAnsi="Times New Roman" w:cs="Times New Roman"/>
          <w:sz w:val="28"/>
          <w:szCs w:val="28"/>
        </w:rPr>
        <w:t xml:space="preserve"> приложением </w:t>
      </w:r>
      <w:r>
        <w:rPr>
          <w:rFonts w:ascii="Times New Roman" w:hAnsi="Times New Roman" w:cs="Times New Roman"/>
          <w:sz w:val="28"/>
          <w:szCs w:val="28"/>
        </w:rPr>
        <w:t>3</w:t>
      </w:r>
      <w:r w:rsidRPr="001F4917">
        <w:rPr>
          <w:rFonts w:ascii="Times New Roman" w:hAnsi="Times New Roman" w:cs="Times New Roman"/>
          <w:sz w:val="28"/>
          <w:szCs w:val="28"/>
        </w:rPr>
        <w:t xml:space="preserve"> к Порядку</w:t>
      </w:r>
      <w:r w:rsidRPr="00E06E7A">
        <w:rPr>
          <w:rFonts w:ascii="Times New Roman" w:hAnsi="Times New Roman" w:cs="Times New Roman"/>
          <w:sz w:val="28"/>
          <w:szCs w:val="28"/>
        </w:rPr>
        <w:t>;</w:t>
      </w:r>
    </w:p>
    <w:p w:rsidR="000D1E84" w:rsidRPr="00E06E7A" w:rsidRDefault="000D1E84" w:rsidP="00591189">
      <w:pPr>
        <w:pStyle w:val="ConsPlusNormal"/>
        <w:ind w:left="-284" w:right="-284" w:firstLine="709"/>
        <w:jc w:val="both"/>
        <w:rPr>
          <w:rFonts w:ascii="Times New Roman" w:hAnsi="Times New Roman" w:cs="Times New Roman"/>
          <w:sz w:val="28"/>
          <w:szCs w:val="28"/>
        </w:rPr>
      </w:pPr>
      <w:r w:rsidRPr="002951CF">
        <w:rPr>
          <w:rFonts w:ascii="Times New Roman" w:hAnsi="Times New Roman" w:cs="Times New Roman"/>
          <w:sz w:val="28"/>
          <w:szCs w:val="28"/>
        </w:rPr>
        <w:t>3.1.1.</w:t>
      </w:r>
      <w:r>
        <w:rPr>
          <w:rFonts w:ascii="Times New Roman" w:hAnsi="Times New Roman" w:cs="Times New Roman"/>
          <w:sz w:val="28"/>
          <w:szCs w:val="28"/>
        </w:rPr>
        <w:t>5</w:t>
      </w:r>
      <w:r w:rsidRPr="002951CF">
        <w:rPr>
          <w:rFonts w:ascii="Times New Roman" w:hAnsi="Times New Roman" w:cs="Times New Roman"/>
          <w:sz w:val="28"/>
          <w:szCs w:val="28"/>
        </w:rPr>
        <w:t>.</w:t>
      </w:r>
      <w:r>
        <w:rPr>
          <w:rFonts w:ascii="Times New Roman" w:hAnsi="Times New Roman" w:cs="Times New Roman"/>
          <w:sz w:val="28"/>
          <w:szCs w:val="28"/>
        </w:rPr>
        <w:t xml:space="preserve"> </w:t>
      </w:r>
      <w:r w:rsidRPr="00E06E7A">
        <w:rPr>
          <w:rFonts w:ascii="Times New Roman" w:hAnsi="Times New Roman" w:cs="Times New Roman"/>
          <w:sz w:val="28"/>
          <w:szCs w:val="28"/>
        </w:rPr>
        <w:t xml:space="preserve">документы, необходимые для оценки соответствия центра положениям Стандарта деятельности центров компетенций в сфере сельскохозяйственной кооперации и поддержки фермеров, утвержденного проектным комитетом по национальному проекту </w:t>
      </w:r>
      <w:r>
        <w:rPr>
          <w:rFonts w:ascii="Times New Roman" w:hAnsi="Times New Roman" w:cs="Times New Roman"/>
          <w:sz w:val="28"/>
          <w:szCs w:val="28"/>
        </w:rPr>
        <w:t>«</w:t>
      </w:r>
      <w:r w:rsidRPr="00E06E7A">
        <w:rPr>
          <w:rFonts w:ascii="Times New Roman" w:hAnsi="Times New Roman" w:cs="Times New Roman"/>
          <w:sz w:val="28"/>
          <w:szCs w:val="28"/>
        </w:rPr>
        <w:t>Малый бизнес и поддержка индивидуальной предпринимательской инициативы</w:t>
      </w:r>
      <w:r>
        <w:rPr>
          <w:rFonts w:ascii="Times New Roman" w:hAnsi="Times New Roman" w:cs="Times New Roman"/>
          <w:sz w:val="28"/>
          <w:szCs w:val="28"/>
        </w:rPr>
        <w:t>»</w:t>
      </w:r>
      <w:r w:rsidRPr="00E06E7A">
        <w:rPr>
          <w:rFonts w:ascii="Times New Roman" w:hAnsi="Times New Roman" w:cs="Times New Roman"/>
          <w:sz w:val="28"/>
          <w:szCs w:val="28"/>
        </w:rPr>
        <w:t xml:space="preserve"> (протокол от 21 марта 2019 года </w:t>
      </w:r>
      <w:r>
        <w:rPr>
          <w:rFonts w:ascii="Times New Roman" w:hAnsi="Times New Roman" w:cs="Times New Roman"/>
          <w:sz w:val="28"/>
          <w:szCs w:val="28"/>
        </w:rPr>
        <w:t>№</w:t>
      </w:r>
      <w:r w:rsidRPr="00E06E7A">
        <w:rPr>
          <w:rFonts w:ascii="Times New Roman" w:hAnsi="Times New Roman" w:cs="Times New Roman"/>
          <w:sz w:val="28"/>
          <w:szCs w:val="28"/>
        </w:rPr>
        <w:t xml:space="preserve"> 1) (далее - стандарт):</w:t>
      </w:r>
    </w:p>
    <w:p w:rsidR="000D1E84" w:rsidRPr="00E06E7A" w:rsidRDefault="000D1E84" w:rsidP="000D1E84">
      <w:pPr>
        <w:pStyle w:val="ConsPlusNormal"/>
        <w:ind w:left="-284" w:right="-284" w:firstLine="709"/>
        <w:jc w:val="both"/>
        <w:rPr>
          <w:rFonts w:ascii="Times New Roman" w:hAnsi="Times New Roman" w:cs="Times New Roman"/>
          <w:sz w:val="28"/>
          <w:szCs w:val="28"/>
        </w:rPr>
      </w:pPr>
      <w:r w:rsidRPr="001F4917">
        <w:rPr>
          <w:rFonts w:ascii="Times New Roman" w:hAnsi="Times New Roman" w:cs="Times New Roman"/>
          <w:sz w:val="28"/>
          <w:szCs w:val="28"/>
        </w:rPr>
        <w:t xml:space="preserve">- копию программы деятельности центра на срок не менее 5 лет, размещенной на официальном сайте (странице) центра и официальном сайте Министерства, соответствующей целям и задачам регионального проекта, государственной </w:t>
      </w:r>
      <w:hyperlink r:id="rId11" w:history="1">
        <w:r w:rsidRPr="001F4917">
          <w:rPr>
            <w:rFonts w:ascii="Times New Roman" w:hAnsi="Times New Roman" w:cs="Times New Roman"/>
            <w:sz w:val="28"/>
            <w:szCs w:val="28"/>
          </w:rPr>
          <w:t>программы</w:t>
        </w:r>
      </w:hyperlink>
      <w:r w:rsidRPr="001F4917">
        <w:rPr>
          <w:rFonts w:ascii="Times New Roman" w:hAnsi="Times New Roman" w:cs="Times New Roman"/>
          <w:sz w:val="28"/>
          <w:szCs w:val="28"/>
        </w:rPr>
        <w:t xml:space="preserve"> Карачаево-Черкесской Республики «Развитие сельского хозяйства», утвержденной постановлением Правительства Карачаево-Черкесской Республики 22.01.2019 № 13</w:t>
      </w:r>
      <w:r w:rsidRPr="00E06E7A">
        <w:rPr>
          <w:rFonts w:ascii="Times New Roman" w:hAnsi="Times New Roman" w:cs="Times New Roman"/>
          <w:color w:val="FF0000"/>
          <w:sz w:val="28"/>
          <w:szCs w:val="28"/>
        </w:rPr>
        <w:t xml:space="preserve"> </w:t>
      </w:r>
      <w:r w:rsidRPr="00E06E7A">
        <w:rPr>
          <w:rFonts w:ascii="Times New Roman" w:hAnsi="Times New Roman" w:cs="Times New Roman"/>
          <w:sz w:val="28"/>
          <w:szCs w:val="28"/>
        </w:rPr>
        <w:t>(согласованной с Министерством и Министерством сельского хозяйства Российской Федерации);</w:t>
      </w:r>
    </w:p>
    <w:p w:rsidR="000D1E84" w:rsidRPr="00E06E7A" w:rsidRDefault="000D1E84" w:rsidP="000D1E84">
      <w:pPr>
        <w:pStyle w:val="ConsPlusNormal"/>
        <w:ind w:left="-284" w:right="-284" w:firstLine="709"/>
        <w:jc w:val="both"/>
        <w:rPr>
          <w:rFonts w:ascii="Times New Roman" w:hAnsi="Times New Roman" w:cs="Times New Roman"/>
          <w:sz w:val="28"/>
          <w:szCs w:val="28"/>
        </w:rPr>
      </w:pPr>
      <w:r w:rsidRPr="00E06E7A">
        <w:rPr>
          <w:rFonts w:ascii="Times New Roman" w:hAnsi="Times New Roman" w:cs="Times New Roman"/>
          <w:sz w:val="28"/>
          <w:szCs w:val="28"/>
        </w:rPr>
        <w:t xml:space="preserve">- копию положения о центре, согласованного с </w:t>
      </w:r>
      <w:r>
        <w:rPr>
          <w:rFonts w:ascii="Times New Roman" w:hAnsi="Times New Roman" w:cs="Times New Roman"/>
          <w:sz w:val="28"/>
          <w:szCs w:val="28"/>
        </w:rPr>
        <w:t xml:space="preserve">Министерством экономического развития Карачаево-Черкесской Республики, </w:t>
      </w:r>
      <w:r w:rsidRPr="00E06E7A">
        <w:rPr>
          <w:rFonts w:ascii="Times New Roman" w:hAnsi="Times New Roman" w:cs="Times New Roman"/>
          <w:sz w:val="28"/>
          <w:szCs w:val="28"/>
        </w:rPr>
        <w:t>Министерством и соответствующего требованиям стандарта;</w:t>
      </w:r>
    </w:p>
    <w:p w:rsidR="000D1E84" w:rsidRPr="00E06E7A" w:rsidRDefault="000D1E84" w:rsidP="000D1E84">
      <w:pPr>
        <w:pStyle w:val="ConsPlusNormal"/>
        <w:ind w:left="-284" w:right="-284" w:firstLine="709"/>
        <w:jc w:val="both"/>
        <w:rPr>
          <w:rFonts w:ascii="Times New Roman" w:hAnsi="Times New Roman" w:cs="Times New Roman"/>
          <w:sz w:val="28"/>
          <w:szCs w:val="28"/>
        </w:rPr>
      </w:pPr>
      <w:r w:rsidRPr="00E06E7A">
        <w:rPr>
          <w:rFonts w:ascii="Times New Roman" w:hAnsi="Times New Roman" w:cs="Times New Roman"/>
          <w:sz w:val="28"/>
          <w:szCs w:val="28"/>
        </w:rPr>
        <w:t xml:space="preserve">- копию штатного расписания </w:t>
      </w:r>
      <w:r w:rsidRPr="00D56A57">
        <w:rPr>
          <w:rFonts w:ascii="Times New Roman" w:hAnsi="Times New Roman" w:cs="Times New Roman"/>
          <w:sz w:val="28"/>
          <w:szCs w:val="28"/>
        </w:rPr>
        <w:t>автономного учреждения Карачаево-Черкесской Республики «Це</w:t>
      </w:r>
      <w:r w:rsidRPr="00E06E7A">
        <w:rPr>
          <w:rFonts w:ascii="Times New Roman" w:hAnsi="Times New Roman" w:cs="Times New Roman"/>
          <w:sz w:val="28"/>
          <w:szCs w:val="28"/>
        </w:rPr>
        <w:t>нтр поддержки предпринимательства Карачаево-Черкесской Республики»;</w:t>
      </w:r>
    </w:p>
    <w:p w:rsidR="000D1E84" w:rsidRPr="00E06E7A" w:rsidRDefault="000D1E84" w:rsidP="000D1E84">
      <w:pPr>
        <w:pStyle w:val="ConsPlusNormal"/>
        <w:ind w:left="-284" w:right="-284" w:firstLine="709"/>
        <w:jc w:val="both"/>
        <w:rPr>
          <w:rFonts w:ascii="Times New Roman" w:hAnsi="Times New Roman" w:cs="Times New Roman"/>
          <w:sz w:val="28"/>
          <w:szCs w:val="28"/>
        </w:rPr>
      </w:pPr>
      <w:r w:rsidRPr="00E06E7A">
        <w:rPr>
          <w:rFonts w:ascii="Times New Roman" w:hAnsi="Times New Roman" w:cs="Times New Roman"/>
          <w:sz w:val="28"/>
          <w:szCs w:val="28"/>
        </w:rPr>
        <w:t xml:space="preserve">- копии правоустанавливающих и (или) </w:t>
      </w:r>
      <w:proofErr w:type="spellStart"/>
      <w:r w:rsidRPr="00E06E7A">
        <w:rPr>
          <w:rFonts w:ascii="Times New Roman" w:hAnsi="Times New Roman" w:cs="Times New Roman"/>
          <w:sz w:val="28"/>
          <w:szCs w:val="28"/>
        </w:rPr>
        <w:t>правоподтверждающих</w:t>
      </w:r>
      <w:proofErr w:type="spellEnd"/>
      <w:r w:rsidRPr="00E06E7A">
        <w:rPr>
          <w:rFonts w:ascii="Times New Roman" w:hAnsi="Times New Roman" w:cs="Times New Roman"/>
          <w:sz w:val="28"/>
          <w:szCs w:val="28"/>
        </w:rPr>
        <w:t xml:space="preserve"> документов на помещения, предназначенные для осуществления центром своей деятельности;</w:t>
      </w:r>
    </w:p>
    <w:p w:rsidR="000D1E84" w:rsidRPr="00E06E7A" w:rsidRDefault="000D1E84" w:rsidP="000D1E84">
      <w:pPr>
        <w:pStyle w:val="ConsPlusNormal"/>
        <w:ind w:left="-284" w:right="-284" w:firstLine="709"/>
        <w:jc w:val="both"/>
        <w:rPr>
          <w:rFonts w:ascii="Times New Roman" w:hAnsi="Times New Roman" w:cs="Times New Roman"/>
          <w:sz w:val="28"/>
          <w:szCs w:val="28"/>
        </w:rPr>
      </w:pPr>
      <w:proofErr w:type="gramStart"/>
      <w:r w:rsidRPr="002951CF">
        <w:rPr>
          <w:rFonts w:ascii="Times New Roman" w:hAnsi="Times New Roman" w:cs="Times New Roman"/>
          <w:sz w:val="28"/>
          <w:szCs w:val="28"/>
        </w:rPr>
        <w:t>3.1.1.</w:t>
      </w:r>
      <w:r>
        <w:rPr>
          <w:rFonts w:ascii="Times New Roman" w:hAnsi="Times New Roman" w:cs="Times New Roman"/>
          <w:sz w:val="28"/>
          <w:szCs w:val="28"/>
        </w:rPr>
        <w:t>6</w:t>
      </w:r>
      <w:r w:rsidRPr="002951CF">
        <w:rPr>
          <w:rFonts w:ascii="Times New Roman" w:hAnsi="Times New Roman" w:cs="Times New Roman"/>
          <w:sz w:val="28"/>
          <w:szCs w:val="28"/>
        </w:rPr>
        <w:t>.</w:t>
      </w:r>
      <w:r w:rsidRPr="00E06E7A">
        <w:rPr>
          <w:rFonts w:ascii="Times New Roman" w:hAnsi="Times New Roman" w:cs="Times New Roman"/>
          <w:sz w:val="28"/>
          <w:szCs w:val="28"/>
        </w:rPr>
        <w:t xml:space="preserve"> соглашение о предоставлении субсидии, заполненное в части, касающейся центра,</w:t>
      </w:r>
      <w:r>
        <w:rPr>
          <w:rFonts w:ascii="Times New Roman" w:hAnsi="Times New Roman" w:cs="Times New Roman"/>
          <w:sz w:val="28"/>
          <w:szCs w:val="28"/>
        </w:rPr>
        <w:t xml:space="preserve"> </w:t>
      </w:r>
      <w:r w:rsidRPr="00E06E7A">
        <w:rPr>
          <w:rFonts w:ascii="Times New Roman" w:hAnsi="Times New Roman" w:cs="Times New Roman"/>
          <w:sz w:val="28"/>
          <w:szCs w:val="28"/>
        </w:rPr>
        <w:t>в соответствии с типовой формой</w:t>
      </w:r>
      <w:r>
        <w:rPr>
          <w:rFonts w:ascii="Times New Roman" w:hAnsi="Times New Roman" w:cs="Times New Roman"/>
          <w:sz w:val="28"/>
          <w:szCs w:val="28"/>
        </w:rPr>
        <w:t xml:space="preserve"> </w:t>
      </w:r>
      <w:r w:rsidRPr="001F4917">
        <w:rPr>
          <w:rFonts w:ascii="Times New Roman" w:hAnsi="Times New Roman" w:cs="Times New Roman"/>
          <w:sz w:val="28"/>
          <w:szCs w:val="28"/>
        </w:rPr>
        <w:t xml:space="preserve">утверждаемой приложением </w:t>
      </w:r>
      <w:r>
        <w:rPr>
          <w:rFonts w:ascii="Times New Roman" w:hAnsi="Times New Roman" w:cs="Times New Roman"/>
          <w:sz w:val="28"/>
          <w:szCs w:val="28"/>
        </w:rPr>
        <w:t>4</w:t>
      </w:r>
      <w:r w:rsidRPr="001F4917">
        <w:rPr>
          <w:rFonts w:ascii="Times New Roman" w:hAnsi="Times New Roman" w:cs="Times New Roman"/>
          <w:sz w:val="28"/>
          <w:szCs w:val="28"/>
        </w:rPr>
        <w:t xml:space="preserve"> к настоящему Порядку</w:t>
      </w:r>
      <w:r w:rsidRPr="00E06E7A">
        <w:rPr>
          <w:rFonts w:ascii="Times New Roman" w:hAnsi="Times New Roman" w:cs="Times New Roman"/>
          <w:sz w:val="28"/>
          <w:szCs w:val="28"/>
        </w:rPr>
        <w:t xml:space="preserve">, в </w:t>
      </w:r>
      <w:r>
        <w:rPr>
          <w:rFonts w:ascii="Times New Roman" w:hAnsi="Times New Roman" w:cs="Times New Roman"/>
          <w:sz w:val="28"/>
          <w:szCs w:val="28"/>
        </w:rPr>
        <w:t>трех</w:t>
      </w:r>
      <w:r w:rsidRPr="00E06E7A">
        <w:rPr>
          <w:rFonts w:ascii="Times New Roman" w:hAnsi="Times New Roman" w:cs="Times New Roman"/>
          <w:sz w:val="28"/>
          <w:szCs w:val="28"/>
        </w:rPr>
        <w:t xml:space="preserve"> экземплярах, подписанное </w:t>
      </w:r>
      <w:r>
        <w:rPr>
          <w:rFonts w:ascii="Times New Roman" w:hAnsi="Times New Roman" w:cs="Times New Roman"/>
          <w:sz w:val="28"/>
          <w:szCs w:val="28"/>
        </w:rPr>
        <w:t xml:space="preserve">Министром экономического развития Карачаево-Черкесской Республики </w:t>
      </w:r>
      <w:r w:rsidRPr="00E06E7A">
        <w:rPr>
          <w:rFonts w:ascii="Times New Roman" w:hAnsi="Times New Roman" w:cs="Times New Roman"/>
          <w:sz w:val="28"/>
          <w:szCs w:val="28"/>
        </w:rPr>
        <w:t>(иным уполномоченным лицом)</w:t>
      </w:r>
      <w:r>
        <w:rPr>
          <w:rFonts w:ascii="Times New Roman" w:hAnsi="Times New Roman" w:cs="Times New Roman"/>
          <w:sz w:val="28"/>
          <w:szCs w:val="28"/>
        </w:rPr>
        <w:t xml:space="preserve">, </w:t>
      </w:r>
      <w:r w:rsidRPr="00D56A57">
        <w:rPr>
          <w:rFonts w:ascii="Times New Roman" w:hAnsi="Times New Roman" w:cs="Times New Roman"/>
          <w:sz w:val="28"/>
          <w:szCs w:val="28"/>
        </w:rPr>
        <w:t>руководителем автономного учреждения Карачаево-Черкесской Республики «Це</w:t>
      </w:r>
      <w:r w:rsidRPr="00E06E7A">
        <w:rPr>
          <w:rFonts w:ascii="Times New Roman" w:hAnsi="Times New Roman" w:cs="Times New Roman"/>
          <w:sz w:val="28"/>
          <w:szCs w:val="28"/>
        </w:rPr>
        <w:t>нтр поддержки предпринимательства Карачаево-Черкесской Республики»</w:t>
      </w:r>
      <w:r w:rsidRPr="00B408ED">
        <w:rPr>
          <w:rFonts w:ascii="Times New Roman" w:hAnsi="Times New Roman" w:cs="Times New Roman"/>
          <w:color w:val="FF0000"/>
          <w:sz w:val="28"/>
          <w:szCs w:val="28"/>
        </w:rPr>
        <w:t xml:space="preserve"> </w:t>
      </w:r>
      <w:r w:rsidRPr="00E06E7A">
        <w:rPr>
          <w:rFonts w:ascii="Times New Roman" w:hAnsi="Times New Roman" w:cs="Times New Roman"/>
          <w:sz w:val="28"/>
          <w:szCs w:val="28"/>
        </w:rPr>
        <w:t>(иным уполномоченным лицом) и заверенное печат</w:t>
      </w:r>
      <w:r>
        <w:rPr>
          <w:rFonts w:ascii="Times New Roman" w:hAnsi="Times New Roman" w:cs="Times New Roman"/>
          <w:sz w:val="28"/>
          <w:szCs w:val="28"/>
        </w:rPr>
        <w:t>ями Министерства экономического развития Карачаево-Черкесской Республики,</w:t>
      </w:r>
      <w:r w:rsidRPr="00E06E7A">
        <w:rPr>
          <w:rFonts w:ascii="Times New Roman" w:hAnsi="Times New Roman" w:cs="Times New Roman"/>
          <w:sz w:val="28"/>
          <w:szCs w:val="28"/>
        </w:rPr>
        <w:t xml:space="preserve"> </w:t>
      </w:r>
      <w:r w:rsidRPr="00D56A57">
        <w:rPr>
          <w:rFonts w:ascii="Times New Roman" w:hAnsi="Times New Roman" w:cs="Times New Roman"/>
          <w:sz w:val="28"/>
          <w:szCs w:val="28"/>
        </w:rPr>
        <w:t>автономного учреждения Карачаево-Черкесской Республики «Це</w:t>
      </w:r>
      <w:r w:rsidRPr="00E06E7A">
        <w:rPr>
          <w:rFonts w:ascii="Times New Roman" w:hAnsi="Times New Roman" w:cs="Times New Roman"/>
          <w:sz w:val="28"/>
          <w:szCs w:val="28"/>
        </w:rPr>
        <w:t>нтр поддержки</w:t>
      </w:r>
      <w:proofErr w:type="gramEnd"/>
      <w:r w:rsidRPr="00E06E7A">
        <w:rPr>
          <w:rFonts w:ascii="Times New Roman" w:hAnsi="Times New Roman" w:cs="Times New Roman"/>
          <w:sz w:val="28"/>
          <w:szCs w:val="28"/>
        </w:rPr>
        <w:t xml:space="preserve"> предпринимательства Карачаево-Черкесской Республики».</w:t>
      </w:r>
    </w:p>
    <w:p w:rsidR="002951CF" w:rsidRPr="002951CF" w:rsidRDefault="002951CF" w:rsidP="000D1E84">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3.1.1.7. Реквизиты расчетного счета Получателя.</w:t>
      </w: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3.1.2. </w:t>
      </w:r>
      <w:r w:rsidR="00591189">
        <w:rPr>
          <w:rFonts w:ascii="Times New Roman" w:hAnsi="Times New Roman" w:cs="Times New Roman"/>
          <w:sz w:val="28"/>
          <w:szCs w:val="28"/>
        </w:rPr>
        <w:t>П</w:t>
      </w:r>
      <w:r w:rsidRPr="002951CF">
        <w:rPr>
          <w:rFonts w:ascii="Times New Roman" w:hAnsi="Times New Roman" w:cs="Times New Roman"/>
          <w:sz w:val="28"/>
          <w:szCs w:val="28"/>
        </w:rPr>
        <w:t>ри соответствии требованиям на первое число месяца, предшествующего месяцу подачи заявления на получение Субсидии:</w:t>
      </w: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3.1.2.1. </w:t>
      </w:r>
      <w:proofErr w:type="gramStart"/>
      <w:r w:rsidRPr="002951CF">
        <w:rPr>
          <w:rFonts w:ascii="Times New Roman" w:hAnsi="Times New Roman" w:cs="Times New Roman"/>
          <w:sz w:val="28"/>
          <w:szCs w:val="28"/>
        </w:rPr>
        <w:t>отсутствии</w:t>
      </w:r>
      <w:proofErr w:type="gramEnd"/>
      <w:r w:rsidRPr="002951CF">
        <w:rPr>
          <w:rFonts w:ascii="Times New Roman" w:hAnsi="Times New Roman" w:cs="Times New Roman"/>
          <w:sz w:val="28"/>
          <w:szCs w:val="28"/>
        </w:rPr>
        <w:t xml:space="preserve"> неисполненной обязанности по уплате налогов, сборов, </w:t>
      </w:r>
      <w:r w:rsidRPr="002951CF">
        <w:rPr>
          <w:rFonts w:ascii="Times New Roman" w:hAnsi="Times New Roman" w:cs="Times New Roman"/>
          <w:sz w:val="28"/>
          <w:szCs w:val="28"/>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3.1.2.2. </w:t>
      </w:r>
      <w:proofErr w:type="gramStart"/>
      <w:r w:rsidRPr="002951CF">
        <w:rPr>
          <w:rFonts w:ascii="Times New Roman" w:hAnsi="Times New Roman" w:cs="Times New Roman"/>
          <w:sz w:val="28"/>
          <w:szCs w:val="28"/>
        </w:rPr>
        <w:t>отсутствии</w:t>
      </w:r>
      <w:proofErr w:type="gramEnd"/>
      <w:r w:rsidRPr="002951CF">
        <w:rPr>
          <w:rFonts w:ascii="Times New Roman" w:hAnsi="Times New Roman" w:cs="Times New Roman"/>
          <w:sz w:val="28"/>
          <w:szCs w:val="28"/>
        </w:rPr>
        <w:t xml:space="preserve"> просроченной задолженности по возврату в </w:t>
      </w:r>
      <w:r w:rsidR="00D4225D">
        <w:rPr>
          <w:rFonts w:ascii="Times New Roman" w:hAnsi="Times New Roman" w:cs="Times New Roman"/>
          <w:sz w:val="28"/>
          <w:szCs w:val="28"/>
        </w:rPr>
        <w:t>республиканский</w:t>
      </w:r>
      <w:r w:rsidRPr="002951CF">
        <w:rPr>
          <w:rFonts w:ascii="Times New Roman" w:hAnsi="Times New Roman" w:cs="Times New Roman"/>
          <w:sz w:val="28"/>
          <w:szCs w:val="28"/>
        </w:rPr>
        <w:t xml:space="preserve"> бюджет субсидий, бюджетных инвестиций и иной просроченной задолженности перед </w:t>
      </w:r>
      <w:r w:rsidR="00D4225D">
        <w:rPr>
          <w:rFonts w:ascii="Times New Roman" w:hAnsi="Times New Roman" w:cs="Times New Roman"/>
          <w:sz w:val="28"/>
          <w:szCs w:val="28"/>
        </w:rPr>
        <w:t>республиканским</w:t>
      </w:r>
      <w:r w:rsidRPr="002951CF">
        <w:rPr>
          <w:rFonts w:ascii="Times New Roman" w:hAnsi="Times New Roman" w:cs="Times New Roman"/>
          <w:sz w:val="28"/>
          <w:szCs w:val="28"/>
        </w:rPr>
        <w:t xml:space="preserve"> бюджетом;</w:t>
      </w: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3.1.2.3. получатель не должен находиться в процессе реорганизации, ликвидации, банкротства;</w:t>
      </w:r>
    </w:p>
    <w:p w:rsidR="002951CF" w:rsidRPr="002951CF" w:rsidRDefault="002951CF" w:rsidP="002951CF">
      <w:pPr>
        <w:pStyle w:val="ConsPlusNormal"/>
        <w:ind w:left="-284" w:right="-284" w:firstLine="567"/>
        <w:jc w:val="both"/>
        <w:rPr>
          <w:rFonts w:ascii="Times New Roman" w:hAnsi="Times New Roman" w:cs="Times New Roman"/>
          <w:sz w:val="28"/>
          <w:szCs w:val="28"/>
        </w:rPr>
      </w:pPr>
      <w:proofErr w:type="gramStart"/>
      <w:r w:rsidRPr="002951CF">
        <w:rPr>
          <w:rFonts w:ascii="Times New Roman" w:hAnsi="Times New Roman" w:cs="Times New Roman"/>
          <w:sz w:val="28"/>
          <w:szCs w:val="28"/>
        </w:rPr>
        <w:t xml:space="preserve">3.1.2.4. обеспечении уровня средней заработной платы работников Получателя не ниже 80 процентов от уровня средней заработной платы в </w:t>
      </w:r>
      <w:r w:rsidR="000D1E84">
        <w:rPr>
          <w:rFonts w:ascii="Times New Roman" w:hAnsi="Times New Roman" w:cs="Times New Roman"/>
          <w:sz w:val="28"/>
          <w:szCs w:val="28"/>
        </w:rPr>
        <w:t>Карачаево-Черкесской Республике</w:t>
      </w:r>
      <w:r w:rsidRPr="002951CF">
        <w:rPr>
          <w:rFonts w:ascii="Times New Roman" w:hAnsi="Times New Roman" w:cs="Times New Roman"/>
          <w:sz w:val="28"/>
          <w:szCs w:val="28"/>
        </w:rPr>
        <w:t xml:space="preserve">, рассчитываемой на основании данных Территориального органа Федеральной службы государственной статистики по </w:t>
      </w:r>
      <w:r w:rsidR="000D1E84">
        <w:rPr>
          <w:rFonts w:ascii="Times New Roman" w:hAnsi="Times New Roman" w:cs="Times New Roman"/>
          <w:sz w:val="28"/>
          <w:szCs w:val="28"/>
        </w:rPr>
        <w:t xml:space="preserve">Карачаево-Черкесской Республике </w:t>
      </w:r>
      <w:r w:rsidRPr="002951CF">
        <w:rPr>
          <w:rFonts w:ascii="Times New Roman" w:hAnsi="Times New Roman" w:cs="Times New Roman"/>
          <w:sz w:val="28"/>
          <w:szCs w:val="28"/>
        </w:rPr>
        <w:t>по состоянию на 01 декабря отчетного финансового года, формируемых в соответствии с позицией 1.30.1 Федерального плана статистических работ, утвержденного распоряжением Правительства Российской Федерации от 06 мая 2008</w:t>
      </w:r>
      <w:proofErr w:type="gramEnd"/>
      <w:r w:rsidRPr="002951CF">
        <w:rPr>
          <w:rFonts w:ascii="Times New Roman" w:hAnsi="Times New Roman" w:cs="Times New Roman"/>
          <w:sz w:val="28"/>
          <w:szCs w:val="28"/>
        </w:rPr>
        <w:t xml:space="preserve"> года № 671-р;</w:t>
      </w: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3.1.2.5. </w:t>
      </w:r>
      <w:proofErr w:type="gramStart"/>
      <w:r w:rsidRPr="002951CF">
        <w:rPr>
          <w:rFonts w:ascii="Times New Roman" w:hAnsi="Times New Roman" w:cs="Times New Roman"/>
          <w:sz w:val="28"/>
          <w:szCs w:val="28"/>
        </w:rPr>
        <w:t>соответствии</w:t>
      </w:r>
      <w:proofErr w:type="gramEnd"/>
      <w:r w:rsidRPr="002951CF">
        <w:rPr>
          <w:rFonts w:ascii="Times New Roman" w:hAnsi="Times New Roman" w:cs="Times New Roman"/>
          <w:sz w:val="28"/>
          <w:szCs w:val="28"/>
        </w:rPr>
        <w:t xml:space="preserve"> Стандарту.</w:t>
      </w: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3.1.3. </w:t>
      </w:r>
      <w:proofErr w:type="gramStart"/>
      <w:r w:rsidR="00591189" w:rsidRPr="002951CF">
        <w:rPr>
          <w:rFonts w:ascii="Times New Roman" w:hAnsi="Times New Roman" w:cs="Times New Roman"/>
          <w:sz w:val="28"/>
          <w:szCs w:val="28"/>
        </w:rPr>
        <w:t xml:space="preserve">При </w:t>
      </w:r>
      <w:r w:rsidRPr="002951CF">
        <w:rPr>
          <w:rFonts w:ascii="Times New Roman" w:hAnsi="Times New Roman" w:cs="Times New Roman"/>
          <w:sz w:val="28"/>
          <w:szCs w:val="28"/>
        </w:rPr>
        <w:t xml:space="preserve">соответствии направлений расходования средств Субсидии Получателем в соответствии с приложением № </w:t>
      </w:r>
      <w:r w:rsidR="000D1E84">
        <w:rPr>
          <w:rFonts w:ascii="Times New Roman" w:hAnsi="Times New Roman" w:cs="Times New Roman"/>
          <w:sz w:val="28"/>
          <w:szCs w:val="28"/>
        </w:rPr>
        <w:t>3</w:t>
      </w:r>
      <w:r w:rsidRPr="002951CF">
        <w:rPr>
          <w:rFonts w:ascii="Times New Roman" w:hAnsi="Times New Roman" w:cs="Times New Roman"/>
          <w:sz w:val="28"/>
          <w:szCs w:val="28"/>
        </w:rPr>
        <w:t xml:space="preserve"> к </w:t>
      </w:r>
      <w:r w:rsidR="000D1E84">
        <w:rPr>
          <w:rFonts w:ascii="Times New Roman" w:hAnsi="Times New Roman" w:cs="Times New Roman"/>
          <w:sz w:val="28"/>
          <w:szCs w:val="28"/>
        </w:rPr>
        <w:t>Порядку,</w:t>
      </w:r>
      <w:r w:rsidRPr="002951CF">
        <w:rPr>
          <w:rFonts w:ascii="Times New Roman" w:hAnsi="Times New Roman" w:cs="Times New Roman"/>
          <w:sz w:val="28"/>
          <w:szCs w:val="28"/>
        </w:rPr>
        <w:t xml:space="preserve"> приказу Министерства сельского хозяйства Российской Федерации от 06 мая 2019 года №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w:t>
      </w:r>
      <w:proofErr w:type="gramEnd"/>
      <w:r w:rsidRPr="002951CF">
        <w:rPr>
          <w:rFonts w:ascii="Times New Roman" w:hAnsi="Times New Roman" w:cs="Times New Roman"/>
          <w:sz w:val="28"/>
          <w:szCs w:val="28"/>
        </w:rPr>
        <w:t xml:space="preserve"> от 20 апреля 2019 г. № 476, а также об установлении сроков их предоставления»;</w:t>
      </w:r>
    </w:p>
    <w:p w:rsidR="002951CF" w:rsidRPr="002951CF" w:rsidRDefault="002951CF" w:rsidP="002951CF">
      <w:pPr>
        <w:pStyle w:val="ConsPlusNormal"/>
        <w:ind w:left="-284" w:right="-284" w:firstLine="567"/>
        <w:jc w:val="both"/>
        <w:rPr>
          <w:rFonts w:ascii="Times New Roman" w:hAnsi="Times New Roman" w:cs="Times New Roman"/>
          <w:sz w:val="28"/>
          <w:szCs w:val="28"/>
        </w:rPr>
      </w:pPr>
      <w:r w:rsidRPr="002951CF">
        <w:rPr>
          <w:rFonts w:ascii="Times New Roman" w:hAnsi="Times New Roman" w:cs="Times New Roman"/>
          <w:sz w:val="28"/>
          <w:szCs w:val="28"/>
        </w:rPr>
        <w:t xml:space="preserve">3.1.4. </w:t>
      </w:r>
      <w:r w:rsidR="00591189" w:rsidRPr="002951CF">
        <w:rPr>
          <w:rFonts w:ascii="Times New Roman" w:hAnsi="Times New Roman" w:cs="Times New Roman"/>
          <w:sz w:val="28"/>
          <w:szCs w:val="28"/>
        </w:rPr>
        <w:t xml:space="preserve">При </w:t>
      </w:r>
      <w:r w:rsidRPr="002951CF">
        <w:rPr>
          <w:rFonts w:ascii="Times New Roman" w:hAnsi="Times New Roman" w:cs="Times New Roman"/>
          <w:sz w:val="28"/>
          <w:szCs w:val="28"/>
        </w:rPr>
        <w:t>заключении настоящего Соглашения</w:t>
      </w:r>
      <w:bookmarkStart w:id="17" w:name="P127"/>
      <w:bookmarkStart w:id="18" w:name="P128"/>
      <w:bookmarkStart w:id="19" w:name="P129"/>
      <w:bookmarkEnd w:id="17"/>
      <w:bookmarkEnd w:id="18"/>
      <w:bookmarkEnd w:id="19"/>
      <w:r w:rsidRPr="002951CF">
        <w:rPr>
          <w:rFonts w:ascii="Times New Roman" w:hAnsi="Times New Roman" w:cs="Times New Roman"/>
          <w:sz w:val="28"/>
          <w:szCs w:val="28"/>
        </w:rPr>
        <w:t>;</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3.1.</w:t>
      </w:r>
      <w:r w:rsidR="00591189">
        <w:rPr>
          <w:rFonts w:ascii="Times New Roman" w:hAnsi="Times New Roman" w:cs="Times New Roman"/>
          <w:sz w:val="28"/>
          <w:szCs w:val="28"/>
        </w:rPr>
        <w:t>5</w:t>
      </w:r>
      <w:r w:rsidRPr="002951CF">
        <w:rPr>
          <w:rFonts w:ascii="Times New Roman" w:hAnsi="Times New Roman" w:cs="Times New Roman"/>
          <w:sz w:val="28"/>
          <w:szCs w:val="28"/>
        </w:rPr>
        <w:t xml:space="preserve">. </w:t>
      </w:r>
      <w:r w:rsidR="00591189" w:rsidRPr="002951CF">
        <w:rPr>
          <w:rFonts w:ascii="Times New Roman" w:hAnsi="Times New Roman" w:cs="Times New Roman"/>
          <w:sz w:val="28"/>
          <w:szCs w:val="28"/>
        </w:rPr>
        <w:t xml:space="preserve">Иные </w:t>
      </w:r>
      <w:r w:rsidRPr="002951CF">
        <w:rPr>
          <w:rFonts w:ascii="Times New Roman" w:hAnsi="Times New Roman" w:cs="Times New Roman"/>
          <w:sz w:val="28"/>
          <w:szCs w:val="28"/>
        </w:rPr>
        <w:t>условия в соответствии с Порядком.</w:t>
      </w:r>
    </w:p>
    <w:p w:rsidR="002951CF" w:rsidRPr="002951CF" w:rsidRDefault="002951CF" w:rsidP="002951CF">
      <w:pPr>
        <w:pStyle w:val="ConsPlusNormal"/>
        <w:ind w:left="-284" w:right="-284" w:firstLine="540"/>
        <w:jc w:val="both"/>
        <w:rPr>
          <w:rFonts w:ascii="Times New Roman" w:hAnsi="Times New Roman" w:cs="Times New Roman"/>
          <w:sz w:val="28"/>
          <w:szCs w:val="28"/>
        </w:rPr>
      </w:pPr>
    </w:p>
    <w:p w:rsidR="002951CF" w:rsidRPr="002951CF" w:rsidRDefault="002951CF" w:rsidP="002951CF">
      <w:pPr>
        <w:pStyle w:val="ConsPlusNonformat"/>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t>IV. Порядок предоставления Субсидии</w:t>
      </w:r>
    </w:p>
    <w:p w:rsidR="002951CF" w:rsidRPr="002951CF" w:rsidRDefault="002951CF" w:rsidP="002951CF">
      <w:pPr>
        <w:pStyle w:val="ConsPlusNonformat"/>
        <w:ind w:left="-284" w:right="-284"/>
        <w:jc w:val="both"/>
        <w:rPr>
          <w:rFonts w:ascii="Times New Roman" w:hAnsi="Times New Roman" w:cs="Times New Roman"/>
          <w:sz w:val="28"/>
          <w:szCs w:val="28"/>
        </w:rPr>
      </w:pPr>
    </w:p>
    <w:p w:rsidR="002951CF" w:rsidRPr="002951CF" w:rsidRDefault="002951CF" w:rsidP="002951CF">
      <w:pPr>
        <w:pStyle w:val="ConsPlusNormal"/>
        <w:ind w:left="-284" w:right="-284" w:firstLine="540"/>
        <w:jc w:val="both"/>
        <w:rPr>
          <w:rFonts w:ascii="Times New Roman" w:hAnsi="Times New Roman" w:cs="Times New Roman"/>
          <w:sz w:val="28"/>
          <w:szCs w:val="28"/>
        </w:rPr>
      </w:pPr>
      <w:bookmarkStart w:id="20" w:name="P143"/>
      <w:bookmarkEnd w:id="20"/>
      <w:r w:rsidRPr="002951CF">
        <w:rPr>
          <w:rFonts w:ascii="Times New Roman" w:hAnsi="Times New Roman" w:cs="Times New Roman"/>
          <w:sz w:val="28"/>
          <w:szCs w:val="28"/>
        </w:rPr>
        <w:t xml:space="preserve">4.1. Документы, определенные подпунктом 3.1.1 пункта 3.1 настоящего Соглашения, представляются в </w:t>
      </w:r>
      <w:r w:rsidR="00591189">
        <w:rPr>
          <w:rFonts w:ascii="Times New Roman" w:hAnsi="Times New Roman" w:cs="Times New Roman"/>
          <w:sz w:val="28"/>
          <w:szCs w:val="28"/>
        </w:rPr>
        <w:t>Уполномоченный орган</w:t>
      </w:r>
      <w:r w:rsidRPr="002951CF">
        <w:rPr>
          <w:rFonts w:ascii="Times New Roman" w:hAnsi="Times New Roman" w:cs="Times New Roman"/>
          <w:sz w:val="28"/>
          <w:szCs w:val="28"/>
        </w:rPr>
        <w:t xml:space="preserve"> Получателем.</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4.2. Перечисление Субсидии осуществляется на счет Получателя в соответствии с бюджетным законодательством Российской Федерации в следующем порядке:</w:t>
      </w:r>
    </w:p>
    <w:p w:rsidR="00591189" w:rsidRPr="00E06E7A" w:rsidRDefault="002951CF" w:rsidP="00591189">
      <w:pPr>
        <w:pStyle w:val="ConsPlusNormal"/>
        <w:spacing w:before="220"/>
        <w:ind w:left="-284" w:right="-284" w:firstLine="710"/>
        <w:jc w:val="both"/>
        <w:rPr>
          <w:rFonts w:ascii="Times New Roman" w:hAnsi="Times New Roman" w:cs="Times New Roman"/>
          <w:sz w:val="28"/>
          <w:szCs w:val="28"/>
        </w:rPr>
      </w:pPr>
      <w:r w:rsidRPr="002951CF">
        <w:rPr>
          <w:rFonts w:ascii="Times New Roman" w:hAnsi="Times New Roman" w:cs="Times New Roman"/>
          <w:sz w:val="28"/>
          <w:szCs w:val="28"/>
        </w:rPr>
        <w:t>4.2.1.</w:t>
      </w:r>
      <w:r w:rsidR="00591189">
        <w:rPr>
          <w:rFonts w:ascii="Times New Roman" w:hAnsi="Times New Roman" w:cs="Times New Roman"/>
          <w:sz w:val="28"/>
          <w:szCs w:val="28"/>
        </w:rPr>
        <w:t xml:space="preserve"> Министерство</w:t>
      </w:r>
      <w:r w:rsidRPr="002951CF">
        <w:rPr>
          <w:rFonts w:ascii="Times New Roman" w:hAnsi="Times New Roman" w:cs="Times New Roman"/>
          <w:sz w:val="28"/>
          <w:szCs w:val="28"/>
        </w:rPr>
        <w:t xml:space="preserve"> </w:t>
      </w:r>
      <w:r w:rsidR="00591189" w:rsidRPr="00E06E7A">
        <w:rPr>
          <w:rFonts w:ascii="Times New Roman" w:hAnsi="Times New Roman" w:cs="Times New Roman"/>
          <w:sz w:val="28"/>
          <w:szCs w:val="28"/>
        </w:rPr>
        <w:t xml:space="preserve">в течение 5 рабочих дней со дня приема документов, указанных </w:t>
      </w:r>
      <w:r w:rsidR="00591189" w:rsidRPr="002951CF">
        <w:rPr>
          <w:rFonts w:ascii="Times New Roman" w:hAnsi="Times New Roman" w:cs="Times New Roman"/>
          <w:sz w:val="28"/>
          <w:szCs w:val="28"/>
        </w:rPr>
        <w:t>в подпункте 3.1.1 пункта 3.1 настоящего Соглашения</w:t>
      </w:r>
      <w:r w:rsidR="00591189" w:rsidRPr="00E06E7A">
        <w:rPr>
          <w:rFonts w:ascii="Times New Roman" w:hAnsi="Times New Roman" w:cs="Times New Roman"/>
          <w:sz w:val="28"/>
          <w:szCs w:val="28"/>
        </w:rPr>
        <w:t xml:space="preserve"> направляет межведомственные запросы посредством системы межведомственного электронного взаимодействия в целях проверки соответствия центра требованиям, </w:t>
      </w:r>
      <w:r w:rsidR="00591189" w:rsidRPr="002951CF">
        <w:rPr>
          <w:rFonts w:ascii="Times New Roman" w:hAnsi="Times New Roman" w:cs="Times New Roman"/>
          <w:sz w:val="28"/>
          <w:szCs w:val="28"/>
        </w:rPr>
        <w:t>установленными подпунктами 3.1.2.1, 3.1.2.3, 3.1.2.4 пункта 3.1.2 настоящего Соглашения</w:t>
      </w:r>
      <w:r w:rsidR="00591189">
        <w:rPr>
          <w:rFonts w:ascii="Times New Roman" w:hAnsi="Times New Roman" w:cs="Times New Roman"/>
          <w:sz w:val="28"/>
          <w:szCs w:val="28"/>
        </w:rPr>
        <w:t>;</w:t>
      </w:r>
    </w:p>
    <w:p w:rsidR="002951CF" w:rsidRPr="002951CF" w:rsidRDefault="00591189" w:rsidP="00591189">
      <w:pPr>
        <w:pStyle w:val="ConsPlusNormal"/>
        <w:spacing w:before="220"/>
        <w:ind w:left="-284" w:right="-284" w:firstLine="710"/>
        <w:jc w:val="both"/>
        <w:rPr>
          <w:rFonts w:ascii="Times New Roman" w:hAnsi="Times New Roman" w:cs="Times New Roman"/>
          <w:sz w:val="28"/>
          <w:szCs w:val="28"/>
        </w:rPr>
      </w:pPr>
      <w:r>
        <w:rPr>
          <w:rFonts w:ascii="Times New Roman" w:hAnsi="Times New Roman" w:cs="Times New Roman"/>
          <w:sz w:val="28"/>
          <w:szCs w:val="28"/>
        </w:rPr>
        <w:t>4.2.2</w:t>
      </w:r>
      <w:r w:rsidRPr="00E06E7A">
        <w:rPr>
          <w:rFonts w:ascii="Times New Roman" w:hAnsi="Times New Roman" w:cs="Times New Roman"/>
          <w:sz w:val="28"/>
          <w:szCs w:val="28"/>
        </w:rPr>
        <w:t xml:space="preserve">. Министерство в течение 10 рабочих дней с </w:t>
      </w:r>
      <w:r>
        <w:rPr>
          <w:rFonts w:ascii="Times New Roman" w:hAnsi="Times New Roman" w:cs="Times New Roman"/>
          <w:sz w:val="28"/>
          <w:szCs w:val="28"/>
        </w:rPr>
        <w:t xml:space="preserve">момента направления запросов, указанных в подпункте </w:t>
      </w:r>
      <w:r w:rsidRPr="002951CF">
        <w:rPr>
          <w:rFonts w:ascii="Times New Roman" w:hAnsi="Times New Roman" w:cs="Times New Roman"/>
          <w:sz w:val="28"/>
          <w:szCs w:val="28"/>
        </w:rPr>
        <w:t>4.2.1 пункта 4.2 настоящего Соглашения</w:t>
      </w:r>
      <w:r>
        <w:rPr>
          <w:rFonts w:ascii="Times New Roman" w:hAnsi="Times New Roman" w:cs="Times New Roman"/>
          <w:sz w:val="28"/>
          <w:szCs w:val="28"/>
        </w:rPr>
        <w:t xml:space="preserve">, </w:t>
      </w:r>
      <w:r w:rsidRPr="00E06E7A">
        <w:rPr>
          <w:rFonts w:ascii="Times New Roman" w:hAnsi="Times New Roman" w:cs="Times New Roman"/>
          <w:sz w:val="28"/>
          <w:szCs w:val="28"/>
        </w:rPr>
        <w:lastRenderedPageBreak/>
        <w:t>осуществляет рассмотрение</w:t>
      </w:r>
      <w:r>
        <w:rPr>
          <w:rFonts w:ascii="Times New Roman" w:hAnsi="Times New Roman" w:cs="Times New Roman"/>
          <w:sz w:val="28"/>
          <w:szCs w:val="28"/>
        </w:rPr>
        <w:t xml:space="preserve"> представленных центром документов, а также ответов на запросы</w:t>
      </w:r>
      <w:r w:rsidRPr="00E06E7A">
        <w:rPr>
          <w:rFonts w:ascii="Times New Roman" w:hAnsi="Times New Roman" w:cs="Times New Roman"/>
          <w:sz w:val="28"/>
          <w:szCs w:val="28"/>
        </w:rPr>
        <w:t xml:space="preserve">, по результатам которого принимает решение о предоставлении или </w:t>
      </w:r>
      <w:r w:rsidR="002951CF" w:rsidRPr="002951CF">
        <w:rPr>
          <w:rFonts w:ascii="Times New Roman" w:hAnsi="Times New Roman" w:cs="Times New Roman"/>
          <w:sz w:val="28"/>
          <w:szCs w:val="28"/>
        </w:rPr>
        <w:t xml:space="preserve">об отказе в предоставлении Субсидии в соответствии с пунктом </w:t>
      </w:r>
      <w:r>
        <w:rPr>
          <w:rFonts w:ascii="Times New Roman" w:hAnsi="Times New Roman" w:cs="Times New Roman"/>
          <w:sz w:val="28"/>
          <w:szCs w:val="28"/>
        </w:rPr>
        <w:t>9</w:t>
      </w:r>
      <w:r w:rsidR="002951CF" w:rsidRPr="002951CF">
        <w:rPr>
          <w:rFonts w:ascii="Times New Roman" w:hAnsi="Times New Roman" w:cs="Times New Roman"/>
          <w:sz w:val="28"/>
          <w:szCs w:val="28"/>
        </w:rPr>
        <w:t xml:space="preserve"> Порядка;</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4.2.3. В случае принятия решения об отказе в предоставлении Субсидии Уполномоченный орган в течение 2 рабочих дней со дня принятия такого решения направляет письменное уведомление Получателю с указанием причин отказа, а также копию данного уведомления – в Уполномоченную организацию;</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4.2.4. В случае принятия решения Уполномоченным органом о предоставлении Субсидии, в течение 5 рабочих дней со дня принятия такого решения заключается настоящее Соглашение. Один экземпляр Соглашения остается в Уполномоченном органе, а второй – передается Уполномоченным органом в Уполномоченную организацию в течение 2 рабочих дней со дня подписания Соглашения, котор</w:t>
      </w:r>
      <w:r w:rsidR="00056DFD">
        <w:rPr>
          <w:rFonts w:ascii="Times New Roman" w:hAnsi="Times New Roman" w:cs="Times New Roman"/>
          <w:sz w:val="28"/>
          <w:szCs w:val="28"/>
        </w:rPr>
        <w:t>ое</w:t>
      </w:r>
      <w:r w:rsidRPr="002951CF">
        <w:rPr>
          <w:rFonts w:ascii="Times New Roman" w:hAnsi="Times New Roman" w:cs="Times New Roman"/>
          <w:sz w:val="28"/>
          <w:szCs w:val="28"/>
        </w:rPr>
        <w:t xml:space="preserve"> в течение 2 рабочих дней передает указанное Соглашение Получателю;</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4.2.5. Уполномоченный орган в течение 10 дней осуществляет перечисление субсидии на расчетный счет Получателя.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4.2.6. Расходование Субсидии осуществляется Получателем до 31 декабря года, в котором была получена Субсидия в соответствии с планом расходов, являющ</w:t>
      </w:r>
      <w:r w:rsidR="00056DFD">
        <w:rPr>
          <w:rFonts w:ascii="Times New Roman" w:hAnsi="Times New Roman" w:cs="Times New Roman"/>
          <w:sz w:val="28"/>
          <w:szCs w:val="28"/>
        </w:rPr>
        <w:t>и</w:t>
      </w:r>
      <w:r w:rsidRPr="002951CF">
        <w:rPr>
          <w:rFonts w:ascii="Times New Roman" w:hAnsi="Times New Roman" w:cs="Times New Roman"/>
          <w:sz w:val="28"/>
          <w:szCs w:val="28"/>
        </w:rPr>
        <w:t>мся неотъемлемой частью настоящего Соглашения (приложение № 1) в целях выполнения показателей Регионального проекта, а также показателей эффективности, установленных Получателю в соответствии с приложением № 2 настоящего Соглашения, а также Программой.</w:t>
      </w:r>
    </w:p>
    <w:p w:rsidR="002951CF" w:rsidRPr="002951CF" w:rsidRDefault="002951CF" w:rsidP="002951CF">
      <w:pPr>
        <w:pStyle w:val="ConsPlusNormal"/>
        <w:ind w:left="-284" w:right="-284" w:firstLine="540"/>
        <w:jc w:val="both"/>
        <w:rPr>
          <w:rFonts w:ascii="Times New Roman" w:hAnsi="Times New Roman" w:cs="Times New Roman"/>
          <w:sz w:val="28"/>
          <w:szCs w:val="28"/>
        </w:rPr>
      </w:pPr>
    </w:p>
    <w:p w:rsidR="002951CF" w:rsidRPr="002951CF" w:rsidRDefault="002951CF" w:rsidP="002951CF">
      <w:pPr>
        <w:pStyle w:val="ConsPlusNormal"/>
        <w:ind w:left="-284" w:right="-284"/>
        <w:jc w:val="center"/>
        <w:rPr>
          <w:rFonts w:ascii="Times New Roman" w:hAnsi="Times New Roman" w:cs="Times New Roman"/>
          <w:b/>
          <w:sz w:val="28"/>
          <w:szCs w:val="28"/>
        </w:rPr>
      </w:pPr>
      <w:bookmarkStart w:id="21" w:name="P151"/>
      <w:bookmarkStart w:id="22" w:name="P159"/>
      <w:bookmarkEnd w:id="21"/>
      <w:bookmarkEnd w:id="22"/>
      <w:r w:rsidRPr="002951CF">
        <w:rPr>
          <w:rFonts w:ascii="Times New Roman" w:hAnsi="Times New Roman" w:cs="Times New Roman"/>
          <w:b/>
          <w:sz w:val="28"/>
          <w:szCs w:val="28"/>
        </w:rPr>
        <w:t>V. Взаимодействие Сторон</w:t>
      </w:r>
    </w:p>
    <w:p w:rsidR="002951CF" w:rsidRPr="002951CF" w:rsidRDefault="002951CF" w:rsidP="002951CF">
      <w:pPr>
        <w:pStyle w:val="ConsPlusNormal"/>
        <w:ind w:left="-284" w:right="-284"/>
        <w:jc w:val="both"/>
        <w:rPr>
          <w:rFonts w:ascii="Times New Roman" w:hAnsi="Times New Roman" w:cs="Times New Roman"/>
          <w:sz w:val="28"/>
          <w:szCs w:val="28"/>
        </w:rPr>
      </w:pP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5.1. Уполномоченный орган обязуется: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5.1.1. Обеспечить предоставление Субсидии Получателю в соответствии с разделом </w:t>
      </w:r>
      <w:r w:rsidRPr="002951CF">
        <w:rPr>
          <w:rFonts w:ascii="Times New Roman" w:hAnsi="Times New Roman" w:cs="Times New Roman"/>
          <w:sz w:val="28"/>
          <w:szCs w:val="28"/>
          <w:lang w:val="en-US"/>
        </w:rPr>
        <w:t>IV</w:t>
      </w:r>
      <w:r w:rsidRPr="002951CF">
        <w:rPr>
          <w:rFonts w:ascii="Times New Roman" w:hAnsi="Times New Roman" w:cs="Times New Roman"/>
          <w:sz w:val="28"/>
          <w:szCs w:val="28"/>
        </w:rPr>
        <w:t xml:space="preserve"> настоящего Соглашения при соблюдении Получателем условий предоставления Субсидии, установленных настоящим Соглашением и Порядком;</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5.1.2. Осуществлять проверку представляемых Получателем документов, указанных в пункте 3.1.1 настоящего Соглашения, в том числе на соответствие их Порядку предоставления Субсидии, в течение 10 рабочих дней со дня их получения от Уполномоченной организации;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5.1.3. Обеспечивать перечисление Субсидии Получателю на расчетный счет Получателя;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5.1.4. В случае наличия изменений в плане расходов (приложение № </w:t>
      </w:r>
      <w:r w:rsidR="00591189">
        <w:rPr>
          <w:rFonts w:ascii="Times New Roman" w:hAnsi="Times New Roman" w:cs="Times New Roman"/>
          <w:sz w:val="28"/>
          <w:szCs w:val="28"/>
        </w:rPr>
        <w:t>3</w:t>
      </w:r>
      <w:r w:rsidRPr="002951CF">
        <w:rPr>
          <w:rFonts w:ascii="Times New Roman" w:hAnsi="Times New Roman" w:cs="Times New Roman"/>
          <w:sz w:val="28"/>
          <w:szCs w:val="28"/>
        </w:rPr>
        <w:t xml:space="preserve"> </w:t>
      </w:r>
      <w:r w:rsidR="00591189">
        <w:rPr>
          <w:rFonts w:ascii="Times New Roman" w:hAnsi="Times New Roman" w:cs="Times New Roman"/>
          <w:sz w:val="28"/>
          <w:szCs w:val="28"/>
        </w:rPr>
        <w:t>к Порядку</w:t>
      </w:r>
      <w:r w:rsidRPr="002951CF">
        <w:rPr>
          <w:rFonts w:ascii="Times New Roman" w:hAnsi="Times New Roman" w:cs="Times New Roman"/>
          <w:sz w:val="28"/>
          <w:szCs w:val="28"/>
        </w:rPr>
        <w:t>) согласовывать новый план расходов Получателя с учетом новых изменений на основании заявления Получателя в течение 10 рабочих дней со дня получения такого заявления;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5.1.5. Устанавливать:</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5.1.5.1. значение показателей эффективности предоставления Субсидии;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5.1.5.2. формы отчетности Получателя для оценки эффективности его деятельности и выполнения показателей эффективности и расходования средств Субсидии;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lastRenderedPageBreak/>
        <w:t>5.1.6. Осуществлять оценку достижения Получателем установленных значений показателей эффективности предоставления Субсидии в соответствии с пунктом 5.1.5 настоящего Соглашения, а также установленным Региональным проектом, на основании:</w:t>
      </w:r>
    </w:p>
    <w:p w:rsidR="002951CF" w:rsidRPr="002951CF" w:rsidRDefault="002951CF" w:rsidP="002951CF">
      <w:pPr>
        <w:spacing w:after="0" w:line="240" w:lineRule="auto"/>
        <w:ind w:left="-284" w:right="-284" w:firstLine="539"/>
        <w:rPr>
          <w:szCs w:val="28"/>
        </w:rPr>
      </w:pPr>
      <w:r w:rsidRPr="002951CF">
        <w:rPr>
          <w:szCs w:val="28"/>
        </w:rPr>
        <w:t xml:space="preserve">5.1.6.1. отчета о финансово-экономическом состоянии Получателя, </w:t>
      </w:r>
      <w:proofErr w:type="gramStart"/>
      <w:r w:rsidRPr="002951CF">
        <w:rPr>
          <w:szCs w:val="28"/>
        </w:rPr>
        <w:t>предоставляемой</w:t>
      </w:r>
      <w:proofErr w:type="gramEnd"/>
      <w:r w:rsidRPr="002951CF">
        <w:rPr>
          <w:szCs w:val="28"/>
        </w:rPr>
        <w:t xml:space="preserve"> ежеквартально не позднее 05 числа месяца, следующего за отчетным, за 4 квартал текущего финансового года – не позднее </w:t>
      </w:r>
      <w:r w:rsidR="00056DFD">
        <w:rPr>
          <w:szCs w:val="28"/>
        </w:rPr>
        <w:t>2</w:t>
      </w:r>
      <w:r w:rsidRPr="002951CF">
        <w:rPr>
          <w:szCs w:val="28"/>
        </w:rPr>
        <w:t>5 января года, следующего за отчетным;</w:t>
      </w:r>
    </w:p>
    <w:p w:rsidR="002951CF" w:rsidRPr="002951CF" w:rsidRDefault="002951CF" w:rsidP="002951CF">
      <w:pPr>
        <w:spacing w:after="0" w:line="240" w:lineRule="auto"/>
        <w:ind w:left="-284" w:right="-284" w:firstLine="539"/>
        <w:rPr>
          <w:szCs w:val="28"/>
        </w:rPr>
      </w:pPr>
      <w:r w:rsidRPr="002951CF">
        <w:rPr>
          <w:szCs w:val="28"/>
        </w:rPr>
        <w:t xml:space="preserve">5.1.7. Осуществлять </w:t>
      </w:r>
      <w:proofErr w:type="gramStart"/>
      <w:r w:rsidRPr="002951CF">
        <w:rPr>
          <w:szCs w:val="28"/>
        </w:rPr>
        <w:t>контроль за</w:t>
      </w:r>
      <w:proofErr w:type="gramEnd"/>
      <w:r w:rsidRPr="002951CF">
        <w:rPr>
          <w:szCs w:val="28"/>
        </w:rPr>
        <w:t xml:space="preserve"> соблюдением Получателем порядка, целей и условий предоставления Субсидии, а также мониторинг достижения результатов предоставления субсидии, путем проведения плановых и внеплановых проверок на основании:</w:t>
      </w:r>
    </w:p>
    <w:p w:rsidR="002951CF" w:rsidRPr="002951CF" w:rsidRDefault="002951CF" w:rsidP="002951CF">
      <w:pPr>
        <w:spacing w:after="0" w:line="240" w:lineRule="auto"/>
        <w:ind w:left="-284" w:right="-284" w:firstLine="539"/>
        <w:rPr>
          <w:szCs w:val="28"/>
        </w:rPr>
      </w:pPr>
      <w:r w:rsidRPr="002951CF">
        <w:rPr>
          <w:szCs w:val="28"/>
        </w:rPr>
        <w:t>5.1.7.1. отчета об использовании Субсидии Получателем;</w:t>
      </w:r>
    </w:p>
    <w:p w:rsidR="002951CF" w:rsidRPr="002951CF" w:rsidRDefault="002951CF" w:rsidP="002951CF">
      <w:pPr>
        <w:spacing w:after="0" w:line="240" w:lineRule="auto"/>
        <w:ind w:left="-284" w:right="-284" w:firstLine="539"/>
        <w:rPr>
          <w:szCs w:val="28"/>
        </w:rPr>
      </w:pPr>
      <w:r w:rsidRPr="002951CF">
        <w:rPr>
          <w:szCs w:val="28"/>
        </w:rPr>
        <w:t>5.1.7.2. отчета о финансово-экономическом состоянии Получателя;</w:t>
      </w:r>
    </w:p>
    <w:p w:rsidR="002951CF" w:rsidRPr="002951CF" w:rsidRDefault="002951CF" w:rsidP="002951CF">
      <w:pPr>
        <w:spacing w:after="0" w:line="240" w:lineRule="auto"/>
        <w:ind w:left="-284" w:right="-284" w:firstLine="539"/>
        <w:rPr>
          <w:szCs w:val="28"/>
        </w:rPr>
      </w:pPr>
      <w:r w:rsidRPr="002951CF">
        <w:rPr>
          <w:szCs w:val="28"/>
        </w:rPr>
        <w:t>5.1.7.3. иных документов, предоставляемых Получателем по запросу Уполномоченного органа;</w:t>
      </w:r>
    </w:p>
    <w:p w:rsidR="002951CF" w:rsidRPr="002951CF" w:rsidRDefault="002951CF" w:rsidP="002951CF">
      <w:pPr>
        <w:spacing w:after="0" w:line="240" w:lineRule="auto"/>
        <w:ind w:left="-284" w:right="-284" w:firstLine="539"/>
        <w:rPr>
          <w:szCs w:val="28"/>
        </w:rPr>
      </w:pPr>
      <w:r w:rsidRPr="002951CF">
        <w:rPr>
          <w:szCs w:val="28"/>
        </w:rPr>
        <w:t>5.1.8. Производить документальный и фактический анализ операций, произведенных получателем, связанных с использованием Субсидии:</w:t>
      </w:r>
    </w:p>
    <w:p w:rsidR="002951CF" w:rsidRPr="002951CF" w:rsidRDefault="002951CF" w:rsidP="002951CF">
      <w:pPr>
        <w:spacing w:after="0" w:line="240" w:lineRule="auto"/>
        <w:ind w:left="-284" w:right="-284" w:firstLine="539"/>
        <w:rPr>
          <w:szCs w:val="28"/>
        </w:rPr>
      </w:pPr>
      <w:r w:rsidRPr="002951CF">
        <w:rPr>
          <w:szCs w:val="28"/>
        </w:rPr>
        <w:t>5.1.8.1. в случае установления Уполномоченным органом  факт</w:t>
      </w:r>
      <w:proofErr w:type="gramStart"/>
      <w:r w:rsidR="00591189">
        <w:rPr>
          <w:szCs w:val="28"/>
        </w:rPr>
        <w:t>а</w:t>
      </w:r>
      <w:r w:rsidRPr="002951CF">
        <w:rPr>
          <w:szCs w:val="28"/>
        </w:rPr>
        <w:t>(</w:t>
      </w:r>
      <w:proofErr w:type="spellStart"/>
      <w:proofErr w:type="gramEnd"/>
      <w:r w:rsidR="00591189">
        <w:rPr>
          <w:szCs w:val="28"/>
        </w:rPr>
        <w:t>ов</w:t>
      </w:r>
      <w:proofErr w:type="spellEnd"/>
      <w:r w:rsidRPr="002951CF">
        <w:rPr>
          <w:szCs w:val="28"/>
        </w:rPr>
        <w:t xml:space="preserve">) нарушения Получателем порядка, целей и условий предоставления Субсидии, предусмотренных Порядком и (или) настоящим Соглашением, в том числе указания в документах, представленных получателем в соответствии с Порядком и (или) настоящим Соглашением, недостоверных сведений, направлять получателю требование об обеспечении возврата Субсидии в </w:t>
      </w:r>
      <w:r w:rsidR="00591189">
        <w:rPr>
          <w:szCs w:val="28"/>
        </w:rPr>
        <w:t>республиканский</w:t>
      </w:r>
      <w:r w:rsidRPr="002951CF">
        <w:rPr>
          <w:szCs w:val="28"/>
        </w:rPr>
        <w:t xml:space="preserve"> бюджет в размере и сроки, определенные в указанном требовании;</w:t>
      </w:r>
    </w:p>
    <w:p w:rsidR="002951CF" w:rsidRPr="002951CF" w:rsidRDefault="002951CF" w:rsidP="002951CF">
      <w:pPr>
        <w:spacing w:after="0" w:line="240" w:lineRule="auto"/>
        <w:ind w:left="-284" w:right="-284" w:firstLine="539"/>
        <w:rPr>
          <w:szCs w:val="28"/>
        </w:rPr>
      </w:pPr>
      <w:r w:rsidRPr="002951CF">
        <w:rPr>
          <w:szCs w:val="28"/>
        </w:rPr>
        <w:t xml:space="preserve">5.1.8.2. в случае если Получателем не достигнуты установленные Программой показатели эффективности предоставления Субсидии, направлять получателю требование об обеспечении возврата Субсидии в </w:t>
      </w:r>
      <w:r w:rsidR="00D4225D">
        <w:rPr>
          <w:szCs w:val="28"/>
        </w:rPr>
        <w:t>республиканский</w:t>
      </w:r>
      <w:r w:rsidRPr="002951CF">
        <w:rPr>
          <w:szCs w:val="28"/>
        </w:rPr>
        <w:t xml:space="preserve"> бюджет в размере и сроки, определенные в указанном требовании;</w:t>
      </w:r>
    </w:p>
    <w:p w:rsidR="002951CF" w:rsidRPr="002951CF" w:rsidRDefault="002951CF" w:rsidP="002951CF">
      <w:pPr>
        <w:spacing w:after="0" w:line="240" w:lineRule="auto"/>
        <w:ind w:left="-284" w:right="-284" w:firstLine="539"/>
        <w:rPr>
          <w:szCs w:val="28"/>
        </w:rPr>
      </w:pPr>
      <w:r w:rsidRPr="002951CF">
        <w:rPr>
          <w:szCs w:val="28"/>
        </w:rPr>
        <w:t>5.1.9. Рассматривать предложения, документы и иную информацию, направленную Получателем в течение 15 рабочих дней со дня их получения и уведомлять Получателя о принятом решении при необходимости;</w:t>
      </w:r>
    </w:p>
    <w:p w:rsidR="002951CF" w:rsidRPr="002951CF" w:rsidRDefault="002951CF" w:rsidP="002951CF">
      <w:pPr>
        <w:spacing w:after="0" w:line="240" w:lineRule="auto"/>
        <w:ind w:left="-284" w:right="-284" w:firstLine="539"/>
        <w:rPr>
          <w:szCs w:val="28"/>
        </w:rPr>
      </w:pPr>
      <w:r w:rsidRPr="002951CF">
        <w:rPr>
          <w:szCs w:val="28"/>
        </w:rPr>
        <w:t>5.1.10. Выполнять иные обязательства в соответствии с бюджетным законодательством Российской Федерации и Порядком.</w:t>
      </w:r>
    </w:p>
    <w:p w:rsidR="002951CF" w:rsidRPr="002951CF" w:rsidRDefault="002951CF" w:rsidP="002951CF">
      <w:pPr>
        <w:spacing w:after="0" w:line="240" w:lineRule="auto"/>
        <w:ind w:left="-284" w:right="-284" w:firstLine="539"/>
        <w:rPr>
          <w:szCs w:val="28"/>
        </w:rPr>
      </w:pPr>
      <w:r w:rsidRPr="002951CF">
        <w:rPr>
          <w:szCs w:val="28"/>
        </w:rPr>
        <w:t>5.2.  Уполномоченный орган вправе:</w:t>
      </w:r>
    </w:p>
    <w:p w:rsidR="002951CF" w:rsidRPr="002951CF" w:rsidRDefault="002951CF" w:rsidP="002951CF">
      <w:pPr>
        <w:spacing w:after="0" w:line="240" w:lineRule="auto"/>
        <w:ind w:left="-284" w:right="-284" w:firstLine="539"/>
        <w:rPr>
          <w:szCs w:val="28"/>
        </w:rPr>
      </w:pPr>
      <w:r w:rsidRPr="002951CF">
        <w:rPr>
          <w:szCs w:val="28"/>
        </w:rPr>
        <w:t>5.2.1. принимать решение об изменении условий настоящего Соглашения</w:t>
      </w:r>
      <w:r w:rsidR="00056DFD">
        <w:rPr>
          <w:szCs w:val="28"/>
        </w:rPr>
        <w:t xml:space="preserve"> по согласованию сторон</w:t>
      </w:r>
      <w:r w:rsidRPr="002951CF">
        <w:rPr>
          <w:szCs w:val="28"/>
        </w:rPr>
        <w:t>, в том числе на основании информации и предложений, направленных Получателем, включая изменение направлений целевого использования Субсидии;</w:t>
      </w:r>
    </w:p>
    <w:p w:rsidR="002951CF" w:rsidRPr="002951CF" w:rsidRDefault="002951CF" w:rsidP="002951CF">
      <w:pPr>
        <w:spacing w:after="0" w:line="240" w:lineRule="auto"/>
        <w:ind w:left="-284" w:right="-284" w:firstLine="539"/>
        <w:rPr>
          <w:szCs w:val="28"/>
        </w:rPr>
      </w:pPr>
      <w:r w:rsidRPr="002951CF">
        <w:rPr>
          <w:szCs w:val="28"/>
        </w:rPr>
        <w:t>5.2.2. направлять требование о возврате Субсидии в случае, если по результатам государственного  финансового контроля получена информация  о  факт</w:t>
      </w:r>
      <w:proofErr w:type="gramStart"/>
      <w:r w:rsidRPr="002951CF">
        <w:rPr>
          <w:szCs w:val="28"/>
        </w:rPr>
        <w:t>е(</w:t>
      </w:r>
      <w:proofErr w:type="gramEnd"/>
      <w:r w:rsidRPr="002951CF">
        <w:rPr>
          <w:szCs w:val="28"/>
        </w:rPr>
        <w:t xml:space="preserve">ах)  нарушения Получателем порядка, целей и условий предоставления Субсидии,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w:t>
      </w:r>
      <w:r w:rsidRPr="002951CF">
        <w:rPr>
          <w:szCs w:val="28"/>
        </w:rPr>
        <w:lastRenderedPageBreak/>
        <w:t xml:space="preserve">нарушений с обязательным уведомлением Получателя не позднее 15 рабочих дней </w:t>
      </w:r>
      <w:proofErr w:type="gramStart"/>
      <w:r w:rsidRPr="002951CF">
        <w:rPr>
          <w:szCs w:val="28"/>
        </w:rPr>
        <w:t>с даты принятия</w:t>
      </w:r>
      <w:proofErr w:type="gramEnd"/>
      <w:r w:rsidRPr="002951CF">
        <w:rPr>
          <w:szCs w:val="28"/>
        </w:rPr>
        <w:t xml:space="preserve"> решения о возврате Субсидии;</w:t>
      </w:r>
    </w:p>
    <w:p w:rsidR="002951CF" w:rsidRPr="002951CF" w:rsidRDefault="002951CF" w:rsidP="002951CF">
      <w:pPr>
        <w:spacing w:after="0" w:line="240" w:lineRule="auto"/>
        <w:ind w:left="-284" w:right="-284" w:firstLine="539"/>
        <w:rPr>
          <w:szCs w:val="28"/>
        </w:rPr>
      </w:pPr>
      <w:r w:rsidRPr="002951CF">
        <w:rPr>
          <w:szCs w:val="28"/>
        </w:rPr>
        <w:t xml:space="preserve">5.2.3. запрашивать у Получателя документы и информацию, необходимые для осуществления </w:t>
      </w:r>
      <w:proofErr w:type="gramStart"/>
      <w:r w:rsidRPr="002951CF">
        <w:rPr>
          <w:szCs w:val="28"/>
        </w:rPr>
        <w:t>контроля за</w:t>
      </w:r>
      <w:proofErr w:type="gramEnd"/>
      <w:r w:rsidRPr="002951CF">
        <w:rPr>
          <w:szCs w:val="28"/>
        </w:rPr>
        <w:t xml:space="preserve"> соблюдением Получателем порядка, целей и условий предоставления Субсидии, установленных Порядком и настоящим Соглашением;</w:t>
      </w:r>
    </w:p>
    <w:p w:rsidR="002951CF" w:rsidRPr="002951CF" w:rsidRDefault="002951CF" w:rsidP="002951CF">
      <w:pPr>
        <w:spacing w:after="0" w:line="240" w:lineRule="auto"/>
        <w:ind w:left="-284" w:right="-284" w:firstLine="539"/>
        <w:rPr>
          <w:szCs w:val="28"/>
        </w:rPr>
      </w:pPr>
      <w:r w:rsidRPr="002951CF">
        <w:rPr>
          <w:szCs w:val="28"/>
        </w:rPr>
        <w:t>5.2.4. осуществлять иные права в соответствии с бюджетным законодательством Российской Федерации и Порядком.</w:t>
      </w:r>
    </w:p>
    <w:p w:rsidR="002951CF" w:rsidRPr="002951CF" w:rsidRDefault="002951CF" w:rsidP="002951CF">
      <w:pPr>
        <w:spacing w:after="0" w:line="240" w:lineRule="auto"/>
        <w:ind w:left="-284" w:right="-284" w:firstLine="539"/>
        <w:rPr>
          <w:szCs w:val="28"/>
        </w:rPr>
      </w:pPr>
      <w:r w:rsidRPr="002951CF">
        <w:rPr>
          <w:szCs w:val="28"/>
        </w:rPr>
        <w:t>5.3. Получатель обязуется:</w:t>
      </w:r>
    </w:p>
    <w:p w:rsidR="002951CF" w:rsidRPr="002951CF" w:rsidRDefault="002951CF" w:rsidP="002951CF">
      <w:pPr>
        <w:spacing w:after="0" w:line="240" w:lineRule="auto"/>
        <w:ind w:left="-284" w:right="-284" w:firstLine="539"/>
        <w:rPr>
          <w:szCs w:val="28"/>
        </w:rPr>
      </w:pPr>
      <w:r w:rsidRPr="002951CF">
        <w:rPr>
          <w:szCs w:val="28"/>
        </w:rPr>
        <w:t>5.3.1. представлять в Уполномоченный орган документы, в том числе отчеты, в соответствии с пунктами 5.1.7 настоящего Соглашения и Порядком;</w:t>
      </w:r>
    </w:p>
    <w:p w:rsidR="002951CF" w:rsidRPr="002951CF" w:rsidRDefault="002951CF" w:rsidP="002951CF">
      <w:pPr>
        <w:spacing w:after="0" w:line="240" w:lineRule="auto"/>
        <w:ind w:left="-284" w:right="-284" w:firstLine="539"/>
        <w:rPr>
          <w:szCs w:val="28"/>
        </w:rPr>
      </w:pPr>
      <w:r w:rsidRPr="002951CF">
        <w:rPr>
          <w:szCs w:val="28"/>
        </w:rPr>
        <w:t>5.3.2. направлять средства субсидии на финансовое обеспечение затрат, определенных приложением № 1 к настоящему Соглашению, но не более 70 % затрат, связанных с осуществлением текущей деятельности Получателя;</w:t>
      </w:r>
    </w:p>
    <w:p w:rsidR="002951CF" w:rsidRPr="002951CF" w:rsidRDefault="002951CF" w:rsidP="002951CF">
      <w:pPr>
        <w:spacing w:after="0" w:line="240" w:lineRule="auto"/>
        <w:ind w:left="-284" w:right="-284" w:firstLine="539"/>
        <w:rPr>
          <w:szCs w:val="28"/>
        </w:rPr>
      </w:pPr>
      <w:r w:rsidRPr="002951CF">
        <w:rPr>
          <w:szCs w:val="28"/>
        </w:rPr>
        <w:t xml:space="preserve">5.3.2. не приобретать за счет </w:t>
      </w:r>
      <w:r w:rsidR="00D645CB">
        <w:rPr>
          <w:szCs w:val="28"/>
        </w:rPr>
        <w:t>субсидии</w:t>
      </w:r>
      <w:r w:rsidRPr="002951CF">
        <w:rPr>
          <w:szCs w:val="28"/>
        </w:rPr>
        <w:t xml:space="preserve"> иностранную валюту, за исключением операций, определенных Порядком;</w:t>
      </w:r>
    </w:p>
    <w:p w:rsidR="002951CF" w:rsidRPr="002951CF" w:rsidRDefault="002951CF" w:rsidP="002951CF">
      <w:pPr>
        <w:spacing w:after="0" w:line="240" w:lineRule="auto"/>
        <w:ind w:left="-284" w:right="-284" w:firstLine="539"/>
        <w:rPr>
          <w:szCs w:val="28"/>
        </w:rPr>
      </w:pPr>
      <w:r w:rsidRPr="002951CF">
        <w:rPr>
          <w:szCs w:val="28"/>
        </w:rPr>
        <w:t>5.3.3. вести обособленный аналитический учет операций, осуществляемых за счет Субсидии;</w:t>
      </w:r>
    </w:p>
    <w:p w:rsidR="002951CF" w:rsidRPr="002951CF" w:rsidRDefault="002951CF" w:rsidP="002951CF">
      <w:pPr>
        <w:spacing w:after="0" w:line="240" w:lineRule="auto"/>
        <w:ind w:left="-284" w:right="-284" w:firstLine="539"/>
        <w:rPr>
          <w:szCs w:val="28"/>
        </w:rPr>
      </w:pPr>
      <w:r w:rsidRPr="002951CF">
        <w:rPr>
          <w:szCs w:val="28"/>
        </w:rPr>
        <w:t xml:space="preserve">5.3.4. обеспечивать достижение </w:t>
      </w:r>
      <w:proofErr w:type="gramStart"/>
      <w:r w:rsidRPr="002951CF">
        <w:rPr>
          <w:szCs w:val="28"/>
        </w:rPr>
        <w:t>значений показателей эффективности предоставления Субсидии</w:t>
      </w:r>
      <w:proofErr w:type="gramEnd"/>
      <w:r w:rsidRPr="002951CF">
        <w:rPr>
          <w:szCs w:val="28"/>
        </w:rPr>
        <w:t xml:space="preserve"> и (или) иных показателей, установленных приложением № 2 настоящего Соглашения и Региональным проектом;</w:t>
      </w:r>
    </w:p>
    <w:p w:rsidR="002951CF" w:rsidRPr="002951CF" w:rsidRDefault="002951CF" w:rsidP="002951CF">
      <w:pPr>
        <w:spacing w:after="0" w:line="240" w:lineRule="auto"/>
        <w:ind w:left="-284" w:right="-284" w:firstLine="539"/>
        <w:rPr>
          <w:szCs w:val="28"/>
        </w:rPr>
      </w:pPr>
      <w:r w:rsidRPr="002951CF">
        <w:rPr>
          <w:szCs w:val="28"/>
        </w:rPr>
        <w:t>5.3.5. представлять в Уполномоченный орган:</w:t>
      </w:r>
    </w:p>
    <w:p w:rsidR="002951CF" w:rsidRPr="002951CF" w:rsidRDefault="002951CF" w:rsidP="002951CF">
      <w:pPr>
        <w:spacing w:after="0" w:line="240" w:lineRule="auto"/>
        <w:ind w:left="-284" w:right="-284" w:firstLine="539"/>
        <w:rPr>
          <w:szCs w:val="28"/>
        </w:rPr>
      </w:pPr>
      <w:r w:rsidRPr="002951CF">
        <w:rPr>
          <w:szCs w:val="28"/>
        </w:rPr>
        <w:t xml:space="preserve">5.3.5.1. отчет об использовании Субсидии </w:t>
      </w:r>
      <w:proofErr w:type="spellStart"/>
      <w:r w:rsidRPr="002951CF">
        <w:rPr>
          <w:szCs w:val="28"/>
        </w:rPr>
        <w:t>Получателемодин</w:t>
      </w:r>
      <w:proofErr w:type="spellEnd"/>
      <w:r w:rsidRPr="002951CF">
        <w:rPr>
          <w:szCs w:val="28"/>
        </w:rPr>
        <w:t xml:space="preserve"> раз в квартал не позднее 05 числа месяца, следующего за </w:t>
      </w:r>
      <w:proofErr w:type="gramStart"/>
      <w:r w:rsidRPr="002951CF">
        <w:rPr>
          <w:szCs w:val="28"/>
        </w:rPr>
        <w:t>отчетным</w:t>
      </w:r>
      <w:proofErr w:type="gramEnd"/>
      <w:r w:rsidRPr="002951CF">
        <w:rPr>
          <w:szCs w:val="28"/>
        </w:rPr>
        <w:t xml:space="preserve">, за 4 квартал текущего финансового года – не позднее </w:t>
      </w:r>
      <w:r w:rsidR="00D645CB">
        <w:rPr>
          <w:szCs w:val="28"/>
        </w:rPr>
        <w:t>2</w:t>
      </w:r>
      <w:r w:rsidRPr="002951CF">
        <w:rPr>
          <w:szCs w:val="28"/>
        </w:rPr>
        <w:t>5 января года, следующего за отчетным;</w:t>
      </w:r>
    </w:p>
    <w:p w:rsidR="002951CF" w:rsidRPr="002951CF" w:rsidRDefault="002951CF" w:rsidP="002951CF">
      <w:pPr>
        <w:spacing w:after="0" w:line="240" w:lineRule="auto"/>
        <w:ind w:left="-284" w:right="-284" w:firstLine="539"/>
        <w:rPr>
          <w:szCs w:val="28"/>
        </w:rPr>
      </w:pPr>
      <w:r w:rsidRPr="002951CF">
        <w:rPr>
          <w:szCs w:val="28"/>
        </w:rPr>
        <w:t xml:space="preserve">5.3.5.2. отчет о финансово-экономическом состоянии Получателя один раз в квартал не позднее 05 числа месяца, следующего за </w:t>
      </w:r>
      <w:proofErr w:type="gramStart"/>
      <w:r w:rsidRPr="002951CF">
        <w:rPr>
          <w:szCs w:val="28"/>
        </w:rPr>
        <w:t>отчетным</w:t>
      </w:r>
      <w:proofErr w:type="gramEnd"/>
      <w:r w:rsidRPr="002951CF">
        <w:rPr>
          <w:szCs w:val="28"/>
        </w:rPr>
        <w:t>, за 4 квартал текущего финансового года – не позднее 15 января года, следующего за отчетным;</w:t>
      </w:r>
    </w:p>
    <w:p w:rsidR="002951CF" w:rsidRPr="002951CF" w:rsidRDefault="002951CF" w:rsidP="002951CF">
      <w:pPr>
        <w:spacing w:after="0" w:line="240" w:lineRule="auto"/>
        <w:ind w:left="-284" w:right="-284" w:firstLine="539"/>
        <w:rPr>
          <w:szCs w:val="28"/>
        </w:rPr>
      </w:pPr>
      <w:r w:rsidRPr="002951CF">
        <w:rPr>
          <w:szCs w:val="28"/>
        </w:rPr>
        <w:t>5.3.5.3. иные документы по запросу Уполномоченного органа;</w:t>
      </w:r>
    </w:p>
    <w:p w:rsidR="002951CF" w:rsidRPr="002951CF" w:rsidRDefault="002951CF" w:rsidP="002951CF">
      <w:pPr>
        <w:spacing w:after="0" w:line="240" w:lineRule="auto"/>
        <w:ind w:left="-284" w:right="-284" w:firstLine="539"/>
        <w:rPr>
          <w:szCs w:val="28"/>
        </w:rPr>
      </w:pPr>
      <w:r w:rsidRPr="002951CF">
        <w:rPr>
          <w:szCs w:val="28"/>
        </w:rPr>
        <w:t>5.3.6. направлять по запросу Уполномоченного органа документы и информацию, необходимые для осуществления контроля за соблюдением порядка, целей и условий предоставления Субсидии в течени</w:t>
      </w:r>
      <w:proofErr w:type="gramStart"/>
      <w:r w:rsidRPr="002951CF">
        <w:rPr>
          <w:szCs w:val="28"/>
        </w:rPr>
        <w:t>и</w:t>
      </w:r>
      <w:proofErr w:type="gramEnd"/>
      <w:r w:rsidRPr="002951CF">
        <w:rPr>
          <w:szCs w:val="28"/>
        </w:rPr>
        <w:t xml:space="preserve"> 15 рабочих дней со дня получения указанного запроса;</w:t>
      </w:r>
    </w:p>
    <w:p w:rsidR="002951CF" w:rsidRPr="002951CF" w:rsidRDefault="002951CF" w:rsidP="002951CF">
      <w:pPr>
        <w:spacing w:after="0" w:line="240" w:lineRule="auto"/>
        <w:ind w:left="-284" w:right="-284" w:firstLine="539"/>
        <w:rPr>
          <w:szCs w:val="28"/>
        </w:rPr>
      </w:pPr>
      <w:r w:rsidRPr="002951CF">
        <w:rPr>
          <w:szCs w:val="28"/>
        </w:rPr>
        <w:t>5.3.7. в случае получения от Уполномоченного органа требования в соответствии с пунктом 5.1.8 настоящего Соглашения:</w:t>
      </w:r>
    </w:p>
    <w:p w:rsidR="002951CF" w:rsidRPr="002951CF" w:rsidRDefault="002951CF" w:rsidP="002951CF">
      <w:pPr>
        <w:spacing w:after="0" w:line="240" w:lineRule="auto"/>
        <w:ind w:left="-284" w:right="-284" w:firstLine="539"/>
        <w:rPr>
          <w:szCs w:val="28"/>
        </w:rPr>
      </w:pPr>
      <w:r w:rsidRPr="002951CF">
        <w:rPr>
          <w:szCs w:val="28"/>
        </w:rPr>
        <w:t>5.3.8. устранять фак</w:t>
      </w:r>
      <w:proofErr w:type="gramStart"/>
      <w:r w:rsidRPr="002951CF">
        <w:rPr>
          <w:szCs w:val="28"/>
        </w:rPr>
        <w:t>т(</w:t>
      </w:r>
      <w:proofErr w:type="gramEnd"/>
      <w:r w:rsidRPr="002951CF">
        <w:rPr>
          <w:szCs w:val="28"/>
        </w:rPr>
        <w:t>ы) нарушения порядка, целей и условий предоставления Субсидии в сроки, определенные в указанном требовании;</w:t>
      </w:r>
    </w:p>
    <w:p w:rsidR="002951CF" w:rsidRPr="002951CF" w:rsidRDefault="002951CF" w:rsidP="002951CF">
      <w:pPr>
        <w:spacing w:after="0" w:line="240" w:lineRule="auto"/>
        <w:ind w:left="-284" w:right="-284" w:firstLine="539"/>
        <w:rPr>
          <w:szCs w:val="28"/>
        </w:rPr>
      </w:pPr>
      <w:r w:rsidRPr="002951CF">
        <w:rPr>
          <w:szCs w:val="28"/>
        </w:rPr>
        <w:t xml:space="preserve">5.3.9. возвращать в </w:t>
      </w:r>
      <w:r w:rsidR="00D764F6">
        <w:rPr>
          <w:szCs w:val="28"/>
        </w:rPr>
        <w:t>республиканский</w:t>
      </w:r>
      <w:r w:rsidRPr="002951CF">
        <w:rPr>
          <w:szCs w:val="28"/>
        </w:rPr>
        <w:t xml:space="preserve"> бюджет Субсидию в размере и в сроки, определенные в указанном требовании;</w:t>
      </w:r>
    </w:p>
    <w:p w:rsidR="002951CF" w:rsidRPr="002951CF" w:rsidRDefault="002951CF" w:rsidP="002951CF">
      <w:pPr>
        <w:spacing w:after="0" w:line="240" w:lineRule="auto"/>
        <w:ind w:left="-284" w:right="-284" w:firstLine="539"/>
        <w:rPr>
          <w:szCs w:val="28"/>
        </w:rPr>
      </w:pPr>
      <w:r w:rsidRPr="002951CF">
        <w:rPr>
          <w:szCs w:val="28"/>
        </w:rPr>
        <w:t>5.3.1</w:t>
      </w:r>
      <w:r w:rsidR="00D645CB">
        <w:rPr>
          <w:szCs w:val="28"/>
        </w:rPr>
        <w:t>0</w:t>
      </w:r>
      <w:r w:rsidRPr="002951CF">
        <w:rPr>
          <w:szCs w:val="28"/>
        </w:rPr>
        <w:t>. обеспечивать полноту и достоверность сведений, представляемых в Уполномоченный орган в соответствии с настоящим Соглашением;</w:t>
      </w:r>
    </w:p>
    <w:p w:rsidR="002951CF" w:rsidRPr="002951CF" w:rsidRDefault="002951CF" w:rsidP="002951CF">
      <w:pPr>
        <w:spacing w:after="0" w:line="240" w:lineRule="auto"/>
        <w:ind w:left="-284" w:right="-284" w:firstLine="539"/>
        <w:rPr>
          <w:szCs w:val="28"/>
        </w:rPr>
      </w:pPr>
      <w:r w:rsidRPr="002951CF">
        <w:rPr>
          <w:szCs w:val="28"/>
        </w:rPr>
        <w:t>5.3.1</w:t>
      </w:r>
      <w:r w:rsidR="00D645CB">
        <w:rPr>
          <w:szCs w:val="28"/>
        </w:rPr>
        <w:t>1</w:t>
      </w:r>
      <w:r w:rsidRPr="002951CF">
        <w:rPr>
          <w:szCs w:val="28"/>
        </w:rPr>
        <w:t>. выполнять иные обязательства в соответствии с законодательством Российской Федерации и Порядком, в том числе выполнять соответствие требованиям стандарта.</w:t>
      </w:r>
    </w:p>
    <w:p w:rsidR="002951CF" w:rsidRPr="002951CF" w:rsidRDefault="002951CF" w:rsidP="002951CF">
      <w:pPr>
        <w:spacing w:after="0" w:line="240" w:lineRule="auto"/>
        <w:ind w:left="-284" w:right="-284" w:firstLine="539"/>
        <w:rPr>
          <w:szCs w:val="28"/>
        </w:rPr>
      </w:pPr>
      <w:r w:rsidRPr="002951CF">
        <w:rPr>
          <w:szCs w:val="28"/>
        </w:rPr>
        <w:lastRenderedPageBreak/>
        <w:t>5.4. Получатель вправе:</w:t>
      </w:r>
    </w:p>
    <w:p w:rsidR="002951CF" w:rsidRPr="002951CF" w:rsidRDefault="002951CF" w:rsidP="002951CF">
      <w:pPr>
        <w:spacing w:after="0" w:line="240" w:lineRule="auto"/>
        <w:ind w:left="-284" w:right="-284" w:firstLine="539"/>
        <w:rPr>
          <w:szCs w:val="28"/>
        </w:rPr>
      </w:pPr>
      <w:r w:rsidRPr="002951CF">
        <w:rPr>
          <w:szCs w:val="28"/>
        </w:rPr>
        <w:t xml:space="preserve">5.4.1. направлять в Уполномоченный орган предложения о внесении изменений в настоящее Соглашение, в том числе в случае </w:t>
      </w:r>
      <w:proofErr w:type="gramStart"/>
      <w:r w:rsidRPr="002951CF">
        <w:rPr>
          <w:szCs w:val="28"/>
        </w:rPr>
        <w:t>установления необходимости изменения направлений целевого использования средств Субсидии</w:t>
      </w:r>
      <w:proofErr w:type="gramEnd"/>
      <w:r w:rsidRPr="002951CF">
        <w:rPr>
          <w:szCs w:val="28"/>
        </w:rPr>
        <w:t xml:space="preserve"> с приложением заявления, включающего информацию, содержащую финансово-экономическое обоснование данного изменения;</w:t>
      </w:r>
    </w:p>
    <w:p w:rsidR="002951CF" w:rsidRPr="002951CF" w:rsidRDefault="002951CF" w:rsidP="002951CF">
      <w:pPr>
        <w:spacing w:after="0" w:line="240" w:lineRule="auto"/>
        <w:ind w:left="-284" w:right="-284" w:firstLine="539"/>
        <w:rPr>
          <w:szCs w:val="28"/>
        </w:rPr>
      </w:pPr>
      <w:r w:rsidRPr="002951CF">
        <w:rPr>
          <w:szCs w:val="28"/>
        </w:rPr>
        <w:t xml:space="preserve"> 5.4.2. обращаться в Уполномоченный орган в целях получения разъяснений в связи с исполнением настоящего Соглашения;</w:t>
      </w:r>
    </w:p>
    <w:p w:rsidR="002951CF" w:rsidRPr="002951CF" w:rsidRDefault="002951CF" w:rsidP="002951CF">
      <w:pPr>
        <w:spacing w:after="0" w:line="240" w:lineRule="auto"/>
        <w:ind w:left="-284" w:right="-284" w:firstLine="539"/>
        <w:rPr>
          <w:szCs w:val="28"/>
        </w:rPr>
      </w:pPr>
      <w:r w:rsidRPr="002951CF">
        <w:rPr>
          <w:szCs w:val="28"/>
        </w:rPr>
        <w:t>5.4.3.  направлять в году получения Субсидии неиспользованный остаток Субсидии, полученного в соответствии с настоящим Соглашением (при наличии);</w:t>
      </w:r>
    </w:p>
    <w:p w:rsidR="002951CF" w:rsidRPr="002951CF" w:rsidRDefault="002951CF" w:rsidP="002951CF">
      <w:pPr>
        <w:spacing w:after="0" w:line="240" w:lineRule="auto"/>
        <w:ind w:left="-284" w:right="-284" w:firstLine="539"/>
        <w:rPr>
          <w:szCs w:val="28"/>
        </w:rPr>
      </w:pPr>
      <w:r w:rsidRPr="002951CF">
        <w:rPr>
          <w:szCs w:val="28"/>
        </w:rPr>
        <w:t>5.4.4. осуществлять иные права в соответствии с бюджетным законодательством Российской Федерации и Порядком.</w:t>
      </w:r>
    </w:p>
    <w:p w:rsidR="002951CF" w:rsidRPr="002951CF" w:rsidRDefault="002951CF" w:rsidP="002951CF">
      <w:pPr>
        <w:pStyle w:val="ConsPlusNormal"/>
        <w:ind w:left="-284" w:right="-284" w:firstLine="567"/>
        <w:jc w:val="both"/>
        <w:rPr>
          <w:rFonts w:ascii="Times New Roman" w:hAnsi="Times New Roman" w:cs="Times New Roman"/>
          <w:sz w:val="28"/>
          <w:szCs w:val="28"/>
        </w:rPr>
      </w:pPr>
    </w:p>
    <w:p w:rsidR="002951CF" w:rsidRPr="002951CF" w:rsidRDefault="002951CF" w:rsidP="002951CF">
      <w:pPr>
        <w:tabs>
          <w:tab w:val="left" w:pos="-4678"/>
          <w:tab w:val="left" w:pos="284"/>
        </w:tabs>
        <w:suppressAutoHyphens/>
        <w:autoSpaceDE w:val="0"/>
        <w:autoSpaceDN w:val="0"/>
        <w:adjustRightInd w:val="0"/>
        <w:spacing w:after="0" w:line="240" w:lineRule="auto"/>
        <w:ind w:left="-284" w:right="-284"/>
        <w:jc w:val="center"/>
        <w:rPr>
          <w:b/>
          <w:szCs w:val="28"/>
        </w:rPr>
      </w:pPr>
      <w:r w:rsidRPr="002951CF">
        <w:rPr>
          <w:b/>
          <w:szCs w:val="28"/>
        </w:rPr>
        <w:t>V</w:t>
      </w:r>
      <w:r w:rsidRPr="002951CF">
        <w:rPr>
          <w:b/>
          <w:szCs w:val="28"/>
          <w:lang w:val="en-US"/>
        </w:rPr>
        <w:t>I</w:t>
      </w:r>
      <w:r w:rsidRPr="002951CF">
        <w:rPr>
          <w:b/>
          <w:szCs w:val="28"/>
        </w:rPr>
        <w:t xml:space="preserve">. Положения о проверках соблюдения Получателем условий, </w:t>
      </w:r>
    </w:p>
    <w:p w:rsidR="002951CF" w:rsidRPr="002951CF" w:rsidRDefault="002951CF" w:rsidP="002951CF">
      <w:pPr>
        <w:tabs>
          <w:tab w:val="left" w:pos="-4678"/>
          <w:tab w:val="left" w:pos="284"/>
        </w:tabs>
        <w:suppressAutoHyphens/>
        <w:autoSpaceDE w:val="0"/>
        <w:autoSpaceDN w:val="0"/>
        <w:adjustRightInd w:val="0"/>
        <w:spacing w:after="0" w:line="240" w:lineRule="auto"/>
        <w:ind w:left="-284" w:right="-284"/>
        <w:jc w:val="center"/>
        <w:rPr>
          <w:b/>
          <w:szCs w:val="28"/>
        </w:rPr>
      </w:pPr>
      <w:r w:rsidRPr="002951CF">
        <w:rPr>
          <w:b/>
          <w:szCs w:val="28"/>
        </w:rPr>
        <w:t>целей и порядка предоставления Субсидии</w:t>
      </w:r>
    </w:p>
    <w:p w:rsidR="002951CF" w:rsidRPr="002951CF" w:rsidRDefault="002951CF" w:rsidP="002951CF">
      <w:pPr>
        <w:shd w:val="clear" w:color="auto" w:fill="FFFFFF"/>
        <w:tabs>
          <w:tab w:val="left" w:pos="998"/>
        </w:tabs>
        <w:suppressAutoHyphens/>
        <w:autoSpaceDE w:val="0"/>
        <w:autoSpaceDN w:val="0"/>
        <w:adjustRightInd w:val="0"/>
        <w:spacing w:after="0" w:line="240" w:lineRule="auto"/>
        <w:ind w:left="-284" w:right="-284"/>
        <w:jc w:val="center"/>
        <w:rPr>
          <w:szCs w:val="28"/>
        </w:rPr>
      </w:pP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6.1. </w:t>
      </w:r>
      <w:r w:rsidR="00D764F6">
        <w:rPr>
          <w:rFonts w:ascii="Times New Roman" w:hAnsi="Times New Roman" w:cs="Times New Roman"/>
          <w:sz w:val="28"/>
          <w:szCs w:val="28"/>
        </w:rPr>
        <w:t xml:space="preserve">Уполномоченный орган имеет право проводить проверки </w:t>
      </w:r>
      <w:r w:rsidRPr="002951CF">
        <w:rPr>
          <w:rFonts w:ascii="Times New Roman" w:hAnsi="Times New Roman" w:cs="Times New Roman"/>
          <w:sz w:val="28"/>
          <w:szCs w:val="28"/>
        </w:rPr>
        <w:t>соблюдения Получателем условий, целей и порядка предоставления Субсидии.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6.2. Получатель, заключая настоящее Соглашение, выражает свое согласие на осуществление Уполномоченным органом проверок (контрольных мероприятий) соблюдения Получателем условий, целей и порядка предоставления Субсидии.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6.3. В рамках проверки соблюдения Получателем условий, целей и порядка предоставления Субсидии и исполнения Получателем обязательств по настоящему Соглашению Уполномоченный орган вправе запрашивать копии налоговых, бухгалтерских, финансовых и иных документов учета и отчетности по вопросам осуществления Получателем текущей деятельности.</w:t>
      </w:r>
    </w:p>
    <w:p w:rsidR="002951CF" w:rsidRPr="002951CF" w:rsidRDefault="002951CF" w:rsidP="002951CF">
      <w:pPr>
        <w:suppressAutoHyphens/>
        <w:autoSpaceDE w:val="0"/>
        <w:autoSpaceDN w:val="0"/>
        <w:adjustRightInd w:val="0"/>
        <w:spacing w:after="0" w:line="240" w:lineRule="auto"/>
        <w:ind w:left="-284" w:right="-284" w:firstLine="720"/>
        <w:rPr>
          <w:szCs w:val="28"/>
        </w:rPr>
      </w:pPr>
    </w:p>
    <w:p w:rsidR="002951CF" w:rsidRPr="002951CF" w:rsidRDefault="002951CF" w:rsidP="002951CF">
      <w:pPr>
        <w:suppressAutoHyphens/>
        <w:autoSpaceDE w:val="0"/>
        <w:autoSpaceDN w:val="0"/>
        <w:adjustRightInd w:val="0"/>
        <w:spacing w:after="0" w:line="240" w:lineRule="auto"/>
        <w:ind w:left="-284" w:right="-284"/>
        <w:jc w:val="center"/>
        <w:rPr>
          <w:b/>
          <w:szCs w:val="28"/>
        </w:rPr>
      </w:pPr>
      <w:r w:rsidRPr="002951CF">
        <w:rPr>
          <w:b/>
          <w:szCs w:val="28"/>
        </w:rPr>
        <w:t>V</w:t>
      </w:r>
      <w:r w:rsidRPr="002951CF">
        <w:rPr>
          <w:b/>
          <w:szCs w:val="28"/>
          <w:lang w:val="en-US"/>
        </w:rPr>
        <w:t>I</w:t>
      </w:r>
      <w:r w:rsidRPr="002951CF">
        <w:rPr>
          <w:b/>
          <w:szCs w:val="28"/>
        </w:rPr>
        <w:t>I. Ответственность Сторон</w:t>
      </w:r>
    </w:p>
    <w:p w:rsidR="002951CF" w:rsidRPr="002951CF" w:rsidRDefault="002951CF" w:rsidP="002951CF">
      <w:pPr>
        <w:shd w:val="clear" w:color="auto" w:fill="FFFFFF"/>
        <w:tabs>
          <w:tab w:val="left" w:pos="998"/>
        </w:tabs>
        <w:suppressAutoHyphens/>
        <w:autoSpaceDE w:val="0"/>
        <w:autoSpaceDN w:val="0"/>
        <w:adjustRightInd w:val="0"/>
        <w:spacing w:after="0" w:line="240" w:lineRule="auto"/>
        <w:ind w:left="-284" w:right="-284"/>
        <w:rPr>
          <w:szCs w:val="28"/>
        </w:rPr>
      </w:pP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7.1.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7.2. Средства Субсидии подлежат возврату в </w:t>
      </w:r>
      <w:r w:rsidR="00D4225D">
        <w:rPr>
          <w:rFonts w:ascii="Times New Roman" w:hAnsi="Times New Roman" w:cs="Times New Roman"/>
          <w:sz w:val="28"/>
          <w:szCs w:val="28"/>
        </w:rPr>
        <w:t>республиканский</w:t>
      </w:r>
      <w:r w:rsidRPr="002951CF">
        <w:rPr>
          <w:rFonts w:ascii="Times New Roman" w:hAnsi="Times New Roman" w:cs="Times New Roman"/>
          <w:sz w:val="28"/>
          <w:szCs w:val="28"/>
        </w:rPr>
        <w:t xml:space="preserve"> бюджет в течение срока, установленного требованием Уполномоченного органа о возврате Субсидии: </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в случае установления факта нарушения Получателем условий, целей и порядка предоставления Субсидии, установленных Порядком и настоящим Соглашением, а также при выявлении недостоверных сведений в документах, представленных Получателем для получения Субсидии, предоставления недостоверных документов, сведений, неполного использования Субсидии в установленный Порядком и настоящим Соглашением срок;</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в случае невыполнения обязательств, установленных настоящим Соглашением и Порядком.</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7.3. Требования о возврате Субсидии направляются Получателю Уполномоченным органом в течение 15 рабочих дней со дня выявления </w:t>
      </w:r>
      <w:r w:rsidRPr="002951CF">
        <w:rPr>
          <w:rFonts w:ascii="Times New Roman" w:hAnsi="Times New Roman" w:cs="Times New Roman"/>
          <w:sz w:val="28"/>
          <w:szCs w:val="28"/>
        </w:rPr>
        <w:lastRenderedPageBreak/>
        <w:t>нарушений соблюдения Получателем условий, целей и порядка предоставления Субсидии;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7.4. В требовании о возврате Субсидии указывается сумма, код бюджетной классификации Российской Федерации, по которому должен быть осуществлен возврат Субсидии, а также реквизиты банковского счета, на который должны быть перечислены средства.</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7.5. В случае неисполнения Получателем требования Уполномоченного органа о возврате Субсидии в </w:t>
      </w:r>
      <w:r w:rsidR="00D4225D">
        <w:rPr>
          <w:rFonts w:ascii="Times New Roman" w:hAnsi="Times New Roman" w:cs="Times New Roman"/>
          <w:sz w:val="28"/>
          <w:szCs w:val="28"/>
        </w:rPr>
        <w:t>республиканский</w:t>
      </w:r>
      <w:r w:rsidRPr="002951CF">
        <w:rPr>
          <w:rFonts w:ascii="Times New Roman" w:hAnsi="Times New Roman" w:cs="Times New Roman"/>
          <w:sz w:val="28"/>
          <w:szCs w:val="28"/>
        </w:rPr>
        <w:t xml:space="preserve"> бюджет в срок, установленный в требовании о возврате Субсидии, взыскание средств Субсидии Уполномоченным органом осуществляется в судебном порядке.</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7.6. Ответственность за достоверность и полноту сведений, отраженных в представленных документах, являющихся основанием для предоставления Субсидии, подтверждения целевого использования Субсидии, выполнения обязательств, определенных настоящим Соглашением и Порядком, несет Получатель.</w:t>
      </w:r>
    </w:p>
    <w:p w:rsidR="002951CF" w:rsidRPr="002951CF" w:rsidRDefault="002951CF" w:rsidP="002951CF">
      <w:pPr>
        <w:pStyle w:val="ConsPlusNormal"/>
        <w:ind w:left="-284" w:right="-284"/>
        <w:jc w:val="both"/>
        <w:rPr>
          <w:rFonts w:ascii="Times New Roman" w:hAnsi="Times New Roman" w:cs="Times New Roman"/>
          <w:sz w:val="28"/>
          <w:szCs w:val="28"/>
        </w:rPr>
      </w:pPr>
    </w:p>
    <w:p w:rsidR="002951CF" w:rsidRPr="002951CF" w:rsidRDefault="002951CF" w:rsidP="002951CF">
      <w:pPr>
        <w:suppressAutoHyphens/>
        <w:autoSpaceDE w:val="0"/>
        <w:autoSpaceDN w:val="0"/>
        <w:adjustRightInd w:val="0"/>
        <w:spacing w:after="0" w:line="240" w:lineRule="auto"/>
        <w:ind w:left="-284" w:right="-284"/>
        <w:jc w:val="center"/>
        <w:rPr>
          <w:b/>
          <w:szCs w:val="28"/>
        </w:rPr>
      </w:pPr>
      <w:r w:rsidRPr="002951CF">
        <w:rPr>
          <w:b/>
          <w:szCs w:val="28"/>
        </w:rPr>
        <w:t>V</w:t>
      </w:r>
      <w:r w:rsidRPr="002951CF">
        <w:rPr>
          <w:b/>
          <w:szCs w:val="28"/>
          <w:lang w:val="en-US"/>
        </w:rPr>
        <w:t>I</w:t>
      </w:r>
      <w:r w:rsidRPr="002951CF">
        <w:rPr>
          <w:b/>
          <w:szCs w:val="28"/>
        </w:rPr>
        <w:t>I</w:t>
      </w:r>
      <w:r w:rsidRPr="002951CF">
        <w:rPr>
          <w:b/>
          <w:szCs w:val="28"/>
          <w:lang w:val="en-US"/>
        </w:rPr>
        <w:t>I</w:t>
      </w:r>
      <w:r w:rsidRPr="002951CF">
        <w:rPr>
          <w:b/>
          <w:szCs w:val="28"/>
        </w:rPr>
        <w:t>. Обстоятельства непреодолимой силы</w:t>
      </w:r>
    </w:p>
    <w:p w:rsidR="002951CF" w:rsidRPr="002951CF" w:rsidRDefault="002951CF" w:rsidP="002951CF">
      <w:pPr>
        <w:widowControl w:val="0"/>
        <w:numPr>
          <w:ilvl w:val="1"/>
          <w:numId w:val="3"/>
        </w:numPr>
        <w:tabs>
          <w:tab w:val="clear" w:pos="708"/>
          <w:tab w:val="left" w:pos="709"/>
        </w:tabs>
        <w:suppressAutoHyphens/>
        <w:autoSpaceDE w:val="0"/>
        <w:autoSpaceDN w:val="0"/>
        <w:adjustRightInd w:val="0"/>
        <w:spacing w:after="0" w:line="240" w:lineRule="auto"/>
        <w:ind w:left="-284" w:right="-284"/>
        <w:rPr>
          <w:szCs w:val="28"/>
        </w:rPr>
      </w:pP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8.1. </w:t>
      </w:r>
      <w:proofErr w:type="gramStart"/>
      <w:r w:rsidRPr="002951CF">
        <w:rPr>
          <w:rFonts w:ascii="Times New Roman" w:hAnsi="Times New Roman" w:cs="Times New Roman"/>
          <w:sz w:val="28"/>
          <w:szCs w:val="28"/>
        </w:rPr>
        <w:t>Стороны настоящего Соглашения освобождаются от ответственности за неисполнение или ненадлежащее исполнение своих обязательств по настоящему Соглашению, если оно   явилось следствием возникновения обстоятельств непреодолимой силы, возникшей после заключения настоящего Соглашения  в результате обстоятельств чрезвычайного характера, которые  Стороны не могли предвидеть или предотвратить, в том числе в результате военных действий, эпидемий, блокады, эмбарго, а также землетрясения, наводнения, пожаров и других стихийных  бедствий.</w:t>
      </w:r>
      <w:proofErr w:type="gramEnd"/>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8.2. При наступлении обстоятельств непреодолимой силы Сторона не позднее                   3 рабочих дней с момента их возникновения обязана уведомить другую Сторону об их наступлении. Уведомление должно содержать данные о характере обстоятельств непреодолимой силы, а также документы, подтверждающие их наличие.</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8.3. В течение 30 рабочих дней с момента получения Стороной уведомления о наступлении обстоятельств непреодолимой силы Стороны должны определить наиболее эффективный порядок взаимодействия для уменьшения влияния обстоятельств непреодолимой силы, а также наиболее приемлемые способы изменения условий настоящего Соглашения.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8.4. </w:t>
      </w:r>
      <w:proofErr w:type="gramStart"/>
      <w:r w:rsidRPr="002951CF">
        <w:rPr>
          <w:rFonts w:ascii="Times New Roman" w:hAnsi="Times New Roman" w:cs="Times New Roman"/>
          <w:sz w:val="28"/>
          <w:szCs w:val="28"/>
        </w:rPr>
        <w:t>В случае если обстоятельство непреодолимой силы  существенно препятствует или нарушает сроки исполнения всех, либо существенной части обязательств в течение 180 дней подряд с момента получения другой Стороной уведомления о наступлении обстоятельства непреодолимой силы, то каждая из Сторон имеет право направить  другой Стороне уведомление о расторжении настоящего Соглашения   не позднее, чем за 30 дней до прекращения действия настоящего Соглашения.</w:t>
      </w:r>
      <w:proofErr w:type="gramEnd"/>
    </w:p>
    <w:p w:rsidR="002951CF" w:rsidRPr="002951CF" w:rsidRDefault="002951CF" w:rsidP="002951CF">
      <w:pPr>
        <w:suppressAutoHyphens/>
        <w:autoSpaceDE w:val="0"/>
        <w:autoSpaceDN w:val="0"/>
        <w:adjustRightInd w:val="0"/>
        <w:spacing w:after="0" w:line="240" w:lineRule="auto"/>
        <w:ind w:left="-284" w:right="-284" w:firstLine="720"/>
        <w:rPr>
          <w:szCs w:val="28"/>
        </w:rPr>
      </w:pPr>
    </w:p>
    <w:p w:rsidR="002951CF" w:rsidRPr="002951CF" w:rsidRDefault="002951CF" w:rsidP="002951CF">
      <w:pPr>
        <w:suppressAutoHyphens/>
        <w:autoSpaceDE w:val="0"/>
        <w:autoSpaceDN w:val="0"/>
        <w:adjustRightInd w:val="0"/>
        <w:spacing w:after="0" w:line="240" w:lineRule="auto"/>
        <w:ind w:left="-284" w:right="-284"/>
        <w:jc w:val="center"/>
        <w:rPr>
          <w:b/>
          <w:szCs w:val="28"/>
        </w:rPr>
      </w:pPr>
      <w:r w:rsidRPr="002951CF">
        <w:rPr>
          <w:b/>
          <w:szCs w:val="28"/>
          <w:lang w:val="en-US"/>
        </w:rPr>
        <w:t>IX</w:t>
      </w:r>
      <w:r w:rsidRPr="002951CF">
        <w:rPr>
          <w:b/>
          <w:szCs w:val="28"/>
        </w:rPr>
        <w:t>. Порядок урегулирования споров</w:t>
      </w:r>
    </w:p>
    <w:p w:rsidR="002951CF" w:rsidRPr="002951CF" w:rsidRDefault="002951CF" w:rsidP="002951CF">
      <w:pPr>
        <w:shd w:val="clear" w:color="auto" w:fill="FFFFFF"/>
        <w:tabs>
          <w:tab w:val="left" w:pos="998"/>
        </w:tabs>
        <w:suppressAutoHyphens/>
        <w:autoSpaceDE w:val="0"/>
        <w:autoSpaceDN w:val="0"/>
        <w:adjustRightInd w:val="0"/>
        <w:spacing w:after="0" w:line="240" w:lineRule="auto"/>
        <w:ind w:left="-284" w:right="-284"/>
        <w:jc w:val="center"/>
        <w:rPr>
          <w:szCs w:val="28"/>
        </w:rPr>
      </w:pP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9.1. Все споры в связи с настоящим Соглашением Стороны разрешают с соблюдением обязательного досудебного претензионного порядка урегулирования споров.</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9.2. Сторона, имеющая к другой Стороне требование в связи с настоящим Соглашением, обязана до обращения с этим требованием в суд направить другой Стороне мотивированную письменную претензию с приложением документов, обосновывающих предъявленное требование и отсутствующих у другой Стороны.</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9.3. Сторона обязана рассмотреть полученную претензию и уведомить о результатах ее рассмотрения в письменной форме другую Сторону в течение 10 рабочих дней со дня получения претензии со всеми приложениями к нему.</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9.4. 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настоящего Соглашения.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9.5. Направившая претензию Сторона вправе обратиться с указанным в ней требованием в Арбитражный суд </w:t>
      </w:r>
      <w:r w:rsidR="00D764F6">
        <w:rPr>
          <w:rFonts w:ascii="Times New Roman" w:hAnsi="Times New Roman" w:cs="Times New Roman"/>
          <w:sz w:val="28"/>
          <w:szCs w:val="28"/>
        </w:rPr>
        <w:t xml:space="preserve">Карачаево-Черкесской Республики </w:t>
      </w:r>
      <w:r w:rsidRPr="002951CF">
        <w:rPr>
          <w:rFonts w:ascii="Times New Roman" w:hAnsi="Times New Roman" w:cs="Times New Roman"/>
          <w:sz w:val="28"/>
          <w:szCs w:val="28"/>
        </w:rPr>
        <w:t>в случае, если оно не будет удовлетворено другой Стороной в течение 10 рабочих дней со дня ее получения.</w:t>
      </w:r>
    </w:p>
    <w:p w:rsidR="002951CF" w:rsidRPr="002951CF" w:rsidRDefault="002951CF" w:rsidP="002951CF">
      <w:pPr>
        <w:widowControl w:val="0"/>
        <w:suppressAutoHyphens/>
        <w:autoSpaceDE w:val="0"/>
        <w:autoSpaceDN w:val="0"/>
        <w:adjustRightInd w:val="0"/>
        <w:spacing w:after="0" w:line="240" w:lineRule="auto"/>
        <w:ind w:left="-284" w:right="-284" w:firstLine="709"/>
        <w:rPr>
          <w:szCs w:val="28"/>
        </w:rPr>
      </w:pPr>
    </w:p>
    <w:p w:rsidR="002951CF" w:rsidRPr="002951CF" w:rsidRDefault="002951CF" w:rsidP="002951CF">
      <w:pPr>
        <w:suppressAutoHyphens/>
        <w:autoSpaceDE w:val="0"/>
        <w:autoSpaceDN w:val="0"/>
        <w:adjustRightInd w:val="0"/>
        <w:spacing w:after="0" w:line="240" w:lineRule="auto"/>
        <w:ind w:left="-284" w:right="-284"/>
        <w:jc w:val="center"/>
        <w:rPr>
          <w:b/>
          <w:szCs w:val="28"/>
        </w:rPr>
      </w:pPr>
      <w:r w:rsidRPr="002951CF">
        <w:rPr>
          <w:b/>
          <w:szCs w:val="28"/>
          <w:lang w:val="en-US"/>
        </w:rPr>
        <w:t>X</w:t>
      </w:r>
      <w:r w:rsidRPr="002951CF">
        <w:rPr>
          <w:b/>
          <w:szCs w:val="28"/>
        </w:rPr>
        <w:t>. Заключительные положения</w:t>
      </w:r>
    </w:p>
    <w:p w:rsidR="002951CF" w:rsidRPr="002951CF" w:rsidRDefault="002951CF" w:rsidP="002951CF">
      <w:pPr>
        <w:shd w:val="clear" w:color="auto" w:fill="FFFFFF"/>
        <w:tabs>
          <w:tab w:val="left" w:pos="998"/>
        </w:tabs>
        <w:suppressAutoHyphens/>
        <w:autoSpaceDE w:val="0"/>
        <w:autoSpaceDN w:val="0"/>
        <w:adjustRightInd w:val="0"/>
        <w:spacing w:after="0" w:line="240" w:lineRule="auto"/>
        <w:ind w:left="-284" w:right="-284"/>
        <w:jc w:val="center"/>
        <w:rPr>
          <w:szCs w:val="28"/>
        </w:rPr>
      </w:pP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10.1. Получатель </w:t>
      </w:r>
      <w:r w:rsidRPr="002951CF">
        <w:rPr>
          <w:rFonts w:ascii="Times New Roman" w:hAnsi="Times New Roman" w:cs="Times New Roman"/>
          <w:sz w:val="28"/>
          <w:szCs w:val="28"/>
          <w:u w:val="single"/>
        </w:rPr>
        <w:t>не вправе</w:t>
      </w:r>
      <w:r w:rsidRPr="002951CF">
        <w:rPr>
          <w:rFonts w:ascii="Times New Roman" w:hAnsi="Times New Roman" w:cs="Times New Roman"/>
          <w:sz w:val="28"/>
          <w:szCs w:val="28"/>
        </w:rPr>
        <w:t xml:space="preserve"> передавать свои права и обязанности по настоящему Соглашению другому лицу.</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10.3. Настоящее Соглашение вступает в силу </w:t>
      </w:r>
      <w:proofErr w:type="gramStart"/>
      <w:r w:rsidRPr="002951CF">
        <w:rPr>
          <w:rFonts w:ascii="Times New Roman" w:hAnsi="Times New Roman" w:cs="Times New Roman"/>
          <w:sz w:val="28"/>
          <w:szCs w:val="28"/>
        </w:rPr>
        <w:t>с даты</w:t>
      </w:r>
      <w:proofErr w:type="gramEnd"/>
      <w:r w:rsidRPr="002951CF">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 настоящего Соглашения, и действует до полного исполнения Сторонами своих обязательств по настоящему Соглашению.</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10.4. Изменение настоящего Соглашения осуществляется по соглашению Сторон и оформляется в виде дополнительного соглашения к настоящему Соглашению.</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10.5. Изменение настоящего Соглашения возможно в случае:</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10.5.1. уменьшения/увеличения ранее доведенных лимитов бюджетных обязательств на предоставление Субсидии;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10.5.2. согласования Уполномоченным органом предложений Получателя о внесении изменений в настоящее Соглашение, в том числе в случае </w:t>
      </w:r>
      <w:proofErr w:type="gramStart"/>
      <w:r w:rsidRPr="002951CF">
        <w:rPr>
          <w:rFonts w:ascii="Times New Roman" w:hAnsi="Times New Roman" w:cs="Times New Roman"/>
          <w:sz w:val="28"/>
          <w:szCs w:val="28"/>
        </w:rPr>
        <w:t>установления необходимости изменения направлений целевого использования средств Субсидии</w:t>
      </w:r>
      <w:proofErr w:type="gramEnd"/>
      <w:r w:rsidRPr="002951CF">
        <w:rPr>
          <w:rFonts w:ascii="Times New Roman" w:hAnsi="Times New Roman" w:cs="Times New Roman"/>
          <w:sz w:val="28"/>
          <w:szCs w:val="28"/>
        </w:rPr>
        <w:t xml:space="preserve"> на основании заявления, включающего информацию, содержащую финансово-экономическое обоснование данного изменения;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10.5.3. Расторжение настоящего Соглашения в одностороннем порядке </w:t>
      </w:r>
      <w:r w:rsidRPr="002951CF">
        <w:rPr>
          <w:rFonts w:ascii="Times New Roman" w:hAnsi="Times New Roman" w:cs="Times New Roman"/>
          <w:sz w:val="28"/>
          <w:szCs w:val="28"/>
        </w:rPr>
        <w:lastRenderedPageBreak/>
        <w:t>осуществляется в случаях:</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10.5.3.1. реорганизации или прекращения деятельности Получателя;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10.5.3.2. 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10.5.3.3. недостижения Получателем установленных настоящим Соглашением показателей эффективности предоставления Субсидии и Региональным проектом;</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10.6. Расторжение настоящего Соглашения осуществляется по соглашению Сторон:</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10.6.1. Расторжение настоящего Соглашения в одностороннем порядке возможно в случае недостижения Получателем установленных Соглашением показателей эффективности, установленными приложением № 2 к настоящему Соглашению и Программой;</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10.7. Документы и иная информация, предусмотренные настоящим Соглашением, могут направляться Сторонами следующи</w:t>
      </w:r>
      <w:proofErr w:type="gramStart"/>
      <w:r w:rsidRPr="002951CF">
        <w:rPr>
          <w:rFonts w:ascii="Times New Roman" w:hAnsi="Times New Roman" w:cs="Times New Roman"/>
          <w:sz w:val="28"/>
          <w:szCs w:val="28"/>
        </w:rPr>
        <w:t>м(</w:t>
      </w:r>
      <w:proofErr w:type="gramEnd"/>
      <w:r w:rsidRPr="002951CF">
        <w:rPr>
          <w:rFonts w:ascii="Times New Roman" w:hAnsi="Times New Roman" w:cs="Times New Roman"/>
          <w:sz w:val="28"/>
          <w:szCs w:val="28"/>
        </w:rPr>
        <w:t>и) способом(</w:t>
      </w:r>
      <w:proofErr w:type="spellStart"/>
      <w:r w:rsidRPr="002951CF">
        <w:rPr>
          <w:rFonts w:ascii="Times New Roman" w:hAnsi="Times New Roman" w:cs="Times New Roman"/>
          <w:sz w:val="28"/>
          <w:szCs w:val="28"/>
        </w:rPr>
        <w:t>ами</w:t>
      </w:r>
      <w:proofErr w:type="spellEnd"/>
      <w:r w:rsidRPr="002951CF">
        <w:rPr>
          <w:rFonts w:ascii="Times New Roman" w:hAnsi="Times New Roman" w:cs="Times New Roman"/>
          <w:sz w:val="28"/>
          <w:szCs w:val="28"/>
        </w:rPr>
        <w:t>):</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10.7.2. посредством электронного взаимодействия;</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10.8. </w:t>
      </w:r>
      <w:proofErr w:type="gramStart"/>
      <w:r w:rsidRPr="002951CF">
        <w:rPr>
          <w:rFonts w:ascii="Times New Roman" w:hAnsi="Times New Roman" w:cs="Times New Roman"/>
          <w:sz w:val="28"/>
          <w:szCs w:val="28"/>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такой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«От получения</w:t>
      </w:r>
      <w:proofErr w:type="gramEnd"/>
      <w:r w:rsidRPr="002951CF">
        <w:rPr>
          <w:rFonts w:ascii="Times New Roman" w:hAnsi="Times New Roman" w:cs="Times New Roman"/>
          <w:sz w:val="28"/>
          <w:szCs w:val="28"/>
        </w:rPr>
        <w:t xml:space="preserve"> отказался» или иной аналогичной отметки, свидетельствующей об отсутствии адресата по указанному адресу или его отказе от получения документа. Если такая отметка отсутствует или день ее проставления определить невозможно, такой документ считается полученным второй Стороной в день получения первой Стороной возвращенного документа.</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10.9. Настоящее Соглашение заключено Сторонами в форме бумажного документа в двух экземплярах, по одному экземпляру для каждой из Сторон;</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10.10. Каждая из Сторон несет ответственность перед другой Стороной за достоверность и полноту своих реквизитов, указанных в настоящем Соглашении.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10.11. </w:t>
      </w:r>
      <w:proofErr w:type="gramStart"/>
      <w:r w:rsidRPr="002951CF">
        <w:rPr>
          <w:rFonts w:ascii="Times New Roman" w:hAnsi="Times New Roman" w:cs="Times New Roman"/>
          <w:sz w:val="28"/>
          <w:szCs w:val="28"/>
        </w:rPr>
        <w:t>Сторона, исполнившая свои обязательства по настоящему Соглашению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roofErr w:type="gramEnd"/>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10.12. Во всем, что не предусмотрено условиями настоящего Соглашения, Стороны руководствуются действующим законодательством Российской Федерации.</w:t>
      </w:r>
    </w:p>
    <w:p w:rsidR="002951CF" w:rsidRPr="002951CF" w:rsidRDefault="002951CF" w:rsidP="002951CF">
      <w:pPr>
        <w:pStyle w:val="ConsPlusNormal"/>
        <w:ind w:left="-284" w:right="-284" w:firstLine="540"/>
        <w:jc w:val="both"/>
        <w:rPr>
          <w:rFonts w:ascii="Times New Roman" w:hAnsi="Times New Roman" w:cs="Times New Roman"/>
          <w:sz w:val="28"/>
          <w:szCs w:val="28"/>
        </w:rPr>
      </w:pPr>
      <w:r w:rsidRPr="002951CF">
        <w:rPr>
          <w:rFonts w:ascii="Times New Roman" w:hAnsi="Times New Roman" w:cs="Times New Roman"/>
          <w:sz w:val="28"/>
          <w:szCs w:val="28"/>
        </w:rPr>
        <w:t xml:space="preserve">10.13. Соглашение вступает в силу после его заключения Сторонами и действует до 31 декабря </w:t>
      </w:r>
      <w:r w:rsidRPr="002951CF">
        <w:rPr>
          <w:rFonts w:ascii="Times New Roman" w:hAnsi="Times New Roman" w:cs="Times New Roman"/>
          <w:sz w:val="28"/>
          <w:szCs w:val="28"/>
          <w:highlight w:val="green"/>
        </w:rPr>
        <w:t>20__</w:t>
      </w:r>
      <w:r w:rsidRPr="002951CF">
        <w:rPr>
          <w:rFonts w:ascii="Times New Roman" w:hAnsi="Times New Roman" w:cs="Times New Roman"/>
          <w:sz w:val="28"/>
          <w:szCs w:val="28"/>
        </w:rPr>
        <w:t xml:space="preserve"> года.</w:t>
      </w:r>
    </w:p>
    <w:p w:rsidR="002951CF" w:rsidRPr="002951CF" w:rsidRDefault="002951CF" w:rsidP="002951CF">
      <w:pPr>
        <w:pStyle w:val="ConsPlusNormal"/>
        <w:ind w:left="-284" w:right="-284"/>
        <w:jc w:val="center"/>
        <w:rPr>
          <w:rFonts w:ascii="Times New Roman" w:hAnsi="Times New Roman" w:cs="Times New Roman"/>
          <w:b/>
          <w:sz w:val="28"/>
          <w:szCs w:val="28"/>
        </w:rPr>
      </w:pPr>
    </w:p>
    <w:p w:rsidR="002951CF" w:rsidRPr="002951CF" w:rsidRDefault="002951CF" w:rsidP="002951CF">
      <w:pPr>
        <w:pStyle w:val="ConsPlusNormal"/>
        <w:ind w:left="-284" w:right="-284"/>
        <w:jc w:val="center"/>
        <w:rPr>
          <w:rFonts w:ascii="Times New Roman" w:hAnsi="Times New Roman" w:cs="Times New Roman"/>
          <w:b/>
          <w:sz w:val="28"/>
          <w:szCs w:val="28"/>
        </w:rPr>
      </w:pPr>
      <w:r w:rsidRPr="002951CF">
        <w:rPr>
          <w:rFonts w:ascii="Times New Roman" w:hAnsi="Times New Roman" w:cs="Times New Roman"/>
          <w:b/>
          <w:sz w:val="28"/>
          <w:szCs w:val="28"/>
          <w:lang w:val="en-US"/>
        </w:rPr>
        <w:lastRenderedPageBreak/>
        <w:t>XI</w:t>
      </w:r>
      <w:r w:rsidRPr="002951CF">
        <w:rPr>
          <w:rFonts w:ascii="Times New Roman" w:hAnsi="Times New Roman" w:cs="Times New Roman"/>
          <w:b/>
          <w:sz w:val="28"/>
          <w:szCs w:val="28"/>
        </w:rPr>
        <w:t>. Платежные реквизиты и подписи Сторон</w:t>
      </w:r>
    </w:p>
    <w:p w:rsidR="002951CF" w:rsidRPr="002951CF" w:rsidRDefault="002951CF" w:rsidP="002951CF">
      <w:pPr>
        <w:pStyle w:val="ConsPlusNormal"/>
        <w:ind w:left="-284" w:right="-284"/>
        <w:jc w:val="center"/>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951CF" w:rsidRPr="002951CF" w:rsidTr="002951CF">
        <w:tc>
          <w:tcPr>
            <w:tcW w:w="4535" w:type="dxa"/>
          </w:tcPr>
          <w:p w:rsidR="002951CF" w:rsidRPr="002951CF" w:rsidRDefault="002951CF" w:rsidP="002951CF">
            <w:pPr>
              <w:pStyle w:val="ConsPlusNormal"/>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t>Уполномоченный орган</w:t>
            </w:r>
          </w:p>
        </w:tc>
        <w:tc>
          <w:tcPr>
            <w:tcW w:w="4535" w:type="dxa"/>
          </w:tcPr>
          <w:p w:rsidR="002951CF" w:rsidRDefault="002951CF" w:rsidP="002951CF">
            <w:pPr>
              <w:pStyle w:val="ConsPlusNormal"/>
              <w:ind w:left="-284" w:right="-284"/>
              <w:jc w:val="center"/>
              <w:rPr>
                <w:rFonts w:ascii="Times New Roman" w:hAnsi="Times New Roman" w:cs="Times New Roman"/>
                <w:b/>
                <w:sz w:val="28"/>
                <w:szCs w:val="28"/>
              </w:rPr>
            </w:pPr>
            <w:r w:rsidRPr="002951CF">
              <w:rPr>
                <w:rFonts w:ascii="Times New Roman" w:hAnsi="Times New Roman" w:cs="Times New Roman"/>
                <w:b/>
                <w:sz w:val="28"/>
                <w:szCs w:val="28"/>
              </w:rPr>
              <w:t>Получатель Субсидии</w:t>
            </w:r>
          </w:p>
          <w:p w:rsidR="00D764F6" w:rsidRDefault="00D764F6" w:rsidP="002951CF">
            <w:pPr>
              <w:pStyle w:val="ConsPlusNormal"/>
              <w:ind w:left="-284" w:right="-284"/>
              <w:jc w:val="center"/>
              <w:rPr>
                <w:rFonts w:ascii="Times New Roman" w:hAnsi="Times New Roman" w:cs="Times New Roman"/>
                <w:b/>
                <w:sz w:val="28"/>
                <w:szCs w:val="28"/>
              </w:rPr>
            </w:pPr>
          </w:p>
          <w:p w:rsidR="00D764F6" w:rsidRDefault="00D764F6" w:rsidP="00D764F6">
            <w:pPr>
              <w:pStyle w:val="ConsPlusNormal"/>
              <w:ind w:left="-284" w:right="-284"/>
              <w:jc w:val="center"/>
              <w:rPr>
                <w:rFonts w:ascii="Times New Roman" w:hAnsi="Times New Roman" w:cs="Times New Roman"/>
                <w:b/>
                <w:sz w:val="28"/>
                <w:szCs w:val="28"/>
              </w:rPr>
            </w:pPr>
            <w:r>
              <w:rPr>
                <w:rFonts w:ascii="Times New Roman" w:hAnsi="Times New Roman" w:cs="Times New Roman"/>
                <w:b/>
                <w:sz w:val="28"/>
                <w:szCs w:val="28"/>
              </w:rPr>
              <w:t>Учредитель Получателя</w:t>
            </w:r>
          </w:p>
          <w:p w:rsidR="00D764F6" w:rsidRPr="002951CF" w:rsidRDefault="00D764F6" w:rsidP="002951CF">
            <w:pPr>
              <w:pStyle w:val="ConsPlusNormal"/>
              <w:ind w:left="-284" w:right="-284"/>
              <w:jc w:val="center"/>
              <w:rPr>
                <w:rFonts w:ascii="Times New Roman" w:hAnsi="Times New Roman" w:cs="Times New Roman"/>
                <w:b/>
                <w:sz w:val="28"/>
                <w:szCs w:val="28"/>
              </w:rPr>
            </w:pPr>
          </w:p>
        </w:tc>
      </w:tr>
    </w:tbl>
    <w:p w:rsidR="002951CF" w:rsidRPr="002951CF" w:rsidRDefault="002951CF" w:rsidP="002951CF">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Pr="001F4917" w:rsidRDefault="002951CF" w:rsidP="002951CF">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Руководитель Администрации</w:t>
      </w:r>
    </w:p>
    <w:p w:rsidR="002951CF" w:rsidRPr="001F4917" w:rsidRDefault="002951CF" w:rsidP="002951CF">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Главы и Правительства</w:t>
      </w:r>
    </w:p>
    <w:p w:rsidR="002951CF" w:rsidRPr="001F4917" w:rsidRDefault="002951CF" w:rsidP="002951CF">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Карачаево-Черкесской Республики</w:t>
      </w:r>
      <w:r w:rsidRPr="001F4917">
        <w:rPr>
          <w:rFonts w:eastAsia="Calibri"/>
          <w:color w:val="auto"/>
          <w:szCs w:val="28"/>
          <w:lang w:eastAsia="en-US"/>
        </w:rPr>
        <w:tab/>
        <w:t xml:space="preserve">                    </w:t>
      </w:r>
      <w:r w:rsidRPr="001F4917">
        <w:rPr>
          <w:rFonts w:eastAsia="Calibri"/>
          <w:color w:val="auto"/>
          <w:szCs w:val="28"/>
          <w:lang w:eastAsia="en-US"/>
        </w:rPr>
        <w:tab/>
        <w:t xml:space="preserve">                                  </w:t>
      </w:r>
      <w:r>
        <w:rPr>
          <w:rFonts w:eastAsia="Calibri"/>
          <w:color w:val="auto"/>
          <w:szCs w:val="28"/>
          <w:lang w:eastAsia="en-US"/>
        </w:rPr>
        <w:t xml:space="preserve">    </w:t>
      </w:r>
      <w:r w:rsidRPr="001F4917">
        <w:rPr>
          <w:rFonts w:eastAsia="Calibri"/>
          <w:color w:val="auto"/>
          <w:szCs w:val="28"/>
          <w:lang w:eastAsia="en-US"/>
        </w:rPr>
        <w:t xml:space="preserve">М.Н. </w:t>
      </w:r>
      <w:proofErr w:type="spellStart"/>
      <w:r w:rsidRPr="001F4917">
        <w:rPr>
          <w:rFonts w:eastAsia="Calibri"/>
          <w:color w:val="auto"/>
          <w:szCs w:val="28"/>
          <w:lang w:eastAsia="en-US"/>
        </w:rPr>
        <w:t>Озов</w:t>
      </w:r>
      <w:proofErr w:type="spellEnd"/>
      <w:r w:rsidRPr="001F4917">
        <w:rPr>
          <w:rFonts w:eastAsia="Calibri"/>
          <w:color w:val="auto"/>
          <w:szCs w:val="28"/>
          <w:lang w:eastAsia="en-US"/>
        </w:rPr>
        <w:t xml:space="preserve">                                  </w:t>
      </w:r>
    </w:p>
    <w:p w:rsidR="002951CF" w:rsidRPr="001F4917" w:rsidRDefault="002951CF" w:rsidP="002951CF">
      <w:pPr>
        <w:tabs>
          <w:tab w:val="left" w:pos="3570"/>
        </w:tabs>
        <w:spacing w:after="0" w:line="240" w:lineRule="auto"/>
        <w:ind w:left="-284" w:right="-284" w:firstLine="0"/>
        <w:jc w:val="center"/>
        <w:rPr>
          <w:rFonts w:eastAsia="Calibri"/>
          <w:color w:val="auto"/>
          <w:szCs w:val="28"/>
          <w:lang w:eastAsia="en-US"/>
        </w:rPr>
      </w:pPr>
    </w:p>
    <w:p w:rsidR="002951CF" w:rsidRPr="001F4917" w:rsidRDefault="002951CF" w:rsidP="002951CF">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Министр сельского хозяйства</w:t>
      </w:r>
    </w:p>
    <w:p w:rsidR="002951CF" w:rsidRPr="001F4917" w:rsidRDefault="002951CF" w:rsidP="002951CF">
      <w:pPr>
        <w:tabs>
          <w:tab w:val="left" w:pos="3570"/>
        </w:tabs>
        <w:spacing w:after="0" w:line="240" w:lineRule="auto"/>
        <w:ind w:left="-284" w:right="-284" w:firstLine="0"/>
        <w:rPr>
          <w:rFonts w:eastAsia="Calibri"/>
          <w:color w:val="auto"/>
          <w:szCs w:val="28"/>
          <w:lang w:eastAsia="en-US"/>
        </w:rPr>
      </w:pPr>
      <w:r w:rsidRPr="001F4917">
        <w:rPr>
          <w:rFonts w:eastAsia="Calibri"/>
          <w:color w:val="auto"/>
          <w:szCs w:val="28"/>
          <w:lang w:eastAsia="en-US"/>
        </w:rPr>
        <w:t xml:space="preserve">Карачаево-Черкесской Республики                                                  </w:t>
      </w:r>
      <w:r>
        <w:rPr>
          <w:rFonts w:eastAsia="Calibri"/>
          <w:color w:val="auto"/>
          <w:szCs w:val="28"/>
          <w:lang w:eastAsia="en-US"/>
        </w:rPr>
        <w:t xml:space="preserve">        </w:t>
      </w:r>
      <w:r w:rsidRPr="001F4917">
        <w:rPr>
          <w:rFonts w:eastAsia="Calibri"/>
          <w:color w:val="auto"/>
          <w:szCs w:val="28"/>
          <w:lang w:eastAsia="en-US"/>
        </w:rPr>
        <w:t>А.А. Боташев</w:t>
      </w: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2951CF" w:rsidRDefault="002951CF" w:rsidP="001F4917">
      <w:pPr>
        <w:tabs>
          <w:tab w:val="left" w:pos="3570"/>
        </w:tabs>
        <w:spacing w:after="0" w:line="240" w:lineRule="auto"/>
        <w:ind w:left="-284" w:right="-284" w:firstLine="0"/>
        <w:jc w:val="center"/>
        <w:rPr>
          <w:rFonts w:eastAsia="Calibri"/>
          <w:color w:val="auto"/>
          <w:szCs w:val="28"/>
          <w:lang w:eastAsia="en-US"/>
        </w:rPr>
      </w:pPr>
    </w:p>
    <w:p w:rsidR="000D20B6" w:rsidRDefault="000D20B6" w:rsidP="001F4917">
      <w:pPr>
        <w:tabs>
          <w:tab w:val="left" w:pos="3570"/>
        </w:tabs>
        <w:spacing w:after="0" w:line="240" w:lineRule="auto"/>
        <w:ind w:left="-284" w:right="-284" w:firstLine="0"/>
        <w:jc w:val="center"/>
        <w:rPr>
          <w:rFonts w:eastAsia="Calibri"/>
          <w:color w:val="auto"/>
          <w:szCs w:val="28"/>
          <w:lang w:eastAsia="en-US"/>
        </w:rPr>
      </w:pPr>
    </w:p>
    <w:p w:rsidR="000D20B6" w:rsidRDefault="000D20B6" w:rsidP="001F4917">
      <w:pPr>
        <w:tabs>
          <w:tab w:val="left" w:pos="3570"/>
        </w:tabs>
        <w:spacing w:after="0" w:line="240" w:lineRule="auto"/>
        <w:ind w:left="-284" w:right="-284" w:firstLine="0"/>
        <w:jc w:val="center"/>
        <w:rPr>
          <w:rFonts w:eastAsia="Calibri"/>
          <w:color w:val="auto"/>
          <w:szCs w:val="28"/>
          <w:lang w:eastAsia="en-US"/>
        </w:rPr>
      </w:pPr>
    </w:p>
    <w:p w:rsidR="000D20B6" w:rsidRDefault="000D20B6" w:rsidP="001F4917">
      <w:pPr>
        <w:tabs>
          <w:tab w:val="left" w:pos="3570"/>
        </w:tabs>
        <w:spacing w:after="0" w:line="240" w:lineRule="auto"/>
        <w:ind w:left="-284" w:right="-284" w:firstLine="0"/>
        <w:jc w:val="center"/>
        <w:rPr>
          <w:rFonts w:eastAsia="Calibri"/>
          <w:color w:val="auto"/>
          <w:szCs w:val="28"/>
          <w:lang w:eastAsia="en-US"/>
        </w:rPr>
      </w:pPr>
    </w:p>
    <w:p w:rsidR="000D20B6" w:rsidRDefault="000D20B6" w:rsidP="001F4917">
      <w:pPr>
        <w:tabs>
          <w:tab w:val="left" w:pos="3570"/>
        </w:tabs>
        <w:spacing w:after="0" w:line="240" w:lineRule="auto"/>
        <w:ind w:left="-284" w:right="-284" w:firstLine="0"/>
        <w:jc w:val="center"/>
        <w:rPr>
          <w:rFonts w:eastAsia="Calibri"/>
          <w:color w:val="auto"/>
          <w:szCs w:val="28"/>
          <w:lang w:eastAsia="en-US"/>
        </w:rPr>
      </w:pPr>
    </w:p>
    <w:p w:rsidR="000D20B6" w:rsidRDefault="000D20B6" w:rsidP="001F4917">
      <w:pPr>
        <w:tabs>
          <w:tab w:val="left" w:pos="3570"/>
        </w:tabs>
        <w:spacing w:after="0" w:line="240" w:lineRule="auto"/>
        <w:ind w:left="-284" w:right="-284" w:firstLine="0"/>
        <w:jc w:val="center"/>
        <w:rPr>
          <w:rFonts w:eastAsia="Calibri"/>
          <w:color w:val="auto"/>
          <w:szCs w:val="28"/>
          <w:lang w:eastAsia="en-US"/>
        </w:rPr>
      </w:pPr>
    </w:p>
    <w:p w:rsidR="001F4917" w:rsidRPr="001F4917" w:rsidRDefault="001F4917" w:rsidP="001F4917">
      <w:pPr>
        <w:tabs>
          <w:tab w:val="left" w:pos="3570"/>
        </w:tabs>
        <w:spacing w:after="0" w:line="240" w:lineRule="auto"/>
        <w:ind w:left="-284" w:right="-284" w:firstLine="0"/>
        <w:jc w:val="center"/>
        <w:rPr>
          <w:rFonts w:eastAsia="Calibri"/>
          <w:caps/>
          <w:color w:val="auto"/>
          <w:szCs w:val="28"/>
          <w:lang w:eastAsia="en-US"/>
        </w:rPr>
      </w:pPr>
      <w:r w:rsidRPr="001F4917">
        <w:rPr>
          <w:rFonts w:eastAsia="Calibri"/>
          <w:color w:val="auto"/>
          <w:szCs w:val="28"/>
          <w:lang w:eastAsia="en-US"/>
        </w:rPr>
        <w:lastRenderedPageBreak/>
        <w:t>Пояснительная записка</w:t>
      </w:r>
    </w:p>
    <w:p w:rsidR="001F4917" w:rsidRPr="001F4917" w:rsidRDefault="001F4917" w:rsidP="001F4917">
      <w:pPr>
        <w:tabs>
          <w:tab w:val="left" w:pos="3570"/>
        </w:tabs>
        <w:autoSpaceDE w:val="0"/>
        <w:autoSpaceDN w:val="0"/>
        <w:adjustRightInd w:val="0"/>
        <w:spacing w:after="0" w:line="240" w:lineRule="auto"/>
        <w:ind w:left="-284" w:right="-284" w:firstLine="0"/>
        <w:jc w:val="center"/>
        <w:rPr>
          <w:rFonts w:eastAsia="Calibri"/>
          <w:color w:val="auto"/>
          <w:szCs w:val="28"/>
          <w:lang w:eastAsia="en-US"/>
        </w:rPr>
      </w:pPr>
      <w:r w:rsidRPr="001F4917">
        <w:rPr>
          <w:rFonts w:eastAsia="Calibri"/>
          <w:color w:val="auto"/>
          <w:szCs w:val="28"/>
          <w:lang w:eastAsia="en-US"/>
        </w:rPr>
        <w:t xml:space="preserve">к проекту постановления Правительства Карачаево-Черкесской Республики </w:t>
      </w:r>
    </w:p>
    <w:p w:rsidR="001F4917" w:rsidRPr="001F4917" w:rsidRDefault="001F4917" w:rsidP="001F4917">
      <w:pPr>
        <w:tabs>
          <w:tab w:val="left" w:pos="3570"/>
        </w:tabs>
        <w:autoSpaceDE w:val="0"/>
        <w:autoSpaceDN w:val="0"/>
        <w:adjustRightInd w:val="0"/>
        <w:spacing w:after="0" w:line="240" w:lineRule="auto"/>
        <w:ind w:left="-284" w:right="-284" w:firstLine="0"/>
        <w:jc w:val="center"/>
        <w:rPr>
          <w:rFonts w:eastAsia="Calibri"/>
          <w:bCs/>
          <w:color w:val="auto"/>
          <w:szCs w:val="28"/>
          <w:lang w:eastAsia="en-US"/>
        </w:rPr>
      </w:pPr>
      <w:r w:rsidRPr="001F4917">
        <w:rPr>
          <w:rFonts w:eastAsia="Calibri"/>
          <w:bCs/>
          <w:color w:val="auto"/>
          <w:szCs w:val="28"/>
          <w:lang w:eastAsia="en-US"/>
        </w:rPr>
        <w:t>«О порядке оказания государственной поддержки Центру компетенций в сфере сельскохозяйственной кооперации и поддержки фермеров»</w:t>
      </w:r>
    </w:p>
    <w:p w:rsidR="001F4917" w:rsidRPr="001F4917" w:rsidRDefault="001F4917" w:rsidP="001F4917">
      <w:pPr>
        <w:tabs>
          <w:tab w:val="left" w:pos="3570"/>
        </w:tabs>
        <w:autoSpaceDE w:val="0"/>
        <w:autoSpaceDN w:val="0"/>
        <w:adjustRightInd w:val="0"/>
        <w:spacing w:after="0" w:line="240" w:lineRule="auto"/>
        <w:ind w:left="-284" w:right="-284" w:firstLine="0"/>
        <w:jc w:val="center"/>
        <w:rPr>
          <w:rFonts w:eastAsia="Calibri"/>
          <w:b/>
          <w:bCs/>
          <w:color w:val="auto"/>
          <w:sz w:val="24"/>
          <w:szCs w:val="24"/>
          <w:lang w:eastAsia="en-US"/>
        </w:rPr>
      </w:pPr>
    </w:p>
    <w:p w:rsidR="001F4917" w:rsidRPr="001F4917" w:rsidRDefault="001F4917" w:rsidP="001F4917">
      <w:pPr>
        <w:spacing w:after="0" w:line="240" w:lineRule="auto"/>
        <w:ind w:left="-284" w:right="-284" w:firstLine="708"/>
        <w:rPr>
          <w:rFonts w:eastAsia="Calibri"/>
          <w:bCs/>
          <w:color w:val="auto"/>
          <w:szCs w:val="28"/>
          <w:lang w:eastAsia="en-US"/>
        </w:rPr>
      </w:pPr>
      <w:r w:rsidRPr="001F4917">
        <w:rPr>
          <w:rFonts w:eastAsia="Calibri"/>
          <w:bCs/>
          <w:color w:val="auto"/>
          <w:szCs w:val="28"/>
          <w:lang w:eastAsia="en-US"/>
        </w:rPr>
        <w:t xml:space="preserve">1. Проект постановления Правительства Карачаево-Черкесской Республики </w:t>
      </w:r>
      <w:r>
        <w:rPr>
          <w:rFonts w:eastAsia="Calibri"/>
          <w:bCs/>
          <w:color w:val="auto"/>
          <w:szCs w:val="28"/>
          <w:lang w:eastAsia="en-US"/>
        </w:rPr>
        <w:t>«</w:t>
      </w:r>
      <w:r w:rsidRPr="001F4917">
        <w:rPr>
          <w:rFonts w:eastAsia="Calibri"/>
          <w:bCs/>
          <w:color w:val="auto"/>
          <w:szCs w:val="28"/>
          <w:lang w:eastAsia="en-US"/>
        </w:rPr>
        <w:t>Об установлении порядка определения объема и предоставления</w:t>
      </w:r>
      <w:r>
        <w:rPr>
          <w:rFonts w:eastAsia="Calibri"/>
          <w:bCs/>
          <w:color w:val="auto"/>
          <w:szCs w:val="28"/>
          <w:lang w:eastAsia="en-US"/>
        </w:rPr>
        <w:t xml:space="preserve"> </w:t>
      </w:r>
      <w:r w:rsidRPr="001F4917">
        <w:rPr>
          <w:rFonts w:eastAsia="Calibri"/>
          <w:bCs/>
          <w:color w:val="auto"/>
          <w:szCs w:val="28"/>
          <w:lang w:eastAsia="en-US"/>
        </w:rPr>
        <w:t>субсидий автономному учреждению Карачаево-Черкесской Республики «Центр поддержки предпринимательства Карачаево-Черкесской Республики»</w:t>
      </w:r>
      <w:r>
        <w:rPr>
          <w:rFonts w:eastAsia="Calibri"/>
          <w:bCs/>
          <w:color w:val="auto"/>
          <w:szCs w:val="28"/>
          <w:lang w:eastAsia="en-US"/>
        </w:rPr>
        <w:t xml:space="preserve"> </w:t>
      </w:r>
      <w:r w:rsidRPr="001F4917">
        <w:rPr>
          <w:rFonts w:eastAsia="Calibri"/>
          <w:bCs/>
          <w:color w:val="auto"/>
          <w:szCs w:val="28"/>
          <w:lang w:eastAsia="en-US"/>
        </w:rPr>
        <w:t>(Центру компетенций в сфере сельскохозяйственной кооперации</w:t>
      </w:r>
      <w:r>
        <w:rPr>
          <w:rFonts w:eastAsia="Calibri"/>
          <w:bCs/>
          <w:color w:val="auto"/>
          <w:szCs w:val="28"/>
          <w:lang w:eastAsia="en-US"/>
        </w:rPr>
        <w:t xml:space="preserve"> </w:t>
      </w:r>
      <w:r w:rsidRPr="001F4917">
        <w:rPr>
          <w:rFonts w:eastAsia="Calibri"/>
          <w:bCs/>
          <w:color w:val="auto"/>
          <w:szCs w:val="28"/>
          <w:lang w:eastAsia="en-US"/>
        </w:rPr>
        <w:t>и поддержки фермеров Карачаево-Черкесской Республики)</w:t>
      </w:r>
      <w:r>
        <w:rPr>
          <w:rFonts w:eastAsia="Calibri"/>
          <w:bCs/>
          <w:color w:val="auto"/>
          <w:szCs w:val="28"/>
          <w:lang w:eastAsia="en-US"/>
        </w:rPr>
        <w:t>»</w:t>
      </w:r>
      <w:r w:rsidRPr="001F4917">
        <w:rPr>
          <w:rFonts w:eastAsia="Calibri"/>
          <w:bCs/>
          <w:color w:val="auto"/>
          <w:szCs w:val="28"/>
          <w:lang w:eastAsia="en-US"/>
        </w:rPr>
        <w:t xml:space="preserve"> включен в План работы Правительства Карачаево-Черкесской Республики  на </w:t>
      </w:r>
      <w:r>
        <w:rPr>
          <w:rFonts w:eastAsia="Calibri"/>
          <w:bCs/>
          <w:color w:val="auto"/>
          <w:szCs w:val="28"/>
          <w:lang w:eastAsia="en-US"/>
        </w:rPr>
        <w:t>декабрь</w:t>
      </w:r>
      <w:r w:rsidRPr="001F4917">
        <w:rPr>
          <w:rFonts w:eastAsia="Calibri"/>
          <w:bCs/>
          <w:color w:val="auto"/>
          <w:szCs w:val="28"/>
          <w:lang w:eastAsia="en-US"/>
        </w:rPr>
        <w:t xml:space="preserve">  2019  года.</w:t>
      </w:r>
    </w:p>
    <w:p w:rsidR="001F4917" w:rsidRPr="001F4917" w:rsidRDefault="001F4917" w:rsidP="001F4917">
      <w:pPr>
        <w:spacing w:after="0" w:line="240" w:lineRule="auto"/>
        <w:ind w:left="-284" w:right="-284" w:firstLine="708"/>
        <w:rPr>
          <w:rFonts w:eastAsia="Calibri"/>
          <w:color w:val="auto"/>
          <w:szCs w:val="28"/>
          <w:lang w:eastAsia="en-US"/>
        </w:rPr>
      </w:pPr>
      <w:r w:rsidRPr="001F4917">
        <w:rPr>
          <w:rFonts w:eastAsia="Calibri"/>
          <w:color w:val="auto"/>
          <w:szCs w:val="28"/>
          <w:lang w:eastAsia="en-US"/>
        </w:rPr>
        <w:t xml:space="preserve">2. </w:t>
      </w:r>
      <w:proofErr w:type="gramStart"/>
      <w:r w:rsidRPr="001F4917">
        <w:rPr>
          <w:rFonts w:eastAsia="Calibri"/>
          <w:color w:val="auto"/>
          <w:szCs w:val="28"/>
          <w:lang w:eastAsia="en-US"/>
        </w:rPr>
        <w:t xml:space="preserve">Проект постановления Правительства Карачаево-Черкесской Республики </w:t>
      </w:r>
      <w:r>
        <w:rPr>
          <w:rFonts w:eastAsia="Calibri"/>
          <w:bCs/>
          <w:color w:val="auto"/>
          <w:szCs w:val="28"/>
          <w:lang w:eastAsia="en-US"/>
        </w:rPr>
        <w:t>«</w:t>
      </w:r>
      <w:r w:rsidRPr="001F4917">
        <w:rPr>
          <w:rFonts w:eastAsia="Calibri"/>
          <w:bCs/>
          <w:color w:val="auto"/>
          <w:szCs w:val="28"/>
          <w:lang w:eastAsia="en-US"/>
        </w:rPr>
        <w:t>Об установлении порядка определения объема и предоставления</w:t>
      </w:r>
      <w:r>
        <w:rPr>
          <w:rFonts w:eastAsia="Calibri"/>
          <w:bCs/>
          <w:color w:val="auto"/>
          <w:szCs w:val="28"/>
          <w:lang w:eastAsia="en-US"/>
        </w:rPr>
        <w:t xml:space="preserve"> </w:t>
      </w:r>
      <w:r w:rsidRPr="001F4917">
        <w:rPr>
          <w:rFonts w:eastAsia="Calibri"/>
          <w:bCs/>
          <w:color w:val="auto"/>
          <w:szCs w:val="28"/>
          <w:lang w:eastAsia="en-US"/>
        </w:rPr>
        <w:t>субсидий автономному учреждению Карачаево-Черкесской Республики «Центр поддержки предпринимательства Карачаево-Черкесской Республики»</w:t>
      </w:r>
      <w:r>
        <w:rPr>
          <w:rFonts w:eastAsia="Calibri"/>
          <w:bCs/>
          <w:color w:val="auto"/>
          <w:szCs w:val="28"/>
          <w:lang w:eastAsia="en-US"/>
        </w:rPr>
        <w:t xml:space="preserve"> </w:t>
      </w:r>
      <w:r w:rsidRPr="001F4917">
        <w:rPr>
          <w:rFonts w:eastAsia="Calibri"/>
          <w:bCs/>
          <w:color w:val="auto"/>
          <w:szCs w:val="28"/>
          <w:lang w:eastAsia="en-US"/>
        </w:rPr>
        <w:t>(Центру компетенций в сфере сельскохозяйственной кооперации</w:t>
      </w:r>
      <w:r>
        <w:rPr>
          <w:rFonts w:eastAsia="Calibri"/>
          <w:bCs/>
          <w:color w:val="auto"/>
          <w:szCs w:val="28"/>
          <w:lang w:eastAsia="en-US"/>
        </w:rPr>
        <w:t xml:space="preserve"> </w:t>
      </w:r>
      <w:r w:rsidRPr="001F4917">
        <w:rPr>
          <w:rFonts w:eastAsia="Calibri"/>
          <w:bCs/>
          <w:color w:val="auto"/>
          <w:szCs w:val="28"/>
          <w:lang w:eastAsia="en-US"/>
        </w:rPr>
        <w:t>и поддержки фермеров Карачаево-Черкесской Республики)</w:t>
      </w:r>
      <w:r>
        <w:rPr>
          <w:rFonts w:eastAsia="Calibri"/>
          <w:bCs/>
          <w:color w:val="auto"/>
          <w:szCs w:val="28"/>
          <w:lang w:eastAsia="en-US"/>
        </w:rPr>
        <w:t>»</w:t>
      </w:r>
      <w:r w:rsidRPr="001F4917">
        <w:rPr>
          <w:rFonts w:eastAsia="Calibri"/>
          <w:color w:val="auto"/>
          <w:szCs w:val="28"/>
          <w:lang w:eastAsia="en-US"/>
        </w:rPr>
        <w:t xml:space="preserve"> разработан в соответствии с постановлением Правительства Российской Федерации от 20.04.2019 года № 476 «Об утверждении правил предоставления и распределения иных межбюджетных трансфертов из федерального бюджета бюджетам субъектов Российской</w:t>
      </w:r>
      <w:proofErr w:type="gramEnd"/>
      <w:r w:rsidRPr="001F4917">
        <w:rPr>
          <w:rFonts w:eastAsia="Calibri"/>
          <w:color w:val="auto"/>
          <w:szCs w:val="28"/>
          <w:lang w:eastAsia="en-US"/>
        </w:rPr>
        <w:t xml:space="preserve"> </w:t>
      </w:r>
      <w:proofErr w:type="gramStart"/>
      <w:r w:rsidRPr="001F4917">
        <w:rPr>
          <w:rFonts w:eastAsia="Calibri"/>
          <w:color w:val="auto"/>
          <w:szCs w:val="28"/>
          <w:lang w:eastAsia="en-US"/>
        </w:rPr>
        <w:t>Федерации на создание системы поддержки фермеров и развитие сельской кооперации» (далее – проект правил)</w:t>
      </w:r>
      <w:r w:rsidR="0039162D">
        <w:rPr>
          <w:rFonts w:eastAsia="Calibri"/>
          <w:color w:val="auto"/>
          <w:szCs w:val="28"/>
          <w:lang w:eastAsia="en-US"/>
        </w:rPr>
        <w:t>,</w:t>
      </w:r>
      <w:r w:rsidR="0039162D" w:rsidRPr="0039162D">
        <w:rPr>
          <w:szCs w:val="28"/>
        </w:rPr>
        <w:t xml:space="preserve"> </w:t>
      </w:r>
      <w:r w:rsidR="0039162D">
        <w:rPr>
          <w:szCs w:val="28"/>
        </w:rPr>
        <w:t>региональным проектом «</w:t>
      </w:r>
      <w:r w:rsidR="0039162D" w:rsidRPr="00CE7D5B">
        <w:rPr>
          <w:szCs w:val="28"/>
        </w:rPr>
        <w:t>Создание системы поддержки фермеров</w:t>
      </w:r>
      <w:r w:rsidR="0039162D">
        <w:rPr>
          <w:szCs w:val="28"/>
        </w:rPr>
        <w:t xml:space="preserve"> </w:t>
      </w:r>
      <w:r w:rsidR="0039162D" w:rsidRPr="00CE7D5B">
        <w:rPr>
          <w:szCs w:val="28"/>
        </w:rPr>
        <w:t>и развитие сельской кооперации</w:t>
      </w:r>
      <w:r w:rsidR="0039162D">
        <w:rPr>
          <w:szCs w:val="28"/>
        </w:rPr>
        <w:t>»</w:t>
      </w:r>
      <w:r w:rsidRPr="001F4917">
        <w:rPr>
          <w:rFonts w:eastAsia="Calibri"/>
          <w:color w:val="auto"/>
          <w:szCs w:val="28"/>
          <w:lang w:eastAsia="en-US"/>
        </w:rPr>
        <w:t xml:space="preserve"> и в соответствии со Стандартом деятельности центров компетенций в сфере сельскохозяйственной кооперации и поддержки фермеров, утвержденным протоколом проектного комитета по национальному проекту «Малый бизнес и поддержка индивидуальной предпринимательской инициативы» от 21 марта 2019 года № 1 (далее – Стандарт</w:t>
      </w:r>
      <w:proofErr w:type="gramEnd"/>
      <w:r w:rsidRPr="001F4917">
        <w:rPr>
          <w:rFonts w:eastAsia="Calibri"/>
          <w:color w:val="auto"/>
          <w:szCs w:val="28"/>
          <w:lang w:eastAsia="en-US"/>
        </w:rPr>
        <w:t xml:space="preserve">), в рамках реализации федерального проекта «Создание системы поддержки фермеров и развитие сельской кооперации», утвержденного проектным комитетом по реализации национального проекта «Малое и среднее предпринимательство и поддержка индивидуальной предпринимательской инициативы» 11 декабря 2018 года. </w:t>
      </w:r>
    </w:p>
    <w:p w:rsidR="001F4917" w:rsidRPr="001F4917" w:rsidRDefault="001F4917" w:rsidP="001F4917">
      <w:pPr>
        <w:tabs>
          <w:tab w:val="left" w:pos="3570"/>
        </w:tabs>
        <w:autoSpaceDE w:val="0"/>
        <w:autoSpaceDN w:val="0"/>
        <w:adjustRightInd w:val="0"/>
        <w:spacing w:after="0" w:line="240" w:lineRule="auto"/>
        <w:ind w:left="-284" w:right="-284" w:firstLine="709"/>
        <w:rPr>
          <w:rFonts w:eastAsia="Calibri"/>
          <w:color w:val="auto"/>
          <w:szCs w:val="28"/>
          <w:lang w:eastAsia="en-US"/>
        </w:rPr>
      </w:pPr>
      <w:r w:rsidRPr="001F4917">
        <w:rPr>
          <w:rFonts w:eastAsia="Calibri"/>
          <w:color w:val="auto"/>
          <w:spacing w:val="-4"/>
          <w:szCs w:val="28"/>
          <w:lang w:eastAsia="en-US"/>
        </w:rPr>
        <w:t xml:space="preserve">3. </w:t>
      </w:r>
      <w:r w:rsidRPr="001F4917">
        <w:rPr>
          <w:rFonts w:eastAsia="Calibri"/>
          <w:color w:val="auto"/>
          <w:szCs w:val="28"/>
          <w:lang w:eastAsia="en-US"/>
        </w:rPr>
        <w:t xml:space="preserve"> </w:t>
      </w:r>
      <w:proofErr w:type="gramStart"/>
      <w:r w:rsidR="0039162D">
        <w:rPr>
          <w:rFonts w:eastAsia="Calibri"/>
          <w:color w:val="auto"/>
          <w:szCs w:val="28"/>
          <w:lang w:eastAsia="en-US"/>
        </w:rPr>
        <w:t xml:space="preserve">Данным порядком предусматривается порядок предоставления субсидии </w:t>
      </w:r>
      <w:r w:rsidR="0039162D" w:rsidRPr="001F4917">
        <w:rPr>
          <w:rFonts w:eastAsia="Calibri"/>
          <w:bCs/>
          <w:color w:val="auto"/>
          <w:szCs w:val="28"/>
          <w:lang w:eastAsia="en-US"/>
        </w:rPr>
        <w:t>автономному учреждению Карачаево-Черкесской Республики «Центр поддержки предпринимательства Карачаево-Черкесской Республики»</w:t>
      </w:r>
      <w:r w:rsidR="0039162D">
        <w:rPr>
          <w:rFonts w:eastAsia="Calibri"/>
          <w:bCs/>
          <w:color w:val="auto"/>
          <w:szCs w:val="28"/>
          <w:lang w:eastAsia="en-US"/>
        </w:rPr>
        <w:t xml:space="preserve"> </w:t>
      </w:r>
      <w:r w:rsidR="0039162D" w:rsidRPr="001F4917">
        <w:rPr>
          <w:rFonts w:eastAsia="Calibri"/>
          <w:bCs/>
          <w:color w:val="auto"/>
          <w:szCs w:val="28"/>
          <w:lang w:eastAsia="en-US"/>
        </w:rPr>
        <w:t>(Центру компетенций в сфере сельскохозяйственной кооперации</w:t>
      </w:r>
      <w:r w:rsidR="0039162D">
        <w:rPr>
          <w:rFonts w:eastAsia="Calibri"/>
          <w:bCs/>
          <w:color w:val="auto"/>
          <w:szCs w:val="28"/>
          <w:lang w:eastAsia="en-US"/>
        </w:rPr>
        <w:t xml:space="preserve"> </w:t>
      </w:r>
      <w:r w:rsidR="0039162D" w:rsidRPr="001F4917">
        <w:rPr>
          <w:rFonts w:eastAsia="Calibri"/>
          <w:bCs/>
          <w:color w:val="auto"/>
          <w:szCs w:val="28"/>
          <w:lang w:eastAsia="en-US"/>
        </w:rPr>
        <w:t>и поддержки фермеров Карачаево-Черкесской Республики)</w:t>
      </w:r>
      <w:r w:rsidR="0039162D">
        <w:rPr>
          <w:rFonts w:eastAsia="Calibri"/>
          <w:bCs/>
          <w:color w:val="auto"/>
          <w:szCs w:val="28"/>
          <w:lang w:eastAsia="en-US"/>
        </w:rPr>
        <w:t xml:space="preserve">, основания для отказа в предоставлении данной субсидии, порядок определения объема субсидий, с учетом средств предоставленных федеральным бюджетом, а также устанавливаются типовая форма соглашения между Министерством сельского хозяйства Карачаево-Черкесской Республики, </w:t>
      </w:r>
      <w:r w:rsidR="0039162D" w:rsidRPr="001F4917">
        <w:rPr>
          <w:rFonts w:eastAsia="Calibri"/>
          <w:bCs/>
          <w:color w:val="auto"/>
          <w:szCs w:val="28"/>
          <w:lang w:eastAsia="en-US"/>
        </w:rPr>
        <w:t>автономн</w:t>
      </w:r>
      <w:r w:rsidR="0039162D">
        <w:rPr>
          <w:rFonts w:eastAsia="Calibri"/>
          <w:bCs/>
          <w:color w:val="auto"/>
          <w:szCs w:val="28"/>
          <w:lang w:eastAsia="en-US"/>
        </w:rPr>
        <w:t>ым</w:t>
      </w:r>
      <w:r w:rsidR="0039162D" w:rsidRPr="001F4917">
        <w:rPr>
          <w:rFonts w:eastAsia="Calibri"/>
          <w:bCs/>
          <w:color w:val="auto"/>
          <w:szCs w:val="28"/>
          <w:lang w:eastAsia="en-US"/>
        </w:rPr>
        <w:t xml:space="preserve"> учреждени</w:t>
      </w:r>
      <w:r w:rsidR="0039162D">
        <w:rPr>
          <w:rFonts w:eastAsia="Calibri"/>
          <w:bCs/>
          <w:color w:val="auto"/>
          <w:szCs w:val="28"/>
          <w:lang w:eastAsia="en-US"/>
        </w:rPr>
        <w:t>ем</w:t>
      </w:r>
      <w:r w:rsidR="0039162D" w:rsidRPr="001F4917">
        <w:rPr>
          <w:rFonts w:eastAsia="Calibri"/>
          <w:bCs/>
          <w:color w:val="auto"/>
          <w:szCs w:val="28"/>
          <w:lang w:eastAsia="en-US"/>
        </w:rPr>
        <w:t xml:space="preserve"> Карачаево-Черкесской Республики «Центр</w:t>
      </w:r>
      <w:proofErr w:type="gramEnd"/>
      <w:r w:rsidR="0039162D" w:rsidRPr="001F4917">
        <w:rPr>
          <w:rFonts w:eastAsia="Calibri"/>
          <w:bCs/>
          <w:color w:val="auto"/>
          <w:szCs w:val="28"/>
          <w:lang w:eastAsia="en-US"/>
        </w:rPr>
        <w:t xml:space="preserve"> поддержки предпринимательства Карачаево-Черкесской Республики»</w:t>
      </w:r>
      <w:r w:rsidR="0039162D">
        <w:rPr>
          <w:rFonts w:eastAsia="Calibri"/>
          <w:bCs/>
          <w:color w:val="auto"/>
          <w:szCs w:val="28"/>
          <w:lang w:eastAsia="en-US"/>
        </w:rPr>
        <w:t xml:space="preserve"> с участием учредителя данного учреждения – Министерства Экономического развития Карачаево-Черкесской Республики. Также проектом </w:t>
      </w:r>
      <w:r w:rsidR="0039162D">
        <w:rPr>
          <w:rFonts w:eastAsia="Calibri"/>
          <w:bCs/>
          <w:color w:val="auto"/>
          <w:szCs w:val="28"/>
          <w:lang w:eastAsia="en-US"/>
        </w:rPr>
        <w:lastRenderedPageBreak/>
        <w:t>устанавливаются типовые формы документов, предоставляемых для получения субсидии.</w:t>
      </w:r>
    </w:p>
    <w:p w:rsidR="001F4917" w:rsidRPr="001F4917" w:rsidRDefault="001F4917" w:rsidP="001F4917">
      <w:pPr>
        <w:spacing w:after="0" w:line="240" w:lineRule="auto"/>
        <w:ind w:left="-284" w:right="-284" w:firstLine="709"/>
        <w:rPr>
          <w:rFonts w:eastAsia="Calibri"/>
          <w:color w:val="auto"/>
          <w:szCs w:val="28"/>
          <w:lang w:eastAsia="en-US"/>
        </w:rPr>
      </w:pPr>
      <w:r w:rsidRPr="001F4917">
        <w:rPr>
          <w:rFonts w:eastAsia="Calibri"/>
          <w:color w:val="auto"/>
          <w:szCs w:val="28"/>
          <w:lang w:eastAsia="en-US"/>
        </w:rPr>
        <w:t xml:space="preserve">В соответствии с проектом постановления субсидия будет предоставляться в целях </w:t>
      </w:r>
      <w:proofErr w:type="spellStart"/>
      <w:r w:rsidRPr="001F4917">
        <w:rPr>
          <w:rFonts w:eastAsia="Calibri"/>
          <w:color w:val="auto"/>
          <w:szCs w:val="28"/>
          <w:lang w:eastAsia="en-US"/>
        </w:rPr>
        <w:t>софинансирования</w:t>
      </w:r>
      <w:proofErr w:type="spellEnd"/>
      <w:r w:rsidRPr="001F4917">
        <w:rPr>
          <w:rFonts w:eastAsia="Calibri"/>
          <w:color w:val="auto"/>
          <w:szCs w:val="28"/>
          <w:lang w:eastAsia="en-US"/>
        </w:rPr>
        <w:t xml:space="preserve"> текущих затрат Центра в размере до 70 процентов затрат. </w:t>
      </w:r>
    </w:p>
    <w:p w:rsidR="001F4917" w:rsidRPr="001F4917" w:rsidRDefault="001F4917" w:rsidP="001F4917">
      <w:pPr>
        <w:spacing w:after="0" w:line="240" w:lineRule="auto"/>
        <w:ind w:left="-284" w:right="-284" w:firstLine="709"/>
        <w:rPr>
          <w:rFonts w:eastAsia="Calibri"/>
          <w:color w:val="auto"/>
          <w:szCs w:val="28"/>
          <w:lang w:eastAsia="en-US"/>
        </w:rPr>
      </w:pPr>
      <w:r w:rsidRPr="001F4917">
        <w:rPr>
          <w:rFonts w:eastAsia="Calibri"/>
          <w:color w:val="auto"/>
          <w:szCs w:val="28"/>
          <w:lang w:eastAsia="en-US"/>
        </w:rPr>
        <w:t>Принятие указанн</w:t>
      </w:r>
      <w:r w:rsidR="0039162D">
        <w:rPr>
          <w:rFonts w:eastAsia="Calibri"/>
          <w:color w:val="auto"/>
          <w:szCs w:val="28"/>
          <w:lang w:eastAsia="en-US"/>
        </w:rPr>
        <w:t>ого</w:t>
      </w:r>
      <w:r w:rsidRPr="001F4917">
        <w:rPr>
          <w:rFonts w:eastAsia="Calibri"/>
          <w:color w:val="auto"/>
          <w:szCs w:val="28"/>
          <w:lang w:eastAsia="en-US"/>
        </w:rPr>
        <w:t xml:space="preserve"> проект</w:t>
      </w:r>
      <w:r w:rsidR="0039162D">
        <w:rPr>
          <w:rFonts w:eastAsia="Calibri"/>
          <w:color w:val="auto"/>
          <w:szCs w:val="28"/>
          <w:lang w:eastAsia="en-US"/>
        </w:rPr>
        <w:t>а</w:t>
      </w:r>
      <w:r w:rsidRPr="001F4917">
        <w:rPr>
          <w:rFonts w:eastAsia="Calibri"/>
          <w:color w:val="auto"/>
          <w:szCs w:val="28"/>
          <w:lang w:eastAsia="en-US"/>
        </w:rPr>
        <w:t xml:space="preserve"> позволит создать на территории Карачаево-Черкесской Республики систему информационно-консультационной и методологической помощи субъектов малого и среднего предпринимательства в сельском хозяйстве, в том числе за счет:</w:t>
      </w:r>
    </w:p>
    <w:p w:rsidR="001F4917" w:rsidRPr="001F4917" w:rsidRDefault="001F4917" w:rsidP="001F4917">
      <w:pPr>
        <w:spacing w:after="0" w:line="240" w:lineRule="auto"/>
        <w:ind w:left="-284" w:right="-284" w:firstLine="709"/>
        <w:rPr>
          <w:rFonts w:eastAsia="Calibri"/>
          <w:color w:val="auto"/>
          <w:szCs w:val="28"/>
          <w:lang w:eastAsia="en-US"/>
        </w:rPr>
      </w:pPr>
      <w:r w:rsidRPr="001F4917">
        <w:rPr>
          <w:rFonts w:eastAsia="Calibri"/>
          <w:color w:val="auto"/>
          <w:szCs w:val="28"/>
          <w:lang w:eastAsia="en-US"/>
        </w:rPr>
        <w:t>– оказания на территории Карачаево-Черкесской Республики консультационных услуг физическим и юридическим лицам по вопросам ведения бизнеса;</w:t>
      </w:r>
    </w:p>
    <w:p w:rsidR="001F4917" w:rsidRPr="001F4917" w:rsidRDefault="001F4917" w:rsidP="001F4917">
      <w:pPr>
        <w:spacing w:after="0" w:line="240" w:lineRule="auto"/>
        <w:ind w:left="-284" w:right="-284" w:firstLine="709"/>
        <w:rPr>
          <w:rFonts w:eastAsia="Calibri"/>
          <w:color w:val="auto"/>
          <w:szCs w:val="28"/>
          <w:lang w:eastAsia="en-US"/>
        </w:rPr>
      </w:pPr>
      <w:r w:rsidRPr="001F4917">
        <w:rPr>
          <w:rFonts w:eastAsia="Calibri"/>
          <w:color w:val="auto"/>
          <w:szCs w:val="28"/>
          <w:lang w:eastAsia="en-US"/>
        </w:rPr>
        <w:t>– организации подготовки и переподготовки кадров для малых агропредприятий;</w:t>
      </w:r>
    </w:p>
    <w:p w:rsidR="001F4917" w:rsidRPr="001F4917" w:rsidRDefault="001F4917" w:rsidP="001F4917">
      <w:pPr>
        <w:spacing w:after="0" w:line="240" w:lineRule="auto"/>
        <w:ind w:left="-284" w:right="-284" w:firstLine="709"/>
        <w:rPr>
          <w:rFonts w:eastAsia="Calibri"/>
          <w:color w:val="auto"/>
          <w:szCs w:val="28"/>
          <w:lang w:eastAsia="en-US"/>
        </w:rPr>
      </w:pPr>
      <w:r w:rsidRPr="001F4917">
        <w:rPr>
          <w:rFonts w:eastAsia="Calibri"/>
          <w:color w:val="auto"/>
          <w:szCs w:val="28"/>
          <w:lang w:eastAsia="en-US"/>
        </w:rPr>
        <w:t>– комплексного анализа и мониторинга текущей деятельности малых форм хозяйствования.</w:t>
      </w:r>
    </w:p>
    <w:p w:rsidR="001F4917" w:rsidRPr="00D4225D" w:rsidRDefault="001F4917" w:rsidP="001F4917">
      <w:pPr>
        <w:spacing w:after="0" w:line="240" w:lineRule="auto"/>
        <w:ind w:left="-284" w:right="-284" w:firstLine="709"/>
        <w:rPr>
          <w:rFonts w:eastAsia="Calibri"/>
          <w:color w:val="auto"/>
          <w:szCs w:val="28"/>
          <w:lang w:eastAsia="en-US"/>
        </w:rPr>
      </w:pPr>
      <w:r w:rsidRPr="00D4225D">
        <w:rPr>
          <w:rFonts w:eastAsia="Calibri"/>
          <w:color w:val="auto"/>
          <w:szCs w:val="28"/>
          <w:lang w:eastAsia="en-US"/>
        </w:rPr>
        <w:t xml:space="preserve">4. Принятие данного проекта постановления </w:t>
      </w:r>
      <w:r w:rsidR="00D4225D" w:rsidRPr="00D4225D">
        <w:rPr>
          <w:rFonts w:eastAsia="Calibri"/>
          <w:color w:val="auto"/>
          <w:szCs w:val="28"/>
          <w:lang w:eastAsia="en-US"/>
        </w:rPr>
        <w:t xml:space="preserve">не </w:t>
      </w:r>
      <w:r w:rsidRPr="00D4225D">
        <w:rPr>
          <w:rFonts w:eastAsia="Calibri"/>
          <w:color w:val="auto"/>
          <w:szCs w:val="28"/>
          <w:lang w:eastAsia="en-US"/>
        </w:rPr>
        <w:t xml:space="preserve">потребует выделения дополнительных средств республиканского бюджета. </w:t>
      </w:r>
    </w:p>
    <w:p w:rsidR="001F4917" w:rsidRPr="001F4917" w:rsidRDefault="001F4917" w:rsidP="001F4917">
      <w:pPr>
        <w:spacing w:after="0" w:line="240" w:lineRule="auto"/>
        <w:ind w:left="-284" w:right="-284" w:firstLine="709"/>
        <w:rPr>
          <w:rFonts w:eastAsia="Calibri"/>
          <w:color w:val="auto"/>
          <w:szCs w:val="28"/>
          <w:lang w:eastAsia="en-US"/>
        </w:rPr>
      </w:pPr>
      <w:r w:rsidRPr="001F4917">
        <w:rPr>
          <w:rFonts w:eastAsia="Calibri"/>
          <w:color w:val="auto"/>
          <w:szCs w:val="28"/>
          <w:lang w:eastAsia="en-US"/>
        </w:rPr>
        <w:t xml:space="preserve">5.  Принятие данного проекта постановления не потребует внесения изменений или признания </w:t>
      </w:r>
      <w:proofErr w:type="gramStart"/>
      <w:r w:rsidRPr="001F4917">
        <w:rPr>
          <w:rFonts w:eastAsia="Calibri"/>
          <w:color w:val="auto"/>
          <w:szCs w:val="28"/>
          <w:lang w:eastAsia="en-US"/>
        </w:rPr>
        <w:t>утратившими</w:t>
      </w:r>
      <w:proofErr w:type="gramEnd"/>
      <w:r w:rsidRPr="001F4917">
        <w:rPr>
          <w:rFonts w:eastAsia="Calibri"/>
          <w:color w:val="auto"/>
          <w:szCs w:val="28"/>
          <w:lang w:eastAsia="en-US"/>
        </w:rPr>
        <w:t xml:space="preserve"> силу иных нормативных правовых актов Карачаево-Черкесской Республики.</w:t>
      </w:r>
    </w:p>
    <w:p w:rsidR="001F4917" w:rsidRPr="001F4917" w:rsidRDefault="001F4917" w:rsidP="001F4917">
      <w:pPr>
        <w:tabs>
          <w:tab w:val="left" w:pos="3570"/>
        </w:tabs>
        <w:spacing w:after="0" w:line="240" w:lineRule="auto"/>
        <w:ind w:left="-284" w:right="-284" w:firstLine="0"/>
        <w:rPr>
          <w:rFonts w:eastAsia="Calibri"/>
          <w:color w:val="auto"/>
          <w:sz w:val="12"/>
          <w:szCs w:val="12"/>
          <w:lang w:eastAsia="en-US"/>
        </w:rPr>
      </w:pPr>
    </w:p>
    <w:p w:rsidR="001F4917" w:rsidRPr="001F4917" w:rsidRDefault="001F4917" w:rsidP="001F4917">
      <w:pPr>
        <w:tabs>
          <w:tab w:val="left" w:pos="3570"/>
        </w:tabs>
        <w:spacing w:after="0" w:line="240" w:lineRule="auto"/>
        <w:ind w:left="-284" w:right="-284" w:firstLine="0"/>
        <w:rPr>
          <w:rFonts w:eastAsia="Calibri"/>
          <w:color w:val="auto"/>
          <w:sz w:val="12"/>
          <w:szCs w:val="12"/>
          <w:lang w:eastAsia="en-US"/>
        </w:rPr>
      </w:pPr>
    </w:p>
    <w:p w:rsidR="001F4917" w:rsidRPr="001F4917" w:rsidRDefault="001F4917" w:rsidP="001F4917">
      <w:pPr>
        <w:tabs>
          <w:tab w:val="left" w:pos="3570"/>
        </w:tabs>
        <w:spacing w:after="0" w:line="240" w:lineRule="auto"/>
        <w:ind w:left="-284" w:right="-284" w:firstLine="0"/>
        <w:rPr>
          <w:rFonts w:eastAsia="Calibri"/>
          <w:color w:val="auto"/>
          <w:sz w:val="12"/>
          <w:szCs w:val="12"/>
          <w:lang w:eastAsia="en-US"/>
        </w:rPr>
      </w:pPr>
    </w:p>
    <w:p w:rsidR="001F4917" w:rsidRPr="001F4917" w:rsidRDefault="001F4917" w:rsidP="001F4917">
      <w:pPr>
        <w:tabs>
          <w:tab w:val="left" w:pos="426"/>
        </w:tabs>
        <w:spacing w:after="0" w:line="240" w:lineRule="auto"/>
        <w:ind w:left="-284" w:right="-284" w:firstLine="0"/>
        <w:rPr>
          <w:rFonts w:eastAsia="Calibri"/>
          <w:color w:val="auto"/>
          <w:szCs w:val="28"/>
          <w:lang w:eastAsia="en-US"/>
        </w:rPr>
      </w:pPr>
    </w:p>
    <w:p w:rsidR="001F4917" w:rsidRPr="001F4917" w:rsidRDefault="001F4917" w:rsidP="001F4917">
      <w:pPr>
        <w:spacing w:after="0" w:line="240" w:lineRule="auto"/>
        <w:ind w:left="-284" w:right="-284" w:firstLine="0"/>
        <w:jc w:val="left"/>
        <w:rPr>
          <w:rFonts w:eastAsia="Calibri"/>
          <w:color w:val="auto"/>
          <w:szCs w:val="28"/>
          <w:lang w:eastAsia="en-US"/>
        </w:rPr>
      </w:pPr>
    </w:p>
    <w:p w:rsidR="001F4917" w:rsidRPr="001F4917" w:rsidRDefault="001F4917" w:rsidP="001F4917">
      <w:pPr>
        <w:spacing w:after="0" w:line="240" w:lineRule="auto"/>
        <w:ind w:left="-284" w:right="-284" w:firstLine="0"/>
        <w:jc w:val="left"/>
        <w:rPr>
          <w:rFonts w:eastAsia="Calibri"/>
          <w:caps/>
          <w:color w:val="auto"/>
          <w:szCs w:val="28"/>
          <w:lang w:eastAsia="en-US"/>
        </w:rPr>
      </w:pPr>
      <w:r w:rsidRPr="001F4917">
        <w:rPr>
          <w:rFonts w:eastAsia="Calibri"/>
          <w:color w:val="auto"/>
          <w:szCs w:val="28"/>
          <w:lang w:eastAsia="en-US"/>
        </w:rPr>
        <w:t>Министр сельского хозяйства</w:t>
      </w:r>
    </w:p>
    <w:p w:rsidR="001F4917" w:rsidRPr="001F4917" w:rsidRDefault="001F4917" w:rsidP="001F4917">
      <w:pPr>
        <w:spacing w:after="0" w:line="240" w:lineRule="auto"/>
        <w:ind w:left="-284" w:right="-284" w:firstLine="0"/>
        <w:jc w:val="left"/>
        <w:rPr>
          <w:rFonts w:eastAsia="Calibri"/>
          <w:color w:val="auto"/>
          <w:szCs w:val="28"/>
          <w:lang w:eastAsia="en-US"/>
        </w:rPr>
      </w:pPr>
      <w:r w:rsidRPr="001F4917">
        <w:rPr>
          <w:rFonts w:eastAsia="Calibri"/>
          <w:color w:val="auto"/>
          <w:szCs w:val="28"/>
          <w:lang w:eastAsia="en-US"/>
        </w:rPr>
        <w:t xml:space="preserve">Карачаево-Черкесской Республики                                                </w:t>
      </w:r>
      <w:r>
        <w:rPr>
          <w:rFonts w:eastAsia="Calibri"/>
          <w:color w:val="auto"/>
          <w:szCs w:val="28"/>
          <w:lang w:eastAsia="en-US"/>
        </w:rPr>
        <w:t xml:space="preserve">       </w:t>
      </w:r>
      <w:r w:rsidRPr="001F4917">
        <w:rPr>
          <w:rFonts w:eastAsia="Calibri"/>
          <w:color w:val="auto"/>
          <w:szCs w:val="28"/>
          <w:lang w:eastAsia="en-US"/>
        </w:rPr>
        <w:t xml:space="preserve">  А.А. Боташев</w:t>
      </w:r>
    </w:p>
    <w:p w:rsidR="001F4917" w:rsidRPr="001F4917" w:rsidRDefault="001F4917" w:rsidP="001F4917">
      <w:pPr>
        <w:spacing w:after="0" w:line="240" w:lineRule="auto"/>
        <w:ind w:left="-284" w:right="-284" w:firstLine="0"/>
        <w:jc w:val="left"/>
        <w:rPr>
          <w:rFonts w:eastAsia="Calibri"/>
          <w:color w:val="auto"/>
          <w:szCs w:val="28"/>
          <w:lang w:eastAsia="en-US"/>
        </w:rPr>
      </w:pPr>
    </w:p>
    <w:p w:rsidR="001F4917" w:rsidRPr="001F4917" w:rsidRDefault="001F4917" w:rsidP="001F4917">
      <w:pPr>
        <w:spacing w:after="0" w:line="240" w:lineRule="auto"/>
        <w:ind w:left="-284" w:right="-284" w:firstLine="0"/>
        <w:jc w:val="left"/>
        <w:rPr>
          <w:rFonts w:eastAsia="Calibri"/>
          <w:color w:val="auto"/>
          <w:szCs w:val="28"/>
          <w:lang w:eastAsia="en-US"/>
        </w:rPr>
      </w:pPr>
    </w:p>
    <w:p w:rsidR="001F4917" w:rsidRPr="001F4917" w:rsidRDefault="001F4917" w:rsidP="001F4917">
      <w:pPr>
        <w:spacing w:after="0" w:line="240" w:lineRule="auto"/>
        <w:ind w:left="-284" w:right="-284" w:firstLine="0"/>
        <w:jc w:val="left"/>
        <w:rPr>
          <w:rFonts w:eastAsia="Calibri"/>
          <w:color w:val="auto"/>
          <w:szCs w:val="28"/>
          <w:lang w:eastAsia="en-US"/>
        </w:rPr>
      </w:pPr>
    </w:p>
    <w:p w:rsidR="001F4917" w:rsidRPr="001F4917" w:rsidRDefault="001F4917" w:rsidP="001F4917">
      <w:pPr>
        <w:spacing w:after="0" w:line="240" w:lineRule="auto"/>
        <w:ind w:left="-284" w:right="-284" w:firstLine="0"/>
        <w:jc w:val="left"/>
        <w:rPr>
          <w:rFonts w:eastAsia="Calibri"/>
          <w:color w:val="auto"/>
          <w:szCs w:val="28"/>
          <w:lang w:eastAsia="en-US"/>
        </w:rPr>
      </w:pPr>
    </w:p>
    <w:p w:rsidR="00E443A7" w:rsidRPr="001F4917" w:rsidRDefault="00E443A7" w:rsidP="001F4917">
      <w:pPr>
        <w:pStyle w:val="ConsPlusNormal"/>
        <w:ind w:left="-284" w:right="-284" w:firstLine="709"/>
        <w:jc w:val="right"/>
        <w:rPr>
          <w:rFonts w:ascii="Times New Roman" w:hAnsi="Times New Roman" w:cs="Times New Roman"/>
          <w:sz w:val="28"/>
          <w:szCs w:val="28"/>
        </w:rPr>
      </w:pPr>
    </w:p>
    <w:sectPr w:rsidR="00E443A7" w:rsidRPr="001F4917" w:rsidSect="0029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7"/>
    <w:lvl w:ilvl="0">
      <w:start w:val="1"/>
      <w:numFmt w:val="decimal"/>
      <w:lvlText w:val="%1."/>
      <w:lvlJc w:val="left"/>
      <w:pPr>
        <w:tabs>
          <w:tab w:val="num" w:pos="2062"/>
        </w:tabs>
        <w:ind w:left="2062" w:hanging="360"/>
      </w:pPr>
      <w:rPr>
        <w:rFonts w:hint="default"/>
      </w:rPr>
    </w:lvl>
    <w:lvl w:ilvl="1">
      <w:numFmt w:val="none"/>
      <w:suff w:val="nothing"/>
      <w:lvlText w:val=""/>
      <w:lvlJc w:val="left"/>
      <w:pPr>
        <w:tabs>
          <w:tab w:val="num" w:pos="708"/>
        </w:tabs>
        <w:ind w:left="0" w:firstLine="0"/>
      </w:pPr>
      <w:rPr>
        <w:b/>
        <w:color w:val="000000"/>
      </w:rPr>
    </w:lvl>
    <w:lvl w:ilvl="2">
      <w:numFmt w:val="none"/>
      <w:suff w:val="nothing"/>
      <w:lvlText w:val=""/>
      <w:lvlJc w:val="left"/>
      <w:pPr>
        <w:tabs>
          <w:tab w:val="num" w:pos="708"/>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ADA0594"/>
    <w:multiLevelType w:val="hybridMultilevel"/>
    <w:tmpl w:val="54F236C0"/>
    <w:lvl w:ilvl="0" w:tplc="F55440D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F45E32">
      <w:start w:val="1"/>
      <w:numFmt w:val="lowerLetter"/>
      <w:lvlText w:val="%2"/>
      <w:lvlJc w:val="left"/>
      <w:pPr>
        <w:ind w:left="1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64C9814">
      <w:start w:val="1"/>
      <w:numFmt w:val="lowerRoman"/>
      <w:lvlText w:val="%3"/>
      <w:lvlJc w:val="left"/>
      <w:pPr>
        <w:ind w:left="2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F6C83A">
      <w:start w:val="1"/>
      <w:numFmt w:val="decimal"/>
      <w:lvlText w:val="%4"/>
      <w:lvlJc w:val="left"/>
      <w:pPr>
        <w:ind w:left="3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5CACE3E">
      <w:start w:val="1"/>
      <w:numFmt w:val="lowerLetter"/>
      <w:lvlText w:val="%5"/>
      <w:lvlJc w:val="left"/>
      <w:pPr>
        <w:ind w:left="3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C48921C">
      <w:start w:val="1"/>
      <w:numFmt w:val="lowerRoman"/>
      <w:lvlText w:val="%6"/>
      <w:lvlJc w:val="left"/>
      <w:pPr>
        <w:ind w:left="4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CEE5014">
      <w:start w:val="1"/>
      <w:numFmt w:val="decimal"/>
      <w:lvlText w:val="%7"/>
      <w:lvlJc w:val="left"/>
      <w:pPr>
        <w:ind w:left="53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B00B772">
      <w:start w:val="1"/>
      <w:numFmt w:val="lowerLetter"/>
      <w:lvlText w:val="%8"/>
      <w:lvlJc w:val="left"/>
      <w:pPr>
        <w:ind w:left="61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DBE5CA8">
      <w:start w:val="1"/>
      <w:numFmt w:val="lowerRoman"/>
      <w:lvlText w:val="%9"/>
      <w:lvlJc w:val="left"/>
      <w:pPr>
        <w:ind w:left="68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91B3D6C"/>
    <w:multiLevelType w:val="hybridMultilevel"/>
    <w:tmpl w:val="796A6944"/>
    <w:lvl w:ilvl="0" w:tplc="6116EF42">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67"/>
    <w:rsid w:val="00056DFD"/>
    <w:rsid w:val="00065514"/>
    <w:rsid w:val="00085525"/>
    <w:rsid w:val="000D1E84"/>
    <w:rsid w:val="000D20B6"/>
    <w:rsid w:val="00146BAE"/>
    <w:rsid w:val="001E17AC"/>
    <w:rsid w:val="001F4917"/>
    <w:rsid w:val="002951CF"/>
    <w:rsid w:val="002F71AB"/>
    <w:rsid w:val="0039162D"/>
    <w:rsid w:val="00456BBD"/>
    <w:rsid w:val="004605FD"/>
    <w:rsid w:val="004C6A67"/>
    <w:rsid w:val="004E07F3"/>
    <w:rsid w:val="00521B37"/>
    <w:rsid w:val="00566F28"/>
    <w:rsid w:val="00591189"/>
    <w:rsid w:val="006E4DEC"/>
    <w:rsid w:val="0074281D"/>
    <w:rsid w:val="00761731"/>
    <w:rsid w:val="007A5F17"/>
    <w:rsid w:val="00833DF6"/>
    <w:rsid w:val="008F233B"/>
    <w:rsid w:val="009F1001"/>
    <w:rsid w:val="00B408ED"/>
    <w:rsid w:val="00BF74D4"/>
    <w:rsid w:val="00CD5E83"/>
    <w:rsid w:val="00CE7D5B"/>
    <w:rsid w:val="00D4225D"/>
    <w:rsid w:val="00D56A57"/>
    <w:rsid w:val="00D645CB"/>
    <w:rsid w:val="00D764F6"/>
    <w:rsid w:val="00E06E7A"/>
    <w:rsid w:val="00E443A7"/>
    <w:rsid w:val="00EF2442"/>
    <w:rsid w:val="00F05928"/>
    <w:rsid w:val="00FA56BF"/>
    <w:rsid w:val="00FE1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5B"/>
    <w:pPr>
      <w:spacing w:after="15" w:line="266" w:lineRule="auto"/>
      <w:ind w:left="3404" w:right="2572" w:firstLine="53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C6A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6A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A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E7D5B"/>
    <w:pPr>
      <w:ind w:left="720"/>
      <w:contextualSpacing/>
    </w:pPr>
  </w:style>
  <w:style w:type="table" w:customStyle="1" w:styleId="1">
    <w:name w:val="Сетка таблицы1"/>
    <w:basedOn w:val="a1"/>
    <w:uiPriority w:val="59"/>
    <w:rsid w:val="001F491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951C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059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92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5B"/>
    <w:pPr>
      <w:spacing w:after="15" w:line="266" w:lineRule="auto"/>
      <w:ind w:left="3404" w:right="2572" w:firstLine="53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C6A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6A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6A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E7D5B"/>
    <w:pPr>
      <w:ind w:left="720"/>
      <w:contextualSpacing/>
    </w:pPr>
  </w:style>
  <w:style w:type="table" w:customStyle="1" w:styleId="1">
    <w:name w:val="Сетка таблицы1"/>
    <w:basedOn w:val="a1"/>
    <w:uiPriority w:val="59"/>
    <w:rsid w:val="001F491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951C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F059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928"/>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10008">
      <w:bodyDiv w:val="1"/>
      <w:marLeft w:val="0"/>
      <w:marRight w:val="0"/>
      <w:marTop w:val="0"/>
      <w:marBottom w:val="0"/>
      <w:divBdr>
        <w:top w:val="none" w:sz="0" w:space="0" w:color="auto"/>
        <w:left w:val="none" w:sz="0" w:space="0" w:color="auto"/>
        <w:bottom w:val="none" w:sz="0" w:space="0" w:color="auto"/>
        <w:right w:val="none" w:sz="0" w:space="0" w:color="auto"/>
      </w:divBdr>
    </w:div>
    <w:div w:id="601031244">
      <w:bodyDiv w:val="1"/>
      <w:marLeft w:val="0"/>
      <w:marRight w:val="0"/>
      <w:marTop w:val="0"/>
      <w:marBottom w:val="0"/>
      <w:divBdr>
        <w:top w:val="none" w:sz="0" w:space="0" w:color="auto"/>
        <w:left w:val="none" w:sz="0" w:space="0" w:color="auto"/>
        <w:bottom w:val="none" w:sz="0" w:space="0" w:color="auto"/>
        <w:right w:val="none" w:sz="0" w:space="0" w:color="auto"/>
      </w:divBdr>
    </w:div>
    <w:div w:id="13088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A45C7175F2BC25B11A3441B043990DEE4F1CC7DFDFBE8BC246CBA9FBF809A80CC79C4C4069EC3D155F115E1c5JD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4AA45C7175F2BC25B11A3441B043990DEE4F0CB7CFAFBE8BC246CBA9FBF809A92CC21CDC30588C9841AB740ED55EDCFB3ED9DB53A3Ec9JC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A45C7175F2BC25B11BD490D686799D9EDACC37DFFF3BFE17B37E7C8B68ACDD583788A810981C2D44AFA11EB00BE95E7E182B5243E949465F456c1JCN" TargetMode="External"/><Relationship Id="rId5" Type="http://schemas.openxmlformats.org/officeDocument/2006/relationships/settings" Target="settings.xml"/><Relationship Id="rId10" Type="http://schemas.openxmlformats.org/officeDocument/2006/relationships/hyperlink" Target="consultantplus://offline/ref=B4AA45C7175F2BC25B11A3441B043990DEE4F0C777F9FBE8BC246CBA9FBF809A92CC21C8C50382C6D940A744A401E2D0B0F282B6243D958Bc6JEN" TargetMode="External"/><Relationship Id="rId4" Type="http://schemas.microsoft.com/office/2007/relationships/stylesWithEffects" Target="stylesWithEffects.xml"/><Relationship Id="rId9" Type="http://schemas.openxmlformats.org/officeDocument/2006/relationships/hyperlink" Target="consultantplus://offline/ref=B4AA45C7175F2BC25B11BD490D686799D9EDACC37DFFF3BFE17B37E7C8B68ACDD583788A810981C2D44AFA11EB00BE95E7E182B5243E949465F456c1J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3A22-6659-4D09-8956-EDA9ECFB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7707</Words>
  <Characters>43935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Artur</cp:lastModifiedBy>
  <cp:revision>5</cp:revision>
  <cp:lastPrinted>2019-12-09T06:20:00Z</cp:lastPrinted>
  <dcterms:created xsi:type="dcterms:W3CDTF">2019-11-17T13:25:00Z</dcterms:created>
  <dcterms:modified xsi:type="dcterms:W3CDTF">2019-12-09T08:00:00Z</dcterms:modified>
</cp:coreProperties>
</file>